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50" w:rsidRPr="00957F19" w:rsidRDefault="00511F50" w:rsidP="00957F19">
      <w:pPr>
        <w:pStyle w:val="1"/>
        <w:keepNext/>
        <w:spacing w:before="0" w:beforeAutospacing="0" w:after="0" w:afterAutospacing="0"/>
        <w:ind w:right="423"/>
        <w:jc w:val="center"/>
        <w:rPr>
          <w:b w:val="0"/>
          <w:kern w:val="0"/>
          <w:sz w:val="18"/>
          <w:szCs w:val="18"/>
        </w:rPr>
      </w:pPr>
    </w:p>
    <w:p w:rsidR="00F811E1" w:rsidRPr="00957F19" w:rsidRDefault="005714BA" w:rsidP="00957F19">
      <w:pPr>
        <w:pStyle w:val="1"/>
        <w:keepNext/>
        <w:spacing w:before="0" w:beforeAutospacing="0" w:after="0" w:afterAutospacing="0"/>
        <w:ind w:right="423"/>
        <w:jc w:val="center"/>
        <w:rPr>
          <w:b w:val="0"/>
          <w:kern w:val="0"/>
          <w:sz w:val="18"/>
          <w:szCs w:val="18"/>
        </w:rPr>
      </w:pPr>
      <w:r w:rsidRPr="00957F19">
        <w:rPr>
          <w:b w:val="0"/>
          <w:kern w:val="0"/>
          <w:sz w:val="18"/>
          <w:szCs w:val="18"/>
        </w:rPr>
        <w:t xml:space="preserve">              </w:t>
      </w:r>
    </w:p>
    <w:p w:rsidR="005714BA" w:rsidRPr="00241B96" w:rsidRDefault="005714BA" w:rsidP="00957F19">
      <w:pPr>
        <w:pStyle w:val="1"/>
        <w:keepNext/>
        <w:spacing w:before="0" w:beforeAutospacing="0" w:after="0" w:afterAutospacing="0"/>
        <w:ind w:right="423"/>
        <w:jc w:val="center"/>
        <w:rPr>
          <w:kern w:val="0"/>
          <w:sz w:val="18"/>
          <w:szCs w:val="18"/>
          <w:lang w:val="kk-KZ"/>
        </w:rPr>
      </w:pPr>
      <w:r w:rsidRPr="00957F19">
        <w:rPr>
          <w:kern w:val="0"/>
          <w:sz w:val="18"/>
          <w:szCs w:val="18"/>
        </w:rPr>
        <w:t>ПРОТОКОЛ №</w:t>
      </w:r>
      <w:r w:rsidR="009E6020">
        <w:rPr>
          <w:kern w:val="0"/>
          <w:sz w:val="18"/>
          <w:szCs w:val="18"/>
          <w:lang w:val="kk-KZ"/>
        </w:rPr>
        <w:t>51</w:t>
      </w:r>
    </w:p>
    <w:p w:rsidR="005714BA" w:rsidRPr="00957F19" w:rsidRDefault="005714BA" w:rsidP="00957F19">
      <w:pPr>
        <w:ind w:left="851"/>
        <w:jc w:val="center"/>
        <w:rPr>
          <w:b/>
          <w:bCs/>
          <w:color w:val="000000"/>
          <w:sz w:val="18"/>
          <w:szCs w:val="18"/>
        </w:rPr>
      </w:pPr>
      <w:r w:rsidRPr="00957F19">
        <w:rPr>
          <w:b/>
          <w:sz w:val="18"/>
          <w:szCs w:val="18"/>
        </w:rPr>
        <w:t xml:space="preserve">вскрытия конвертов с заявками на участие в </w:t>
      </w:r>
      <w:r w:rsidR="003F7078" w:rsidRPr="00957F19">
        <w:rPr>
          <w:b/>
          <w:sz w:val="18"/>
          <w:szCs w:val="18"/>
        </w:rPr>
        <w:t xml:space="preserve">тендере по закупу </w:t>
      </w:r>
      <w:r w:rsidR="0070656F" w:rsidRPr="00957F19">
        <w:rPr>
          <w:b/>
          <w:sz w:val="18"/>
          <w:szCs w:val="18"/>
          <w:lang w:val="kk-KZ"/>
        </w:rPr>
        <w:t>м</w:t>
      </w:r>
      <w:r w:rsidR="00C26399" w:rsidRPr="00957F19">
        <w:rPr>
          <w:b/>
          <w:sz w:val="18"/>
          <w:szCs w:val="18"/>
          <w:lang w:val="kk-KZ"/>
        </w:rPr>
        <w:t>едицинской техники</w:t>
      </w:r>
      <w:r w:rsidR="00287A50" w:rsidRPr="00957F19">
        <w:rPr>
          <w:b/>
          <w:sz w:val="18"/>
          <w:szCs w:val="18"/>
          <w:lang w:val="kk-KZ"/>
        </w:rPr>
        <w:t xml:space="preserve"> на 202</w:t>
      </w:r>
      <w:r w:rsidR="008043C5" w:rsidRPr="00957F19">
        <w:rPr>
          <w:b/>
          <w:sz w:val="18"/>
          <w:szCs w:val="18"/>
          <w:lang w:val="kk-KZ"/>
        </w:rPr>
        <w:t>1</w:t>
      </w:r>
      <w:r w:rsidR="00287A50" w:rsidRPr="00957F19">
        <w:rPr>
          <w:b/>
          <w:sz w:val="18"/>
          <w:szCs w:val="18"/>
          <w:lang w:val="kk-KZ"/>
        </w:rPr>
        <w:t xml:space="preserve"> год</w:t>
      </w:r>
      <w:r w:rsidR="0035389D" w:rsidRPr="00957F19">
        <w:rPr>
          <w:b/>
          <w:sz w:val="18"/>
          <w:szCs w:val="18"/>
          <w:lang w:val="kk-KZ"/>
        </w:rPr>
        <w:t>.</w:t>
      </w:r>
      <w:r w:rsidRPr="00957F19">
        <w:rPr>
          <w:b/>
          <w:bCs/>
          <w:color w:val="000000"/>
          <w:sz w:val="18"/>
          <w:szCs w:val="18"/>
        </w:rPr>
        <w:t xml:space="preserve"> </w:t>
      </w:r>
    </w:p>
    <w:p w:rsidR="003F7078" w:rsidRPr="00957F19" w:rsidRDefault="003F7078" w:rsidP="00957F19">
      <w:pPr>
        <w:ind w:left="851"/>
        <w:jc w:val="center"/>
        <w:rPr>
          <w:bCs/>
          <w:color w:val="000000"/>
          <w:sz w:val="18"/>
          <w:szCs w:val="18"/>
        </w:rPr>
      </w:pPr>
    </w:p>
    <w:p w:rsidR="003F7078" w:rsidRPr="00957F19" w:rsidRDefault="003F7078" w:rsidP="00957F19">
      <w:pPr>
        <w:ind w:left="851"/>
        <w:jc w:val="center"/>
        <w:rPr>
          <w:bCs/>
          <w:color w:val="000000"/>
          <w:sz w:val="18"/>
          <w:szCs w:val="1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7448"/>
      </w:tblGrid>
      <w:tr w:rsidR="003F7078" w:rsidRPr="00957F19" w:rsidTr="008431E5">
        <w:tc>
          <w:tcPr>
            <w:tcW w:w="7088" w:type="dxa"/>
          </w:tcPr>
          <w:p w:rsidR="003F7078" w:rsidRPr="00E342E7" w:rsidRDefault="00E342E7" w:rsidP="00E342E7">
            <w:pPr>
              <w:rPr>
                <w:b/>
                <w:bCs/>
                <w:color w:val="000000"/>
                <w:sz w:val="18"/>
                <w:szCs w:val="18"/>
                <w:lang w:val="kk-KZ"/>
              </w:rPr>
            </w:pPr>
            <w:r>
              <w:rPr>
                <w:b/>
                <w:sz w:val="18"/>
                <w:szCs w:val="18"/>
                <w:lang w:val="kk-KZ"/>
              </w:rPr>
              <w:t>с</w:t>
            </w:r>
            <w:r w:rsidR="003F7078" w:rsidRPr="00957F19">
              <w:rPr>
                <w:b/>
                <w:sz w:val="18"/>
                <w:szCs w:val="18"/>
              </w:rPr>
              <w:t xml:space="preserve">. </w:t>
            </w:r>
            <w:r>
              <w:rPr>
                <w:b/>
                <w:sz w:val="18"/>
                <w:szCs w:val="18"/>
                <w:lang w:val="kk-KZ"/>
              </w:rPr>
              <w:t xml:space="preserve">Жансгурова </w:t>
            </w:r>
          </w:p>
        </w:tc>
        <w:tc>
          <w:tcPr>
            <w:tcW w:w="7448" w:type="dxa"/>
          </w:tcPr>
          <w:p w:rsidR="003F7078" w:rsidRPr="00957F19" w:rsidRDefault="003F7078" w:rsidP="009E6020">
            <w:pPr>
              <w:jc w:val="center"/>
              <w:rPr>
                <w:b/>
                <w:sz w:val="18"/>
                <w:szCs w:val="18"/>
              </w:rPr>
            </w:pPr>
            <w:r w:rsidRPr="00957F19">
              <w:rPr>
                <w:b/>
                <w:sz w:val="18"/>
                <w:szCs w:val="18"/>
                <w:lang w:val="kk-KZ"/>
              </w:rPr>
              <w:t xml:space="preserve">                                                                     </w:t>
            </w:r>
            <w:r w:rsidR="00B866FC" w:rsidRPr="00957F19">
              <w:rPr>
                <w:b/>
                <w:sz w:val="18"/>
                <w:szCs w:val="18"/>
                <w:lang w:val="kk-KZ"/>
              </w:rPr>
              <w:t xml:space="preserve"> </w:t>
            </w:r>
            <w:r w:rsidRPr="00957F19">
              <w:rPr>
                <w:b/>
                <w:sz w:val="18"/>
                <w:szCs w:val="18"/>
                <w:lang w:val="kk-KZ"/>
              </w:rPr>
              <w:t>1</w:t>
            </w:r>
            <w:r w:rsidR="00DB53EC" w:rsidRPr="00957F19">
              <w:rPr>
                <w:b/>
                <w:sz w:val="18"/>
                <w:szCs w:val="18"/>
                <w:lang w:val="kk-KZ"/>
              </w:rPr>
              <w:t>2</w:t>
            </w:r>
            <w:r w:rsidRPr="00957F19">
              <w:rPr>
                <w:b/>
                <w:sz w:val="18"/>
                <w:szCs w:val="18"/>
                <w:lang w:val="kk-KZ"/>
              </w:rPr>
              <w:t xml:space="preserve"> </w:t>
            </w:r>
            <w:r w:rsidRPr="00957F19">
              <w:rPr>
                <w:b/>
                <w:sz w:val="18"/>
                <w:szCs w:val="18"/>
              </w:rPr>
              <w:t xml:space="preserve"> часов </w:t>
            </w:r>
            <w:r w:rsidR="00D01CB6" w:rsidRPr="00957F19">
              <w:rPr>
                <w:b/>
                <w:sz w:val="18"/>
                <w:szCs w:val="18"/>
              </w:rPr>
              <w:t>00</w:t>
            </w:r>
            <w:r w:rsidRPr="00957F19">
              <w:rPr>
                <w:b/>
                <w:sz w:val="18"/>
                <w:szCs w:val="18"/>
              </w:rPr>
              <w:t xml:space="preserve"> минут </w:t>
            </w:r>
            <w:r w:rsidR="009E6020">
              <w:rPr>
                <w:b/>
                <w:sz w:val="18"/>
                <w:szCs w:val="18"/>
                <w:lang w:val="kk-KZ"/>
              </w:rPr>
              <w:t>27</w:t>
            </w:r>
            <w:r w:rsidR="00D63745" w:rsidRPr="00957F19">
              <w:rPr>
                <w:b/>
                <w:sz w:val="18"/>
                <w:szCs w:val="18"/>
                <w:lang w:val="en-US"/>
              </w:rPr>
              <w:t xml:space="preserve"> </w:t>
            </w:r>
            <w:r w:rsidR="009E6020">
              <w:rPr>
                <w:b/>
                <w:sz w:val="18"/>
                <w:szCs w:val="18"/>
                <w:lang w:val="kk-KZ"/>
              </w:rPr>
              <w:t>декабря</w:t>
            </w:r>
            <w:r w:rsidR="0088220C" w:rsidRPr="00957F19">
              <w:rPr>
                <w:b/>
                <w:sz w:val="18"/>
                <w:szCs w:val="18"/>
              </w:rPr>
              <w:t xml:space="preserve"> </w:t>
            </w:r>
            <w:r w:rsidRPr="00957F19">
              <w:rPr>
                <w:b/>
                <w:sz w:val="18"/>
                <w:szCs w:val="18"/>
              </w:rPr>
              <w:t>20</w:t>
            </w:r>
            <w:r w:rsidR="00ED3957" w:rsidRPr="00957F19">
              <w:rPr>
                <w:b/>
                <w:sz w:val="18"/>
                <w:szCs w:val="18"/>
                <w:lang w:val="kk-KZ"/>
              </w:rPr>
              <w:t>2</w:t>
            </w:r>
            <w:r w:rsidR="008043C5" w:rsidRPr="00957F19">
              <w:rPr>
                <w:b/>
                <w:sz w:val="18"/>
                <w:szCs w:val="18"/>
                <w:lang w:val="kk-KZ"/>
              </w:rPr>
              <w:t>1</w:t>
            </w:r>
            <w:r w:rsidRPr="00957F19">
              <w:rPr>
                <w:b/>
                <w:sz w:val="18"/>
                <w:szCs w:val="18"/>
              </w:rPr>
              <w:t xml:space="preserve"> год</w:t>
            </w:r>
          </w:p>
        </w:tc>
      </w:tr>
    </w:tbl>
    <w:p w:rsidR="003F7078" w:rsidRPr="00957F19" w:rsidRDefault="003F7078" w:rsidP="00957F19">
      <w:pPr>
        <w:ind w:left="851"/>
        <w:jc w:val="center"/>
        <w:rPr>
          <w:bCs/>
          <w:color w:val="000000"/>
          <w:sz w:val="18"/>
          <w:szCs w:val="18"/>
        </w:rPr>
      </w:pPr>
    </w:p>
    <w:p w:rsidR="005714BA" w:rsidRPr="00957F19" w:rsidRDefault="005714BA" w:rsidP="00957F19">
      <w:pPr>
        <w:pStyle w:val="1"/>
        <w:keepNext/>
        <w:spacing w:before="0" w:beforeAutospacing="0" w:after="0" w:afterAutospacing="0"/>
        <w:jc w:val="center"/>
        <w:rPr>
          <w:b w:val="0"/>
          <w:bCs w:val="0"/>
          <w:kern w:val="0"/>
          <w:sz w:val="18"/>
          <w:szCs w:val="1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4"/>
        <w:gridCol w:w="7286"/>
      </w:tblGrid>
      <w:tr w:rsidR="003F7078" w:rsidRPr="00957F19" w:rsidTr="00957F19">
        <w:trPr>
          <w:trHeight w:val="408"/>
        </w:trPr>
        <w:tc>
          <w:tcPr>
            <w:tcW w:w="7034" w:type="dxa"/>
            <w:vAlign w:val="center"/>
          </w:tcPr>
          <w:p w:rsidR="003F7078" w:rsidRPr="00957F19" w:rsidRDefault="003F7078" w:rsidP="00957F19">
            <w:pPr>
              <w:pStyle w:val="a4"/>
              <w:widowControl/>
              <w:numPr>
                <w:ilvl w:val="0"/>
                <w:numId w:val="1"/>
              </w:numPr>
              <w:tabs>
                <w:tab w:val="left" w:pos="284"/>
              </w:tabs>
              <w:autoSpaceDE/>
              <w:autoSpaceDN/>
              <w:adjustRightInd/>
              <w:ind w:left="0" w:firstLine="0"/>
              <w:rPr>
                <w:rFonts w:ascii="Times New Roman" w:hAnsi="Times New Roman" w:cs="Times New Roman"/>
                <w:sz w:val="18"/>
                <w:szCs w:val="18"/>
              </w:rPr>
            </w:pPr>
            <w:r w:rsidRPr="00957F19">
              <w:rPr>
                <w:rFonts w:ascii="Times New Roman" w:hAnsi="Times New Roman" w:cs="Times New Roman"/>
                <w:sz w:val="18"/>
                <w:szCs w:val="18"/>
                <w:lang w:val="kk-KZ"/>
              </w:rPr>
              <w:t>Тендерная</w:t>
            </w:r>
            <w:r w:rsidRPr="00957F19">
              <w:rPr>
                <w:rFonts w:ascii="Times New Roman" w:hAnsi="Times New Roman" w:cs="Times New Roman"/>
                <w:sz w:val="18"/>
                <w:szCs w:val="18"/>
              </w:rPr>
              <w:t xml:space="preserve"> комиссия в составе:</w:t>
            </w:r>
          </w:p>
          <w:p w:rsidR="00B3170E" w:rsidRPr="00957F19" w:rsidRDefault="00B3170E" w:rsidP="00957F19">
            <w:pPr>
              <w:tabs>
                <w:tab w:val="left" w:pos="284"/>
              </w:tabs>
              <w:ind w:left="851"/>
              <w:rPr>
                <w:sz w:val="18"/>
                <w:szCs w:val="18"/>
              </w:rPr>
            </w:pPr>
          </w:p>
        </w:tc>
        <w:tc>
          <w:tcPr>
            <w:tcW w:w="7286" w:type="dxa"/>
          </w:tcPr>
          <w:p w:rsidR="003F7078" w:rsidRPr="00957F19" w:rsidRDefault="003F7078" w:rsidP="00957F19">
            <w:pPr>
              <w:pStyle w:val="1"/>
              <w:keepNext/>
              <w:spacing w:before="0" w:beforeAutospacing="0" w:after="0" w:afterAutospacing="0"/>
              <w:jc w:val="center"/>
              <w:outlineLvl w:val="0"/>
              <w:rPr>
                <w:b w:val="0"/>
                <w:bCs w:val="0"/>
                <w:kern w:val="0"/>
                <w:sz w:val="18"/>
                <w:szCs w:val="18"/>
              </w:rPr>
            </w:pPr>
          </w:p>
        </w:tc>
      </w:tr>
      <w:tr w:rsidR="00DB53EC" w:rsidRPr="00957F19" w:rsidTr="00074F8A">
        <w:trPr>
          <w:trHeight w:val="413"/>
        </w:trPr>
        <w:tc>
          <w:tcPr>
            <w:tcW w:w="7034" w:type="dxa"/>
          </w:tcPr>
          <w:p w:rsidR="00DB53EC" w:rsidRPr="00E342E7" w:rsidRDefault="00E342E7" w:rsidP="00957F19">
            <w:pPr>
              <w:pStyle w:val="1"/>
              <w:spacing w:before="0"/>
              <w:outlineLvl w:val="0"/>
              <w:rPr>
                <w:bCs w:val="0"/>
                <w:color w:val="000000" w:themeColor="text1"/>
                <w:sz w:val="18"/>
                <w:szCs w:val="18"/>
                <w:lang w:val="kk-KZ"/>
              </w:rPr>
            </w:pPr>
            <w:r>
              <w:rPr>
                <w:color w:val="000000" w:themeColor="text1"/>
                <w:sz w:val="18"/>
                <w:szCs w:val="18"/>
                <w:lang w:val="kk-KZ"/>
              </w:rPr>
              <w:t>Мыктыбаева С.Ж.</w:t>
            </w:r>
          </w:p>
        </w:tc>
        <w:tc>
          <w:tcPr>
            <w:tcW w:w="7286" w:type="dxa"/>
          </w:tcPr>
          <w:p w:rsidR="00DB53EC" w:rsidRPr="00957F19" w:rsidRDefault="0070656F" w:rsidP="00957F19">
            <w:pPr>
              <w:pStyle w:val="1"/>
              <w:spacing w:before="0"/>
              <w:outlineLvl w:val="0"/>
              <w:rPr>
                <w:bCs w:val="0"/>
                <w:color w:val="000000" w:themeColor="text1"/>
                <w:sz w:val="18"/>
                <w:szCs w:val="18"/>
              </w:rPr>
            </w:pPr>
            <w:r w:rsidRPr="00957F19">
              <w:rPr>
                <w:color w:val="000000" w:themeColor="text1"/>
                <w:sz w:val="18"/>
                <w:szCs w:val="18"/>
              </w:rPr>
              <w:t>Директор -</w:t>
            </w:r>
            <w:r w:rsidR="00DB53EC" w:rsidRPr="00957F19">
              <w:rPr>
                <w:color w:val="000000" w:themeColor="text1"/>
                <w:sz w:val="18"/>
                <w:szCs w:val="18"/>
              </w:rPr>
              <w:t xml:space="preserve"> председатель тендерной комиссии;</w:t>
            </w:r>
          </w:p>
        </w:tc>
      </w:tr>
      <w:tr w:rsidR="00DB53EC" w:rsidRPr="00957F19" w:rsidTr="00074F8A">
        <w:trPr>
          <w:trHeight w:val="418"/>
        </w:trPr>
        <w:tc>
          <w:tcPr>
            <w:tcW w:w="7034" w:type="dxa"/>
          </w:tcPr>
          <w:p w:rsidR="00DB53EC" w:rsidRPr="00E342E7" w:rsidRDefault="00E342E7" w:rsidP="00957F19">
            <w:pPr>
              <w:pStyle w:val="1"/>
              <w:spacing w:before="0"/>
              <w:outlineLvl w:val="0"/>
              <w:rPr>
                <w:bCs w:val="0"/>
                <w:color w:val="000000" w:themeColor="text1"/>
                <w:sz w:val="18"/>
                <w:szCs w:val="18"/>
                <w:lang w:val="kk-KZ"/>
              </w:rPr>
            </w:pPr>
            <w:r>
              <w:rPr>
                <w:color w:val="000000" w:themeColor="text1"/>
                <w:sz w:val="18"/>
                <w:szCs w:val="18"/>
                <w:lang w:val="kk-KZ"/>
              </w:rPr>
              <w:t>Құрымбай Б.Б.</w:t>
            </w:r>
          </w:p>
        </w:tc>
        <w:tc>
          <w:tcPr>
            <w:tcW w:w="7286" w:type="dxa"/>
          </w:tcPr>
          <w:p w:rsidR="00DB53EC" w:rsidRPr="00957F19" w:rsidRDefault="0070656F" w:rsidP="00957F19">
            <w:pPr>
              <w:pStyle w:val="1"/>
              <w:spacing w:before="0"/>
              <w:outlineLvl w:val="0"/>
              <w:rPr>
                <w:bCs w:val="0"/>
                <w:color w:val="000000" w:themeColor="text1"/>
                <w:sz w:val="18"/>
                <w:szCs w:val="18"/>
              </w:rPr>
            </w:pPr>
            <w:r w:rsidRPr="00957F19">
              <w:rPr>
                <w:color w:val="000000" w:themeColor="text1"/>
                <w:sz w:val="18"/>
                <w:szCs w:val="18"/>
              </w:rPr>
              <w:t xml:space="preserve">Заместитель директора по лечебной работе </w:t>
            </w:r>
            <w:r w:rsidR="00DB53EC" w:rsidRPr="00957F19">
              <w:rPr>
                <w:color w:val="000000" w:themeColor="text1"/>
                <w:sz w:val="18"/>
                <w:szCs w:val="18"/>
              </w:rPr>
              <w:t>– член комиссии;</w:t>
            </w:r>
          </w:p>
        </w:tc>
      </w:tr>
      <w:tr w:rsidR="0070656F" w:rsidRPr="00957F19" w:rsidTr="00074F8A">
        <w:trPr>
          <w:trHeight w:val="410"/>
        </w:trPr>
        <w:tc>
          <w:tcPr>
            <w:tcW w:w="7034" w:type="dxa"/>
            <w:shd w:val="clear" w:color="auto" w:fill="FFFFFF" w:themeFill="background1"/>
          </w:tcPr>
          <w:p w:rsidR="0070656F" w:rsidRPr="00957F19" w:rsidRDefault="007A3C40" w:rsidP="00957F19">
            <w:pPr>
              <w:pStyle w:val="1"/>
              <w:spacing w:before="0"/>
              <w:outlineLvl w:val="0"/>
              <w:rPr>
                <w:bCs w:val="0"/>
                <w:color w:val="000000" w:themeColor="text1"/>
                <w:sz w:val="18"/>
                <w:szCs w:val="18"/>
              </w:rPr>
            </w:pPr>
            <w:r>
              <w:rPr>
                <w:color w:val="000000" w:themeColor="text1"/>
                <w:sz w:val="18"/>
                <w:szCs w:val="18"/>
                <w:lang w:val="kk-KZ"/>
              </w:rPr>
              <w:t>Жайнарбекова А.Т.</w:t>
            </w:r>
            <w:r w:rsidR="00AB1ACD" w:rsidRPr="00957F19">
              <w:rPr>
                <w:color w:val="333333"/>
                <w:sz w:val="18"/>
                <w:szCs w:val="18"/>
              </w:rPr>
              <w:t> </w:t>
            </w:r>
          </w:p>
        </w:tc>
        <w:tc>
          <w:tcPr>
            <w:tcW w:w="7286" w:type="dxa"/>
            <w:shd w:val="clear" w:color="auto" w:fill="FFFFFF" w:themeFill="background1"/>
          </w:tcPr>
          <w:p w:rsidR="0070656F" w:rsidRPr="00957F19" w:rsidRDefault="00AB1ACD" w:rsidP="00957F19">
            <w:pPr>
              <w:pStyle w:val="1"/>
              <w:spacing w:before="0"/>
              <w:outlineLvl w:val="0"/>
              <w:rPr>
                <w:color w:val="000000" w:themeColor="text1"/>
                <w:sz w:val="18"/>
                <w:szCs w:val="18"/>
              </w:rPr>
            </w:pPr>
            <w:r w:rsidRPr="00957F19">
              <w:rPr>
                <w:color w:val="000000" w:themeColor="text1"/>
                <w:sz w:val="18"/>
                <w:szCs w:val="18"/>
              </w:rPr>
              <w:t xml:space="preserve">Заместитель директора по контролю и качества </w:t>
            </w:r>
            <w:r w:rsidR="0070656F" w:rsidRPr="00957F19">
              <w:rPr>
                <w:color w:val="000000" w:themeColor="text1"/>
                <w:sz w:val="18"/>
                <w:szCs w:val="18"/>
              </w:rPr>
              <w:t>– член комиссии;</w:t>
            </w:r>
          </w:p>
        </w:tc>
      </w:tr>
      <w:tr w:rsidR="00AB1ACD" w:rsidRPr="00957F19" w:rsidTr="00074F8A">
        <w:trPr>
          <w:trHeight w:val="410"/>
        </w:trPr>
        <w:tc>
          <w:tcPr>
            <w:tcW w:w="7034" w:type="dxa"/>
            <w:shd w:val="clear" w:color="auto" w:fill="FFFFFF" w:themeFill="background1"/>
          </w:tcPr>
          <w:p w:rsidR="00AB1ACD" w:rsidRPr="00E342E7" w:rsidRDefault="00E342E7" w:rsidP="00957F19">
            <w:pPr>
              <w:pStyle w:val="1"/>
              <w:spacing w:before="0"/>
              <w:outlineLvl w:val="0"/>
              <w:rPr>
                <w:color w:val="000000" w:themeColor="text1"/>
                <w:sz w:val="18"/>
                <w:szCs w:val="18"/>
                <w:lang w:val="kk-KZ"/>
              </w:rPr>
            </w:pPr>
            <w:r>
              <w:rPr>
                <w:color w:val="000000" w:themeColor="text1"/>
                <w:sz w:val="18"/>
                <w:szCs w:val="18"/>
                <w:lang w:val="kk-KZ"/>
              </w:rPr>
              <w:t>Ермуратова Г.Е.</w:t>
            </w:r>
          </w:p>
        </w:tc>
        <w:tc>
          <w:tcPr>
            <w:tcW w:w="7286" w:type="dxa"/>
            <w:shd w:val="clear" w:color="auto" w:fill="FFFFFF" w:themeFill="background1"/>
          </w:tcPr>
          <w:p w:rsidR="00AB1ACD" w:rsidRPr="00957F19" w:rsidRDefault="00AB1ACD" w:rsidP="00957F19">
            <w:pPr>
              <w:pStyle w:val="1"/>
              <w:spacing w:before="0"/>
              <w:outlineLvl w:val="0"/>
              <w:rPr>
                <w:color w:val="000000" w:themeColor="text1"/>
                <w:sz w:val="18"/>
                <w:szCs w:val="18"/>
              </w:rPr>
            </w:pPr>
            <w:r w:rsidRPr="00957F19">
              <w:rPr>
                <w:color w:val="000000" w:themeColor="text1"/>
                <w:sz w:val="18"/>
                <w:szCs w:val="18"/>
              </w:rPr>
              <w:t>Главный бухгалтер – член комиссии;</w:t>
            </w:r>
          </w:p>
        </w:tc>
      </w:tr>
      <w:tr w:rsidR="006E691C" w:rsidRPr="00957F19" w:rsidTr="00074F8A">
        <w:trPr>
          <w:trHeight w:val="410"/>
        </w:trPr>
        <w:tc>
          <w:tcPr>
            <w:tcW w:w="7034" w:type="dxa"/>
            <w:shd w:val="clear" w:color="auto" w:fill="FFFFFF" w:themeFill="background1"/>
          </w:tcPr>
          <w:p w:rsidR="006E691C" w:rsidRPr="00E342E7" w:rsidRDefault="00E342E7" w:rsidP="00957F19">
            <w:pPr>
              <w:pStyle w:val="1"/>
              <w:spacing w:before="0"/>
              <w:outlineLvl w:val="0"/>
              <w:rPr>
                <w:color w:val="000000" w:themeColor="text1"/>
                <w:sz w:val="18"/>
                <w:szCs w:val="18"/>
                <w:lang w:val="kk-KZ"/>
              </w:rPr>
            </w:pPr>
            <w:r>
              <w:rPr>
                <w:color w:val="000000" w:themeColor="text1"/>
                <w:sz w:val="18"/>
                <w:szCs w:val="18"/>
                <w:lang w:val="kk-KZ"/>
              </w:rPr>
              <w:t>Мухажанова А.Е.</w:t>
            </w:r>
          </w:p>
        </w:tc>
        <w:tc>
          <w:tcPr>
            <w:tcW w:w="7286" w:type="dxa"/>
            <w:shd w:val="clear" w:color="auto" w:fill="FFFFFF" w:themeFill="background1"/>
          </w:tcPr>
          <w:p w:rsidR="006E691C" w:rsidRPr="00957F19" w:rsidRDefault="00E342E7" w:rsidP="00957F19">
            <w:pPr>
              <w:pStyle w:val="1"/>
              <w:spacing w:before="0"/>
              <w:outlineLvl w:val="0"/>
              <w:rPr>
                <w:color w:val="000000" w:themeColor="text1"/>
                <w:sz w:val="18"/>
                <w:szCs w:val="18"/>
              </w:rPr>
            </w:pPr>
            <w:r>
              <w:rPr>
                <w:color w:val="000000" w:themeColor="text1"/>
                <w:sz w:val="18"/>
                <w:szCs w:val="18"/>
                <w:lang w:val="kk-KZ"/>
              </w:rPr>
              <w:t xml:space="preserve">Специалист государственных закупок </w:t>
            </w:r>
            <w:r w:rsidR="006E691C" w:rsidRPr="00957F19">
              <w:rPr>
                <w:color w:val="000000" w:themeColor="text1"/>
                <w:sz w:val="18"/>
                <w:szCs w:val="18"/>
              </w:rPr>
              <w:t xml:space="preserve"> – член комиссии;</w:t>
            </w:r>
          </w:p>
        </w:tc>
      </w:tr>
      <w:tr w:rsidR="006E691C" w:rsidRPr="00957F19" w:rsidTr="00074F8A">
        <w:trPr>
          <w:trHeight w:val="342"/>
        </w:trPr>
        <w:tc>
          <w:tcPr>
            <w:tcW w:w="7034" w:type="dxa"/>
          </w:tcPr>
          <w:p w:rsidR="006E691C" w:rsidRPr="007A3C40" w:rsidRDefault="007A3C40" w:rsidP="00957F19">
            <w:pPr>
              <w:pStyle w:val="1"/>
              <w:spacing w:before="0"/>
              <w:outlineLvl w:val="0"/>
              <w:rPr>
                <w:bCs w:val="0"/>
                <w:color w:val="000000" w:themeColor="text1"/>
                <w:sz w:val="18"/>
                <w:szCs w:val="18"/>
                <w:lang w:val="kk-KZ"/>
              </w:rPr>
            </w:pPr>
            <w:r>
              <w:rPr>
                <w:color w:val="000000" w:themeColor="text1"/>
                <w:sz w:val="18"/>
                <w:szCs w:val="18"/>
                <w:lang w:val="kk-KZ"/>
              </w:rPr>
              <w:t>Ергабылов Д.</w:t>
            </w:r>
          </w:p>
        </w:tc>
        <w:tc>
          <w:tcPr>
            <w:tcW w:w="7286" w:type="dxa"/>
          </w:tcPr>
          <w:p w:rsidR="006E691C" w:rsidRPr="00957F19" w:rsidRDefault="007A3C40" w:rsidP="00957F19">
            <w:pPr>
              <w:pStyle w:val="1"/>
              <w:spacing w:before="0"/>
              <w:outlineLvl w:val="0"/>
              <w:rPr>
                <w:bCs w:val="0"/>
                <w:color w:val="000000" w:themeColor="text1"/>
                <w:sz w:val="18"/>
                <w:szCs w:val="18"/>
              </w:rPr>
            </w:pPr>
            <w:r>
              <w:rPr>
                <w:color w:val="000000" w:themeColor="text1"/>
                <w:sz w:val="18"/>
                <w:szCs w:val="18"/>
                <w:lang w:val="kk-KZ"/>
              </w:rPr>
              <w:t>Заведующий реанимационного отделения ;</w:t>
            </w:r>
          </w:p>
        </w:tc>
      </w:tr>
      <w:tr w:rsidR="007A3C40" w:rsidRPr="00957F19" w:rsidTr="00074F8A">
        <w:trPr>
          <w:trHeight w:val="342"/>
        </w:trPr>
        <w:tc>
          <w:tcPr>
            <w:tcW w:w="7034" w:type="dxa"/>
          </w:tcPr>
          <w:p w:rsidR="007A3C40" w:rsidRPr="007A3C40" w:rsidRDefault="007A3C40" w:rsidP="00957F19">
            <w:pPr>
              <w:pStyle w:val="1"/>
              <w:spacing w:before="0"/>
              <w:outlineLvl w:val="0"/>
              <w:rPr>
                <w:color w:val="000000" w:themeColor="text1"/>
                <w:sz w:val="18"/>
                <w:szCs w:val="18"/>
                <w:lang w:val="kk-KZ"/>
              </w:rPr>
            </w:pPr>
            <w:r>
              <w:rPr>
                <w:color w:val="000000" w:themeColor="text1"/>
                <w:sz w:val="18"/>
                <w:szCs w:val="18"/>
                <w:lang w:val="kk-KZ"/>
              </w:rPr>
              <w:t xml:space="preserve">Нуруллаев Ш.У. </w:t>
            </w:r>
          </w:p>
        </w:tc>
        <w:tc>
          <w:tcPr>
            <w:tcW w:w="7286" w:type="dxa"/>
          </w:tcPr>
          <w:p w:rsidR="007A3C40" w:rsidRDefault="007A3C40" w:rsidP="007A3C40">
            <w:pPr>
              <w:pStyle w:val="1"/>
              <w:spacing w:before="0"/>
              <w:outlineLvl w:val="0"/>
              <w:rPr>
                <w:color w:val="000000" w:themeColor="text1"/>
                <w:sz w:val="18"/>
                <w:szCs w:val="18"/>
                <w:lang w:val="kk-KZ"/>
              </w:rPr>
            </w:pPr>
            <w:r>
              <w:rPr>
                <w:color w:val="000000" w:themeColor="text1"/>
                <w:sz w:val="18"/>
                <w:szCs w:val="18"/>
                <w:lang w:val="kk-KZ"/>
              </w:rPr>
              <w:t>Заведующий хирургического  отделения</w:t>
            </w:r>
          </w:p>
        </w:tc>
      </w:tr>
      <w:tr w:rsidR="007A3C40" w:rsidRPr="00957F19" w:rsidTr="00074F8A">
        <w:trPr>
          <w:trHeight w:val="342"/>
        </w:trPr>
        <w:tc>
          <w:tcPr>
            <w:tcW w:w="7034" w:type="dxa"/>
          </w:tcPr>
          <w:p w:rsidR="007A3C40" w:rsidRPr="00957F19" w:rsidRDefault="007A3C40" w:rsidP="00F1773B">
            <w:pPr>
              <w:pStyle w:val="1"/>
              <w:spacing w:before="0"/>
              <w:outlineLvl w:val="0"/>
              <w:rPr>
                <w:bCs w:val="0"/>
                <w:color w:val="000000" w:themeColor="text1"/>
                <w:sz w:val="18"/>
                <w:szCs w:val="18"/>
              </w:rPr>
            </w:pPr>
            <w:proofErr w:type="spellStart"/>
            <w:r w:rsidRPr="00957F19">
              <w:rPr>
                <w:color w:val="000000" w:themeColor="text1"/>
                <w:sz w:val="18"/>
                <w:szCs w:val="18"/>
              </w:rPr>
              <w:t>Раймжанов</w:t>
            </w:r>
            <w:proofErr w:type="spellEnd"/>
            <w:r w:rsidRPr="00957F19">
              <w:rPr>
                <w:color w:val="000000" w:themeColor="text1"/>
                <w:sz w:val="18"/>
                <w:szCs w:val="18"/>
              </w:rPr>
              <w:t xml:space="preserve"> А.Е.</w:t>
            </w:r>
          </w:p>
        </w:tc>
        <w:tc>
          <w:tcPr>
            <w:tcW w:w="7286" w:type="dxa"/>
          </w:tcPr>
          <w:p w:rsidR="007A3C40" w:rsidRPr="00957F19" w:rsidRDefault="007A3C40" w:rsidP="00F1773B">
            <w:pPr>
              <w:pStyle w:val="1"/>
              <w:spacing w:before="0"/>
              <w:outlineLvl w:val="0"/>
              <w:rPr>
                <w:bCs w:val="0"/>
                <w:color w:val="000000" w:themeColor="text1"/>
                <w:sz w:val="18"/>
                <w:szCs w:val="18"/>
              </w:rPr>
            </w:pPr>
            <w:r>
              <w:rPr>
                <w:color w:val="000000" w:themeColor="text1"/>
                <w:sz w:val="18"/>
                <w:szCs w:val="18"/>
                <w:lang w:val="kk-KZ"/>
              </w:rPr>
              <w:t xml:space="preserve">Специалист государственных закупок </w:t>
            </w:r>
            <w:r w:rsidRPr="00957F19">
              <w:rPr>
                <w:color w:val="000000" w:themeColor="text1"/>
                <w:sz w:val="18"/>
                <w:szCs w:val="18"/>
              </w:rPr>
              <w:t xml:space="preserve"> – секретарь тендерной комиссии;</w:t>
            </w:r>
          </w:p>
        </w:tc>
      </w:tr>
    </w:tbl>
    <w:p w:rsidR="0040679F" w:rsidRPr="00957F19" w:rsidRDefault="0040679F" w:rsidP="00957F19">
      <w:pPr>
        <w:pStyle w:val="1"/>
        <w:keepNext/>
        <w:tabs>
          <w:tab w:val="left" w:pos="1276"/>
          <w:tab w:val="center" w:pos="4677"/>
        </w:tabs>
        <w:spacing w:before="0" w:beforeAutospacing="0" w:after="0" w:afterAutospacing="0"/>
        <w:ind w:right="-568"/>
        <w:jc w:val="both"/>
        <w:rPr>
          <w:b w:val="0"/>
          <w:bCs w:val="0"/>
          <w:kern w:val="0"/>
          <w:sz w:val="18"/>
          <w:szCs w:val="18"/>
        </w:rPr>
      </w:pPr>
    </w:p>
    <w:p w:rsidR="005714BA" w:rsidRPr="00957F19" w:rsidRDefault="0070656F" w:rsidP="00957F19">
      <w:pPr>
        <w:pStyle w:val="1"/>
        <w:keepNext/>
        <w:tabs>
          <w:tab w:val="left" w:pos="1276"/>
          <w:tab w:val="center" w:pos="4677"/>
        </w:tabs>
        <w:spacing w:before="0" w:beforeAutospacing="0" w:after="0" w:afterAutospacing="0"/>
        <w:ind w:right="-568"/>
        <w:jc w:val="both"/>
        <w:rPr>
          <w:b w:val="0"/>
          <w:sz w:val="18"/>
          <w:szCs w:val="18"/>
        </w:rPr>
      </w:pPr>
      <w:r w:rsidRPr="00957F19">
        <w:rPr>
          <w:b w:val="0"/>
          <w:sz w:val="18"/>
          <w:szCs w:val="18"/>
        </w:rPr>
        <w:t xml:space="preserve">              </w:t>
      </w:r>
      <w:r w:rsidR="002D157D">
        <w:rPr>
          <w:b w:val="0"/>
          <w:sz w:val="18"/>
          <w:szCs w:val="18"/>
          <w:lang w:val="kk-KZ"/>
        </w:rPr>
        <w:t xml:space="preserve">27 </w:t>
      </w:r>
      <w:r w:rsidR="0040679F" w:rsidRPr="00957F19">
        <w:rPr>
          <w:b w:val="0"/>
          <w:sz w:val="18"/>
          <w:szCs w:val="18"/>
        </w:rPr>
        <w:t xml:space="preserve"> </w:t>
      </w:r>
      <w:r w:rsidR="002D157D">
        <w:rPr>
          <w:b w:val="0"/>
          <w:sz w:val="18"/>
          <w:szCs w:val="18"/>
          <w:lang w:val="kk-KZ"/>
        </w:rPr>
        <w:t xml:space="preserve">декабря </w:t>
      </w:r>
      <w:r w:rsidR="0088220C" w:rsidRPr="00957F19">
        <w:rPr>
          <w:b w:val="0"/>
          <w:sz w:val="18"/>
          <w:szCs w:val="18"/>
        </w:rPr>
        <w:t xml:space="preserve"> </w:t>
      </w:r>
      <w:r w:rsidR="0040679F" w:rsidRPr="00957F19">
        <w:rPr>
          <w:b w:val="0"/>
          <w:sz w:val="18"/>
          <w:szCs w:val="18"/>
        </w:rPr>
        <w:t>20</w:t>
      </w:r>
      <w:r w:rsidR="00ED3957" w:rsidRPr="00957F19">
        <w:rPr>
          <w:b w:val="0"/>
          <w:sz w:val="18"/>
          <w:szCs w:val="18"/>
          <w:lang w:val="kk-KZ"/>
        </w:rPr>
        <w:t>2</w:t>
      </w:r>
      <w:r w:rsidR="009766DF" w:rsidRPr="00957F19">
        <w:rPr>
          <w:b w:val="0"/>
          <w:sz w:val="18"/>
          <w:szCs w:val="18"/>
          <w:lang w:val="kk-KZ"/>
        </w:rPr>
        <w:t>1</w:t>
      </w:r>
      <w:r w:rsidR="0040679F" w:rsidRPr="00957F19">
        <w:rPr>
          <w:b w:val="0"/>
          <w:sz w:val="18"/>
          <w:szCs w:val="18"/>
        </w:rPr>
        <w:t xml:space="preserve"> года,</w:t>
      </w:r>
      <w:r w:rsidR="005714BA" w:rsidRPr="00957F19">
        <w:rPr>
          <w:b w:val="0"/>
          <w:sz w:val="18"/>
          <w:szCs w:val="18"/>
        </w:rPr>
        <w:t xml:space="preserve"> в 1</w:t>
      </w:r>
      <w:r w:rsidR="00DB53EC" w:rsidRPr="00957F19">
        <w:rPr>
          <w:b w:val="0"/>
          <w:sz w:val="18"/>
          <w:szCs w:val="18"/>
        </w:rPr>
        <w:t>2</w:t>
      </w:r>
      <w:r w:rsidR="005714BA" w:rsidRPr="00957F19">
        <w:rPr>
          <w:b w:val="0"/>
          <w:sz w:val="18"/>
          <w:szCs w:val="18"/>
        </w:rPr>
        <w:t xml:space="preserve"> часов </w:t>
      </w:r>
      <w:r w:rsidR="00D01CB6" w:rsidRPr="00957F19">
        <w:rPr>
          <w:b w:val="0"/>
          <w:sz w:val="18"/>
          <w:szCs w:val="18"/>
        </w:rPr>
        <w:t>00</w:t>
      </w:r>
      <w:r w:rsidR="005714BA" w:rsidRPr="00957F19">
        <w:rPr>
          <w:b w:val="0"/>
          <w:sz w:val="18"/>
          <w:szCs w:val="18"/>
        </w:rPr>
        <w:t xml:space="preserve"> минут по адресу: </w:t>
      </w:r>
      <w:r w:rsidR="00E342E7">
        <w:rPr>
          <w:b w:val="0"/>
          <w:sz w:val="18"/>
          <w:szCs w:val="18"/>
          <w:lang w:val="kk-KZ"/>
        </w:rPr>
        <w:t xml:space="preserve">Алматинская область, Аксуский район,с.Жансугурова, ул. Жансугурова 1 </w:t>
      </w:r>
      <w:r w:rsidR="005714BA" w:rsidRPr="00957F19">
        <w:rPr>
          <w:b w:val="0"/>
          <w:sz w:val="18"/>
          <w:szCs w:val="18"/>
        </w:rPr>
        <w:t xml:space="preserve"> произвела процедуру вскрытия конвертов с заявками на участие в тендере. </w:t>
      </w:r>
    </w:p>
    <w:p w:rsidR="002B6DEF" w:rsidRPr="00957F19" w:rsidRDefault="0070656F" w:rsidP="00957F19">
      <w:pPr>
        <w:pStyle w:val="a6"/>
        <w:spacing w:before="0" w:beforeAutospacing="0" w:after="0" w:afterAutospacing="0" w:line="240" w:lineRule="auto"/>
        <w:ind w:right="-710"/>
        <w:jc w:val="both"/>
        <w:rPr>
          <w:rFonts w:ascii="Times New Roman" w:hAnsi="Times New Roman" w:cs="Times New Roman"/>
          <w:color w:val="auto"/>
        </w:rPr>
      </w:pPr>
      <w:r w:rsidRPr="00957F19">
        <w:rPr>
          <w:rFonts w:ascii="Times New Roman" w:hAnsi="Times New Roman" w:cs="Times New Roman"/>
          <w:color w:val="auto"/>
        </w:rPr>
        <w:t xml:space="preserve">   </w:t>
      </w:r>
      <w:r w:rsidR="00EA40C5" w:rsidRPr="00957F19">
        <w:rPr>
          <w:rFonts w:ascii="Times New Roman" w:hAnsi="Times New Roman" w:cs="Times New Roman"/>
          <w:color w:val="auto"/>
        </w:rPr>
        <w:t xml:space="preserve">При вскрытии тендерной заявки присутствовали все члены комиссии, </w:t>
      </w:r>
      <w:proofErr w:type="spellStart"/>
      <w:r w:rsidR="00EA40C5" w:rsidRPr="00957F19">
        <w:rPr>
          <w:rFonts w:ascii="Times New Roman" w:hAnsi="Times New Roman" w:cs="Times New Roman"/>
          <w:color w:val="auto"/>
        </w:rPr>
        <w:t>представител</w:t>
      </w:r>
      <w:proofErr w:type="spellEnd"/>
      <w:r w:rsidR="00E342E7">
        <w:rPr>
          <w:rFonts w:ascii="Times New Roman" w:hAnsi="Times New Roman" w:cs="Times New Roman"/>
          <w:color w:val="auto"/>
          <w:lang w:val="kk-KZ"/>
        </w:rPr>
        <w:t xml:space="preserve">и </w:t>
      </w:r>
      <w:r w:rsidR="00EA40C5" w:rsidRPr="00957F19">
        <w:rPr>
          <w:rFonts w:ascii="Times New Roman" w:hAnsi="Times New Roman" w:cs="Times New Roman"/>
          <w:color w:val="auto"/>
        </w:rPr>
        <w:t xml:space="preserve"> потенциальн</w:t>
      </w:r>
      <w:r w:rsidR="00FC6D72" w:rsidRPr="00957F19">
        <w:rPr>
          <w:rFonts w:ascii="Times New Roman" w:hAnsi="Times New Roman" w:cs="Times New Roman"/>
          <w:color w:val="auto"/>
        </w:rPr>
        <w:t>ых поставщиков</w:t>
      </w:r>
      <w:r w:rsidR="00E342E7">
        <w:rPr>
          <w:rFonts w:ascii="Times New Roman" w:hAnsi="Times New Roman" w:cs="Times New Roman"/>
          <w:color w:val="auto"/>
          <w:lang w:val="kk-KZ"/>
        </w:rPr>
        <w:t xml:space="preserve"> не присутствовали </w:t>
      </w:r>
      <w:r w:rsidR="00EA40C5" w:rsidRPr="00957F19">
        <w:rPr>
          <w:rFonts w:ascii="Times New Roman" w:hAnsi="Times New Roman" w:cs="Times New Roman"/>
          <w:color w:val="auto"/>
        </w:rPr>
        <w:t>:</w:t>
      </w:r>
    </w:p>
    <w:p w:rsidR="005714BA" w:rsidRPr="00957F19" w:rsidRDefault="00EA40C5" w:rsidP="00957F19">
      <w:pPr>
        <w:pStyle w:val="a6"/>
        <w:numPr>
          <w:ilvl w:val="0"/>
          <w:numId w:val="1"/>
        </w:numPr>
        <w:tabs>
          <w:tab w:val="left" w:pos="284"/>
        </w:tabs>
        <w:spacing w:before="0" w:beforeAutospacing="0" w:after="0" w:afterAutospacing="0" w:line="240" w:lineRule="auto"/>
        <w:ind w:left="142" w:right="-710" w:firstLine="0"/>
        <w:jc w:val="both"/>
        <w:rPr>
          <w:rFonts w:ascii="Times New Roman" w:hAnsi="Times New Roman" w:cs="Times New Roman"/>
          <w:color w:val="auto"/>
        </w:rPr>
      </w:pPr>
      <w:r w:rsidRPr="00957F19">
        <w:rPr>
          <w:rFonts w:ascii="Times New Roman" w:hAnsi="Times New Roman" w:cs="Times New Roman"/>
          <w:color w:val="auto"/>
        </w:rPr>
        <w:t xml:space="preserve">Заявки на участие в  тендере </w:t>
      </w:r>
      <w:r w:rsidR="00AB0A34" w:rsidRPr="00957F19">
        <w:rPr>
          <w:rFonts w:ascii="Times New Roman" w:hAnsi="Times New Roman" w:cs="Times New Roman"/>
          <w:color w:val="auto"/>
        </w:rPr>
        <w:t>предоставили</w:t>
      </w:r>
      <w:r w:rsidRPr="00957F19">
        <w:rPr>
          <w:rFonts w:ascii="Times New Roman" w:hAnsi="Times New Roman" w:cs="Times New Roman"/>
          <w:color w:val="auto"/>
        </w:rPr>
        <w:t xml:space="preserve"> следующи</w:t>
      </w:r>
      <w:r w:rsidR="00AB0A34" w:rsidRPr="00957F19">
        <w:rPr>
          <w:rFonts w:ascii="Times New Roman" w:hAnsi="Times New Roman" w:cs="Times New Roman"/>
          <w:color w:val="auto"/>
        </w:rPr>
        <w:t>е</w:t>
      </w:r>
      <w:r w:rsidRPr="00957F19">
        <w:rPr>
          <w:rFonts w:ascii="Times New Roman" w:hAnsi="Times New Roman" w:cs="Times New Roman"/>
          <w:color w:val="auto"/>
        </w:rPr>
        <w:t xml:space="preserve"> потенциальны</w:t>
      </w:r>
      <w:r w:rsidR="00AB0A34" w:rsidRPr="00957F19">
        <w:rPr>
          <w:rFonts w:ascii="Times New Roman" w:hAnsi="Times New Roman" w:cs="Times New Roman"/>
          <w:color w:val="auto"/>
        </w:rPr>
        <w:t>е</w:t>
      </w:r>
      <w:r w:rsidRPr="00957F19">
        <w:rPr>
          <w:rFonts w:ascii="Times New Roman" w:hAnsi="Times New Roman" w:cs="Times New Roman"/>
          <w:color w:val="auto"/>
        </w:rPr>
        <w:t xml:space="preserve"> поставщик</w:t>
      </w:r>
      <w:r w:rsidR="00AB0A34" w:rsidRPr="00957F19">
        <w:rPr>
          <w:rFonts w:ascii="Times New Roman" w:hAnsi="Times New Roman" w:cs="Times New Roman"/>
          <w:color w:val="auto"/>
        </w:rPr>
        <w:t>и</w:t>
      </w:r>
      <w:r w:rsidRPr="00957F19">
        <w:rPr>
          <w:rFonts w:ascii="Times New Roman" w:hAnsi="Times New Roman" w:cs="Times New Roman"/>
          <w:color w:val="auto"/>
        </w:rPr>
        <w:t>:</w:t>
      </w:r>
    </w:p>
    <w:p w:rsidR="00027714" w:rsidRPr="00957F19" w:rsidRDefault="00027714" w:rsidP="00957F19">
      <w:pPr>
        <w:pStyle w:val="a6"/>
        <w:tabs>
          <w:tab w:val="left" w:pos="284"/>
        </w:tabs>
        <w:spacing w:before="0" w:beforeAutospacing="0" w:after="0" w:afterAutospacing="0" w:line="240" w:lineRule="auto"/>
        <w:ind w:left="142" w:right="-710"/>
        <w:jc w:val="both"/>
        <w:rPr>
          <w:rFonts w:ascii="Times New Roman" w:hAnsi="Times New Roman" w:cs="Times New Roman"/>
          <w:color w:val="auto"/>
        </w:rPr>
      </w:pPr>
    </w:p>
    <w:tbl>
      <w:tblPr>
        <w:tblW w:w="15167" w:type="dxa"/>
        <w:tblInd w:w="250" w:type="dxa"/>
        <w:tblLayout w:type="fixed"/>
        <w:tblCellMar>
          <w:left w:w="0" w:type="dxa"/>
          <w:right w:w="0" w:type="dxa"/>
        </w:tblCellMar>
        <w:tblLook w:val="0000"/>
      </w:tblPr>
      <w:tblGrid>
        <w:gridCol w:w="709"/>
        <w:gridCol w:w="3969"/>
        <w:gridCol w:w="5528"/>
        <w:gridCol w:w="4961"/>
      </w:tblGrid>
      <w:tr w:rsidR="00EA40C5" w:rsidRPr="00AF4215" w:rsidTr="00E602FD">
        <w:trPr>
          <w:trHeight w:val="522"/>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40C5" w:rsidRPr="00AF4215" w:rsidRDefault="00EA40C5" w:rsidP="00957F19">
            <w:pPr>
              <w:pStyle w:val="a6"/>
              <w:spacing w:before="0" w:beforeAutospacing="0" w:after="0" w:afterAutospacing="0" w:line="240" w:lineRule="auto"/>
              <w:ind w:left="-108"/>
              <w:jc w:val="center"/>
              <w:rPr>
                <w:rStyle w:val="a8"/>
                <w:rFonts w:ascii="Times New Roman" w:hAnsi="Times New Roman" w:cs="Times New Roman"/>
                <w:b w:val="0"/>
                <w:color w:val="auto"/>
              </w:rPr>
            </w:pPr>
            <w:r w:rsidRPr="00AF4215">
              <w:rPr>
                <w:rStyle w:val="a8"/>
                <w:rFonts w:ascii="Times New Roman" w:hAnsi="Times New Roman" w:cs="Times New Roman"/>
                <w:b w:val="0"/>
                <w:color w:val="auto"/>
              </w:rPr>
              <w:t>№</w:t>
            </w:r>
          </w:p>
          <w:p w:rsidR="00EA40C5" w:rsidRPr="00AF4215" w:rsidRDefault="00EA40C5" w:rsidP="00957F19">
            <w:pPr>
              <w:pStyle w:val="a6"/>
              <w:spacing w:before="0" w:beforeAutospacing="0" w:after="0" w:afterAutospacing="0" w:line="240" w:lineRule="auto"/>
              <w:ind w:left="-108"/>
              <w:jc w:val="center"/>
              <w:rPr>
                <w:rFonts w:ascii="Times New Roman" w:hAnsi="Times New Roman" w:cs="Times New Roman"/>
                <w:color w:val="auto"/>
              </w:rPr>
            </w:pPr>
            <w:proofErr w:type="spellStart"/>
            <w:r w:rsidRPr="00AF4215">
              <w:rPr>
                <w:rStyle w:val="a8"/>
                <w:rFonts w:ascii="Times New Roman" w:hAnsi="Times New Roman" w:cs="Times New Roman"/>
                <w:b w:val="0"/>
                <w:color w:val="auto"/>
              </w:rPr>
              <w:t>п</w:t>
            </w:r>
            <w:proofErr w:type="spellEnd"/>
            <w:r w:rsidRPr="00AF4215">
              <w:rPr>
                <w:rStyle w:val="a8"/>
                <w:rFonts w:ascii="Times New Roman" w:hAnsi="Times New Roman" w:cs="Times New Roman"/>
                <w:b w:val="0"/>
                <w:color w:val="auto"/>
              </w:rPr>
              <w:t>/</w:t>
            </w:r>
            <w:proofErr w:type="spellStart"/>
            <w:r w:rsidRPr="00AF4215">
              <w:rPr>
                <w:rStyle w:val="a8"/>
                <w:rFonts w:ascii="Times New Roman" w:hAnsi="Times New Roman" w:cs="Times New Roman"/>
                <w:b w:val="0"/>
                <w:color w:val="auto"/>
              </w:rPr>
              <w:t>п</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AF4215" w:rsidRDefault="00EA40C5" w:rsidP="00957F19">
            <w:pPr>
              <w:pStyle w:val="a6"/>
              <w:spacing w:line="240" w:lineRule="auto"/>
              <w:jc w:val="center"/>
              <w:rPr>
                <w:rFonts w:ascii="Times New Roman" w:hAnsi="Times New Roman" w:cs="Times New Roman"/>
                <w:color w:val="auto"/>
              </w:rPr>
            </w:pPr>
            <w:r w:rsidRPr="00AF4215">
              <w:rPr>
                <w:rStyle w:val="a8"/>
                <w:rFonts w:ascii="Times New Roman" w:hAnsi="Times New Roman" w:cs="Times New Roman"/>
                <w:b w:val="0"/>
                <w:color w:val="auto"/>
              </w:rPr>
              <w:t>Наименование потенциального</w:t>
            </w:r>
            <w:r w:rsidRPr="00AF4215">
              <w:rPr>
                <w:rFonts w:ascii="Times New Roman" w:hAnsi="Times New Roman" w:cs="Times New Roman"/>
                <w:color w:val="auto"/>
              </w:rPr>
              <w:t xml:space="preserve"> </w:t>
            </w:r>
            <w:r w:rsidRPr="00AF4215">
              <w:rPr>
                <w:rStyle w:val="a8"/>
                <w:rFonts w:ascii="Times New Roman" w:hAnsi="Times New Roman" w:cs="Times New Roman"/>
                <w:b w:val="0"/>
                <w:color w:val="auto"/>
              </w:rPr>
              <w:t> поставщика</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AF4215" w:rsidRDefault="00EA40C5" w:rsidP="00957F19">
            <w:pPr>
              <w:pStyle w:val="a6"/>
              <w:spacing w:line="240" w:lineRule="auto"/>
              <w:ind w:left="-4"/>
              <w:jc w:val="center"/>
              <w:rPr>
                <w:rFonts w:ascii="Times New Roman" w:hAnsi="Times New Roman" w:cs="Times New Roman"/>
                <w:color w:val="auto"/>
              </w:rPr>
            </w:pPr>
            <w:r w:rsidRPr="00AF4215">
              <w:rPr>
                <w:rStyle w:val="a8"/>
                <w:rFonts w:ascii="Times New Roman" w:hAnsi="Times New Roman" w:cs="Times New Roman"/>
                <w:b w:val="0"/>
                <w:color w:val="auto"/>
              </w:rPr>
              <w:t>Адрес потенциального поставщика</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40C5" w:rsidRPr="00AF4215" w:rsidRDefault="00EA40C5" w:rsidP="00957F19">
            <w:pPr>
              <w:pStyle w:val="a6"/>
              <w:spacing w:line="240" w:lineRule="auto"/>
              <w:ind w:left="51"/>
              <w:jc w:val="center"/>
              <w:rPr>
                <w:rFonts w:ascii="Times New Roman" w:hAnsi="Times New Roman" w:cs="Times New Roman"/>
                <w:color w:val="auto"/>
              </w:rPr>
            </w:pPr>
            <w:r w:rsidRPr="00AF4215">
              <w:rPr>
                <w:rStyle w:val="a8"/>
                <w:rFonts w:ascii="Times New Roman" w:hAnsi="Times New Roman" w:cs="Times New Roman"/>
                <w:b w:val="0"/>
                <w:color w:val="auto"/>
              </w:rPr>
              <w:t>Время и дата представления заявки</w:t>
            </w:r>
          </w:p>
        </w:tc>
      </w:tr>
      <w:tr w:rsidR="009B0F15" w:rsidRPr="00AF4215" w:rsidTr="00E602F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0F15" w:rsidRPr="00AF4215" w:rsidRDefault="009B0F15" w:rsidP="00957F19">
            <w:pPr>
              <w:pStyle w:val="a6"/>
              <w:tabs>
                <w:tab w:val="left" w:pos="2442"/>
              </w:tabs>
              <w:spacing w:line="240" w:lineRule="auto"/>
              <w:jc w:val="center"/>
              <w:rPr>
                <w:rFonts w:ascii="Times New Roman" w:hAnsi="Times New Roman" w:cs="Times New Roman"/>
                <w:bCs/>
                <w:lang w:val="kk-KZ"/>
              </w:rPr>
            </w:pPr>
            <w:r w:rsidRPr="00AF4215">
              <w:rPr>
                <w:rFonts w:ascii="Times New Roman" w:hAnsi="Times New Roman" w:cs="Times New Roman"/>
                <w:lang w:val="kk-KZ"/>
              </w:rPr>
              <w:t>1</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0F15" w:rsidRPr="00AF4215" w:rsidRDefault="00BB755D" w:rsidP="002D157D">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rPr>
              <w:t>ТОО «</w:t>
            </w:r>
            <w:proofErr w:type="spellStart"/>
            <w:r w:rsidR="002D157D" w:rsidRPr="00AF4215">
              <w:rPr>
                <w:rFonts w:ascii="Times New Roman" w:hAnsi="Times New Roman" w:cs="Times New Roman"/>
                <w:lang w:val="en-US"/>
              </w:rPr>
              <w:t>Sales&amp;ServiceGroup</w:t>
            </w:r>
            <w:proofErr w:type="spellEnd"/>
            <w:r w:rsidRPr="00AF4215">
              <w:rPr>
                <w:rFonts w:ascii="Times New Roman" w:hAnsi="Times New Roman" w:cs="Times New Roman"/>
              </w:rPr>
              <w:t>»</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0F15" w:rsidRPr="00AF4215" w:rsidRDefault="009B0F15" w:rsidP="00F1773B">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 xml:space="preserve">г. Алматы, </w:t>
            </w:r>
            <w:r w:rsidR="00F1773B" w:rsidRPr="00AF4215">
              <w:rPr>
                <w:rFonts w:ascii="Times New Roman" w:hAnsi="Times New Roman" w:cs="Times New Roman"/>
                <w:lang w:val="kk-KZ"/>
              </w:rPr>
              <w:t>ул</w:t>
            </w:r>
            <w:r w:rsidR="00BB755D" w:rsidRPr="00AF4215">
              <w:rPr>
                <w:rFonts w:ascii="Times New Roman" w:hAnsi="Times New Roman" w:cs="Times New Roman"/>
                <w:lang w:val="kk-KZ"/>
              </w:rPr>
              <w:t>.</w:t>
            </w:r>
            <w:r w:rsidR="00F1773B" w:rsidRPr="00AF4215">
              <w:rPr>
                <w:rFonts w:ascii="Times New Roman" w:hAnsi="Times New Roman" w:cs="Times New Roman"/>
                <w:lang w:val="kk-KZ"/>
              </w:rPr>
              <w:t xml:space="preserve">Казыбек би </w:t>
            </w:r>
            <w:r w:rsidR="00BB755D" w:rsidRPr="00AF4215">
              <w:rPr>
                <w:rFonts w:ascii="Times New Roman" w:hAnsi="Times New Roman" w:cs="Times New Roman"/>
                <w:lang w:val="kk-KZ"/>
              </w:rPr>
              <w:t xml:space="preserve"> </w:t>
            </w:r>
            <w:r w:rsidR="00F1773B" w:rsidRPr="00AF4215">
              <w:rPr>
                <w:rFonts w:ascii="Times New Roman" w:hAnsi="Times New Roman" w:cs="Times New Roman"/>
                <w:lang w:val="kk-KZ"/>
              </w:rPr>
              <w:t>50,оф.131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0F15" w:rsidRPr="00AF4215" w:rsidRDefault="00F1773B" w:rsidP="00F1773B">
            <w:pPr>
              <w:tabs>
                <w:tab w:val="left" w:pos="2442"/>
              </w:tabs>
              <w:jc w:val="center"/>
              <w:rPr>
                <w:sz w:val="18"/>
                <w:szCs w:val="18"/>
              </w:rPr>
            </w:pPr>
            <w:r w:rsidRPr="00AF4215">
              <w:rPr>
                <w:sz w:val="18"/>
                <w:szCs w:val="18"/>
                <w:lang w:val="kk-KZ"/>
              </w:rPr>
              <w:t>10</w:t>
            </w:r>
            <w:r w:rsidR="00E342E7" w:rsidRPr="00AF4215">
              <w:rPr>
                <w:sz w:val="18"/>
                <w:szCs w:val="18"/>
                <w:lang w:val="kk-KZ"/>
              </w:rPr>
              <w:t xml:space="preserve"> </w:t>
            </w:r>
            <w:r w:rsidR="009B0F15" w:rsidRPr="00AF4215">
              <w:rPr>
                <w:sz w:val="18"/>
                <w:szCs w:val="18"/>
              </w:rPr>
              <w:t xml:space="preserve"> часов </w:t>
            </w:r>
            <w:r w:rsidRPr="00AF4215">
              <w:rPr>
                <w:sz w:val="18"/>
                <w:szCs w:val="18"/>
                <w:lang w:val="kk-KZ"/>
              </w:rPr>
              <w:t>50</w:t>
            </w:r>
            <w:r w:rsidR="009B0F15" w:rsidRPr="00AF4215">
              <w:rPr>
                <w:sz w:val="18"/>
                <w:szCs w:val="18"/>
              </w:rPr>
              <w:t xml:space="preserve"> мин.</w:t>
            </w:r>
            <w:r w:rsidRPr="00AF4215">
              <w:rPr>
                <w:sz w:val="18"/>
                <w:szCs w:val="18"/>
                <w:lang w:val="kk-KZ"/>
              </w:rPr>
              <w:t>21</w:t>
            </w:r>
            <w:r w:rsidR="00BB755D" w:rsidRPr="00AF4215">
              <w:rPr>
                <w:sz w:val="18"/>
                <w:szCs w:val="18"/>
              </w:rPr>
              <w:t>.</w:t>
            </w:r>
            <w:r w:rsidRPr="00AF4215">
              <w:rPr>
                <w:sz w:val="18"/>
                <w:szCs w:val="18"/>
                <w:lang w:val="kk-KZ"/>
              </w:rPr>
              <w:t>12</w:t>
            </w:r>
            <w:r w:rsidR="009B0F15" w:rsidRPr="00AF4215">
              <w:rPr>
                <w:sz w:val="18"/>
                <w:szCs w:val="18"/>
              </w:rPr>
              <w:t>.2021 г.</w:t>
            </w:r>
          </w:p>
        </w:tc>
      </w:tr>
      <w:tr w:rsidR="00BB755D" w:rsidRPr="00AF4215" w:rsidTr="00E602F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B755D" w:rsidRPr="00AF4215" w:rsidRDefault="00BB755D" w:rsidP="00957F19">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2</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755D" w:rsidRPr="00AF4215" w:rsidRDefault="00BB755D" w:rsidP="00F1773B">
            <w:pPr>
              <w:jc w:val="center"/>
              <w:rPr>
                <w:sz w:val="18"/>
                <w:szCs w:val="18"/>
              </w:rPr>
            </w:pPr>
            <w:r w:rsidRPr="00AF4215">
              <w:rPr>
                <w:sz w:val="18"/>
                <w:szCs w:val="18"/>
              </w:rPr>
              <w:t>ТОО «</w:t>
            </w:r>
            <w:r w:rsidR="00F1773B" w:rsidRPr="00AF4215">
              <w:rPr>
                <w:color w:val="000033"/>
                <w:sz w:val="18"/>
                <w:szCs w:val="18"/>
                <w:lang w:val="en-US"/>
              </w:rPr>
              <w:t>DEMEU TRADING</w:t>
            </w:r>
            <w:r w:rsidRPr="00AF4215">
              <w:rPr>
                <w:sz w:val="18"/>
                <w:szCs w:val="18"/>
              </w:rPr>
              <w:t>»</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755D" w:rsidRPr="00AF4215" w:rsidRDefault="00F1773B" w:rsidP="00F1773B">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 xml:space="preserve">г. Алматы, ул.Байзакова 280,9 этаж ,Южная башня  </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B755D" w:rsidRPr="00AF4215" w:rsidRDefault="00F1773B" w:rsidP="00F1773B">
            <w:pPr>
              <w:tabs>
                <w:tab w:val="left" w:pos="2442"/>
              </w:tabs>
              <w:jc w:val="center"/>
              <w:rPr>
                <w:sz w:val="18"/>
                <w:szCs w:val="18"/>
              </w:rPr>
            </w:pPr>
            <w:r w:rsidRPr="00AF4215">
              <w:rPr>
                <w:sz w:val="18"/>
                <w:szCs w:val="18"/>
                <w:lang w:val="kk-KZ"/>
              </w:rPr>
              <w:t>15</w:t>
            </w:r>
            <w:r w:rsidR="00D947AD" w:rsidRPr="00AF4215">
              <w:rPr>
                <w:sz w:val="18"/>
                <w:szCs w:val="18"/>
                <w:lang w:val="kk-KZ"/>
              </w:rPr>
              <w:t xml:space="preserve"> </w:t>
            </w:r>
            <w:r w:rsidR="00BB755D" w:rsidRPr="00AF4215">
              <w:rPr>
                <w:sz w:val="18"/>
                <w:szCs w:val="18"/>
              </w:rPr>
              <w:t xml:space="preserve"> часов </w:t>
            </w:r>
            <w:r w:rsidRPr="00AF4215">
              <w:rPr>
                <w:sz w:val="18"/>
                <w:szCs w:val="18"/>
                <w:lang w:val="kk-KZ"/>
              </w:rPr>
              <w:t>37</w:t>
            </w:r>
            <w:r w:rsidR="00D947AD" w:rsidRPr="00AF4215">
              <w:rPr>
                <w:sz w:val="18"/>
                <w:szCs w:val="18"/>
                <w:lang w:val="kk-KZ"/>
              </w:rPr>
              <w:t xml:space="preserve"> </w:t>
            </w:r>
            <w:r w:rsidR="00BB755D" w:rsidRPr="00AF4215">
              <w:rPr>
                <w:sz w:val="18"/>
                <w:szCs w:val="18"/>
              </w:rPr>
              <w:t xml:space="preserve"> мин. </w:t>
            </w:r>
            <w:r w:rsidRPr="00AF4215">
              <w:rPr>
                <w:sz w:val="18"/>
                <w:szCs w:val="18"/>
                <w:lang w:val="kk-KZ"/>
              </w:rPr>
              <w:t>21</w:t>
            </w:r>
            <w:r w:rsidR="00BB755D" w:rsidRPr="00AF4215">
              <w:rPr>
                <w:sz w:val="18"/>
                <w:szCs w:val="18"/>
              </w:rPr>
              <w:t>.</w:t>
            </w:r>
            <w:r w:rsidRPr="00AF4215">
              <w:rPr>
                <w:sz w:val="18"/>
                <w:szCs w:val="18"/>
                <w:lang w:val="kk-KZ"/>
              </w:rPr>
              <w:t>12</w:t>
            </w:r>
            <w:r w:rsidR="00BB755D" w:rsidRPr="00AF4215">
              <w:rPr>
                <w:sz w:val="18"/>
                <w:szCs w:val="18"/>
              </w:rPr>
              <w:t>.2021 г.</w:t>
            </w:r>
          </w:p>
        </w:tc>
      </w:tr>
      <w:tr w:rsidR="002D157D" w:rsidRPr="00AF4215" w:rsidTr="00E602F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57D" w:rsidRPr="00AF4215" w:rsidRDefault="00F1773B" w:rsidP="00957F19">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3</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A56A1B" w:rsidP="00E342E7">
            <w:pPr>
              <w:jc w:val="center"/>
              <w:rPr>
                <w:sz w:val="18"/>
                <w:szCs w:val="18"/>
              </w:rPr>
            </w:pPr>
            <w:r w:rsidRPr="00AF4215">
              <w:rPr>
                <w:sz w:val="18"/>
                <w:szCs w:val="18"/>
                <w:lang w:val="kk-KZ"/>
              </w:rPr>
              <w:t xml:space="preserve">ТОО </w:t>
            </w:r>
            <w:r w:rsidRPr="00AF4215">
              <w:rPr>
                <w:sz w:val="18"/>
                <w:szCs w:val="18"/>
              </w:rPr>
              <w:t>«</w:t>
            </w:r>
            <w:proofErr w:type="spellStart"/>
            <w:r w:rsidRPr="00AF4215">
              <w:rPr>
                <w:sz w:val="18"/>
                <w:szCs w:val="18"/>
                <w:lang w:val="en-US"/>
              </w:rPr>
              <w:t>LabStarMed</w:t>
            </w:r>
            <w:proofErr w:type="spellEnd"/>
            <w:r w:rsidRPr="00AF4215">
              <w:rPr>
                <w:sz w:val="18"/>
                <w:szCs w:val="18"/>
              </w:rPr>
              <w:t>»</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A56A1B" w:rsidP="00A56A1B">
            <w:pPr>
              <w:pStyle w:val="a6"/>
              <w:tabs>
                <w:tab w:val="left" w:pos="2442"/>
              </w:tabs>
              <w:spacing w:line="240" w:lineRule="auto"/>
              <w:jc w:val="center"/>
              <w:rPr>
                <w:rFonts w:ascii="Times New Roman" w:hAnsi="Times New Roman" w:cs="Times New Roman"/>
              </w:rPr>
            </w:pPr>
            <w:r w:rsidRPr="00AF4215">
              <w:rPr>
                <w:rFonts w:ascii="Times New Roman" w:hAnsi="Times New Roman" w:cs="Times New Roman"/>
                <w:lang w:val="kk-KZ"/>
              </w:rPr>
              <w:t xml:space="preserve">г. Алматы, Ауэзовский район,9 мкр,д.12,кв.11  </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A56A1B" w:rsidP="00A56A1B">
            <w:pPr>
              <w:tabs>
                <w:tab w:val="left" w:pos="2442"/>
              </w:tabs>
              <w:jc w:val="center"/>
              <w:rPr>
                <w:sz w:val="18"/>
                <w:szCs w:val="18"/>
                <w:lang w:val="kk-KZ"/>
              </w:rPr>
            </w:pPr>
            <w:r w:rsidRPr="00AF4215">
              <w:rPr>
                <w:sz w:val="18"/>
                <w:szCs w:val="18"/>
                <w:lang w:val="kk-KZ"/>
              </w:rPr>
              <w:t xml:space="preserve">13 </w:t>
            </w:r>
            <w:r w:rsidRPr="00AF4215">
              <w:rPr>
                <w:sz w:val="18"/>
                <w:szCs w:val="18"/>
              </w:rPr>
              <w:t xml:space="preserve"> часов </w:t>
            </w:r>
            <w:r w:rsidRPr="00AF4215">
              <w:rPr>
                <w:sz w:val="18"/>
                <w:szCs w:val="18"/>
                <w:lang w:val="kk-KZ"/>
              </w:rPr>
              <w:t xml:space="preserve">00 </w:t>
            </w:r>
            <w:r w:rsidRPr="00AF4215">
              <w:rPr>
                <w:sz w:val="18"/>
                <w:szCs w:val="18"/>
              </w:rPr>
              <w:t xml:space="preserve"> мин. </w:t>
            </w:r>
            <w:r w:rsidRPr="00AF4215">
              <w:rPr>
                <w:sz w:val="18"/>
                <w:szCs w:val="18"/>
                <w:lang w:val="kk-KZ"/>
              </w:rPr>
              <w:t>23</w:t>
            </w:r>
            <w:r w:rsidRPr="00AF4215">
              <w:rPr>
                <w:sz w:val="18"/>
                <w:szCs w:val="18"/>
              </w:rPr>
              <w:t>.</w:t>
            </w:r>
            <w:r w:rsidRPr="00AF4215">
              <w:rPr>
                <w:sz w:val="18"/>
                <w:szCs w:val="18"/>
                <w:lang w:val="kk-KZ"/>
              </w:rPr>
              <w:t>12</w:t>
            </w:r>
            <w:r w:rsidRPr="00AF4215">
              <w:rPr>
                <w:sz w:val="18"/>
                <w:szCs w:val="18"/>
              </w:rPr>
              <w:t>.2021 г.</w:t>
            </w:r>
          </w:p>
        </w:tc>
      </w:tr>
      <w:tr w:rsidR="002D157D" w:rsidRPr="00AF4215" w:rsidTr="00E602F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57D" w:rsidRPr="00AF4215" w:rsidRDefault="00A56A1B" w:rsidP="00957F19">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4</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B47C19" w:rsidP="00B47C19">
            <w:pPr>
              <w:jc w:val="center"/>
              <w:rPr>
                <w:sz w:val="18"/>
                <w:szCs w:val="18"/>
              </w:rPr>
            </w:pPr>
            <w:r w:rsidRPr="00AF4215">
              <w:rPr>
                <w:sz w:val="18"/>
                <w:szCs w:val="18"/>
                <w:lang w:val="kk-KZ"/>
              </w:rPr>
              <w:t xml:space="preserve">ТОО </w:t>
            </w:r>
            <w:r w:rsidRPr="00AF4215">
              <w:rPr>
                <w:sz w:val="18"/>
                <w:szCs w:val="18"/>
              </w:rPr>
              <w:t>«</w:t>
            </w:r>
            <w:r w:rsidRPr="00AF4215">
              <w:rPr>
                <w:sz w:val="18"/>
                <w:szCs w:val="18"/>
                <w:lang w:val="en-US"/>
              </w:rPr>
              <w:t>Med Progress</w:t>
            </w:r>
            <w:r w:rsidRPr="00AF4215">
              <w:rPr>
                <w:sz w:val="18"/>
                <w:szCs w:val="18"/>
              </w:rPr>
              <w:t>»</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B47C19" w:rsidP="00B47C19">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 xml:space="preserve">г. Алматы, Байзакова 280,оф 3  </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B47C19" w:rsidP="00B47C19">
            <w:pPr>
              <w:tabs>
                <w:tab w:val="left" w:pos="2442"/>
              </w:tabs>
              <w:jc w:val="center"/>
              <w:rPr>
                <w:sz w:val="18"/>
                <w:szCs w:val="18"/>
                <w:lang w:val="kk-KZ"/>
              </w:rPr>
            </w:pPr>
            <w:r w:rsidRPr="00AF4215">
              <w:rPr>
                <w:sz w:val="18"/>
                <w:szCs w:val="18"/>
                <w:lang w:val="kk-KZ"/>
              </w:rPr>
              <w:t xml:space="preserve">8 </w:t>
            </w:r>
            <w:r w:rsidRPr="00AF4215">
              <w:rPr>
                <w:sz w:val="18"/>
                <w:szCs w:val="18"/>
              </w:rPr>
              <w:t xml:space="preserve"> часов </w:t>
            </w:r>
            <w:r w:rsidRPr="00AF4215">
              <w:rPr>
                <w:sz w:val="18"/>
                <w:szCs w:val="18"/>
                <w:lang w:val="kk-KZ"/>
              </w:rPr>
              <w:t xml:space="preserve">39 </w:t>
            </w:r>
            <w:r w:rsidRPr="00AF4215">
              <w:rPr>
                <w:sz w:val="18"/>
                <w:szCs w:val="18"/>
              </w:rPr>
              <w:t xml:space="preserve"> мин. </w:t>
            </w:r>
            <w:r w:rsidRPr="00AF4215">
              <w:rPr>
                <w:sz w:val="18"/>
                <w:szCs w:val="18"/>
                <w:lang w:val="kk-KZ"/>
              </w:rPr>
              <w:t>27</w:t>
            </w:r>
            <w:r w:rsidRPr="00AF4215">
              <w:rPr>
                <w:sz w:val="18"/>
                <w:szCs w:val="18"/>
              </w:rPr>
              <w:t>.</w:t>
            </w:r>
            <w:r w:rsidRPr="00AF4215">
              <w:rPr>
                <w:sz w:val="18"/>
                <w:szCs w:val="18"/>
                <w:lang w:val="kk-KZ"/>
              </w:rPr>
              <w:t>12</w:t>
            </w:r>
            <w:r w:rsidRPr="00AF4215">
              <w:rPr>
                <w:sz w:val="18"/>
                <w:szCs w:val="18"/>
              </w:rPr>
              <w:t>.2021 г.</w:t>
            </w:r>
          </w:p>
        </w:tc>
      </w:tr>
      <w:tr w:rsidR="002D157D" w:rsidRPr="00AF4215" w:rsidTr="00E602F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57D" w:rsidRPr="00AF4215" w:rsidRDefault="00B47C19" w:rsidP="00957F19">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5</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B47C19" w:rsidP="00B47C19">
            <w:pPr>
              <w:jc w:val="center"/>
              <w:rPr>
                <w:sz w:val="18"/>
                <w:szCs w:val="18"/>
              </w:rPr>
            </w:pPr>
            <w:r w:rsidRPr="00AF4215">
              <w:rPr>
                <w:sz w:val="18"/>
                <w:szCs w:val="18"/>
                <w:lang w:val="kk-KZ"/>
              </w:rPr>
              <w:t xml:space="preserve">ТОО </w:t>
            </w:r>
            <w:r w:rsidRPr="00AF4215">
              <w:rPr>
                <w:sz w:val="18"/>
                <w:szCs w:val="18"/>
              </w:rPr>
              <w:t>«</w:t>
            </w:r>
            <w:r w:rsidRPr="00AF4215">
              <w:rPr>
                <w:sz w:val="18"/>
                <w:szCs w:val="18"/>
                <w:lang w:val="en-US"/>
              </w:rPr>
              <w:t>EXTRA GROUP</w:t>
            </w:r>
            <w:r w:rsidRPr="00AF4215">
              <w:rPr>
                <w:sz w:val="18"/>
                <w:szCs w:val="18"/>
              </w:rPr>
              <w:t>»</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B47C19" w:rsidP="00B47C19">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 xml:space="preserve">г. Алматы, пр.Гагарина </w:t>
            </w:r>
            <w:r w:rsidR="002C0846" w:rsidRPr="00AF4215">
              <w:rPr>
                <w:rFonts w:ascii="Times New Roman" w:hAnsi="Times New Roman" w:cs="Times New Roman"/>
                <w:lang w:val="kk-KZ"/>
              </w:rPr>
              <w:t>186А,кв.17</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157D" w:rsidRPr="00AF4215" w:rsidRDefault="002C0846" w:rsidP="00734814">
            <w:pPr>
              <w:tabs>
                <w:tab w:val="left" w:pos="2442"/>
              </w:tabs>
              <w:jc w:val="center"/>
              <w:rPr>
                <w:sz w:val="18"/>
                <w:szCs w:val="18"/>
                <w:lang w:val="kk-KZ"/>
              </w:rPr>
            </w:pPr>
            <w:r w:rsidRPr="00AF4215">
              <w:rPr>
                <w:sz w:val="18"/>
                <w:szCs w:val="18"/>
                <w:lang w:val="kk-KZ"/>
              </w:rPr>
              <w:t xml:space="preserve">8 </w:t>
            </w:r>
            <w:r w:rsidRPr="00AF4215">
              <w:rPr>
                <w:sz w:val="18"/>
                <w:szCs w:val="18"/>
              </w:rPr>
              <w:t xml:space="preserve"> часов </w:t>
            </w:r>
            <w:r w:rsidR="00734814" w:rsidRPr="00AF4215">
              <w:rPr>
                <w:sz w:val="18"/>
                <w:szCs w:val="18"/>
                <w:lang w:val="kk-KZ"/>
              </w:rPr>
              <w:t>42</w:t>
            </w:r>
            <w:r w:rsidRPr="00AF4215">
              <w:rPr>
                <w:sz w:val="18"/>
                <w:szCs w:val="18"/>
                <w:lang w:val="kk-KZ"/>
              </w:rPr>
              <w:t xml:space="preserve"> </w:t>
            </w:r>
            <w:r w:rsidRPr="00AF4215">
              <w:rPr>
                <w:sz w:val="18"/>
                <w:szCs w:val="18"/>
              </w:rPr>
              <w:t xml:space="preserve"> мин. </w:t>
            </w:r>
            <w:r w:rsidRPr="00AF4215">
              <w:rPr>
                <w:sz w:val="18"/>
                <w:szCs w:val="18"/>
                <w:lang w:val="kk-KZ"/>
              </w:rPr>
              <w:t>27</w:t>
            </w:r>
            <w:r w:rsidRPr="00AF4215">
              <w:rPr>
                <w:sz w:val="18"/>
                <w:szCs w:val="18"/>
              </w:rPr>
              <w:t>.</w:t>
            </w:r>
            <w:r w:rsidRPr="00AF4215">
              <w:rPr>
                <w:sz w:val="18"/>
                <w:szCs w:val="18"/>
                <w:lang w:val="kk-KZ"/>
              </w:rPr>
              <w:t>12</w:t>
            </w:r>
            <w:r w:rsidRPr="00AF4215">
              <w:rPr>
                <w:sz w:val="18"/>
                <w:szCs w:val="18"/>
              </w:rPr>
              <w:t>.2021 г.</w:t>
            </w:r>
          </w:p>
        </w:tc>
      </w:tr>
      <w:tr w:rsidR="00A56A1B" w:rsidRPr="00AF4215" w:rsidTr="00E602F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6A1B" w:rsidRPr="00AF4215" w:rsidRDefault="00734814" w:rsidP="00957F19">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6</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6A1B" w:rsidRPr="00AF4215" w:rsidRDefault="00734814" w:rsidP="00734814">
            <w:pPr>
              <w:jc w:val="center"/>
              <w:rPr>
                <w:sz w:val="18"/>
                <w:szCs w:val="18"/>
              </w:rPr>
            </w:pPr>
            <w:r w:rsidRPr="00AF4215">
              <w:rPr>
                <w:sz w:val="18"/>
                <w:szCs w:val="18"/>
                <w:lang w:val="kk-KZ"/>
              </w:rPr>
              <w:t xml:space="preserve">ТОО </w:t>
            </w:r>
            <w:r w:rsidRPr="00AF4215">
              <w:rPr>
                <w:sz w:val="18"/>
                <w:szCs w:val="18"/>
              </w:rPr>
              <w:t>«</w:t>
            </w:r>
            <w:proofErr w:type="spellStart"/>
            <w:r w:rsidRPr="00AF4215">
              <w:rPr>
                <w:sz w:val="18"/>
                <w:szCs w:val="18"/>
                <w:lang w:val="en-US"/>
              </w:rPr>
              <w:t>Glebus</w:t>
            </w:r>
            <w:proofErr w:type="spellEnd"/>
            <w:r w:rsidRPr="00AF4215">
              <w:rPr>
                <w:sz w:val="18"/>
                <w:szCs w:val="18"/>
                <w:lang w:val="en-US"/>
              </w:rPr>
              <w:t>-medical</w:t>
            </w:r>
            <w:r w:rsidRPr="00AF4215">
              <w:rPr>
                <w:sz w:val="18"/>
                <w:szCs w:val="18"/>
              </w:rPr>
              <w:t>»</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6A1B" w:rsidRPr="00AF4215" w:rsidRDefault="00734814" w:rsidP="00734814">
            <w:pPr>
              <w:pStyle w:val="a6"/>
              <w:tabs>
                <w:tab w:val="left" w:pos="2442"/>
              </w:tabs>
              <w:spacing w:line="240" w:lineRule="auto"/>
              <w:jc w:val="center"/>
              <w:rPr>
                <w:rFonts w:ascii="Times New Roman" w:hAnsi="Times New Roman" w:cs="Times New Roman"/>
                <w:lang w:val="kk-KZ"/>
              </w:rPr>
            </w:pPr>
            <w:r w:rsidRPr="00AF4215">
              <w:rPr>
                <w:rFonts w:ascii="Times New Roman" w:hAnsi="Times New Roman" w:cs="Times New Roman"/>
                <w:lang w:val="kk-KZ"/>
              </w:rPr>
              <w:t>г. Алматы, ул.Ратушного 64А</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6A1B" w:rsidRPr="00AF4215" w:rsidRDefault="00734814" w:rsidP="00734814">
            <w:pPr>
              <w:tabs>
                <w:tab w:val="left" w:pos="2442"/>
              </w:tabs>
              <w:jc w:val="center"/>
              <w:rPr>
                <w:sz w:val="18"/>
                <w:szCs w:val="18"/>
                <w:lang w:val="kk-KZ"/>
              </w:rPr>
            </w:pPr>
            <w:r w:rsidRPr="00AF4215">
              <w:rPr>
                <w:sz w:val="18"/>
                <w:szCs w:val="18"/>
                <w:lang w:val="kk-KZ"/>
              </w:rPr>
              <w:t xml:space="preserve">8 </w:t>
            </w:r>
            <w:r w:rsidRPr="00AF4215">
              <w:rPr>
                <w:sz w:val="18"/>
                <w:szCs w:val="18"/>
              </w:rPr>
              <w:t xml:space="preserve"> часов </w:t>
            </w:r>
            <w:r w:rsidRPr="00AF4215">
              <w:rPr>
                <w:sz w:val="18"/>
                <w:szCs w:val="18"/>
                <w:lang w:val="kk-KZ"/>
              </w:rPr>
              <w:t xml:space="preserve">56 </w:t>
            </w:r>
            <w:r w:rsidRPr="00AF4215">
              <w:rPr>
                <w:sz w:val="18"/>
                <w:szCs w:val="18"/>
              </w:rPr>
              <w:t xml:space="preserve"> мин. </w:t>
            </w:r>
            <w:r w:rsidRPr="00AF4215">
              <w:rPr>
                <w:sz w:val="18"/>
                <w:szCs w:val="18"/>
                <w:lang w:val="kk-KZ"/>
              </w:rPr>
              <w:t>27</w:t>
            </w:r>
            <w:r w:rsidRPr="00AF4215">
              <w:rPr>
                <w:sz w:val="18"/>
                <w:szCs w:val="18"/>
              </w:rPr>
              <w:t>.</w:t>
            </w:r>
            <w:r w:rsidRPr="00AF4215">
              <w:rPr>
                <w:sz w:val="18"/>
                <w:szCs w:val="18"/>
                <w:lang w:val="kk-KZ"/>
              </w:rPr>
              <w:t>12</w:t>
            </w:r>
            <w:r w:rsidRPr="00AF4215">
              <w:rPr>
                <w:sz w:val="18"/>
                <w:szCs w:val="18"/>
              </w:rPr>
              <w:t>.2021 г</w:t>
            </w:r>
          </w:p>
        </w:tc>
      </w:tr>
    </w:tbl>
    <w:p w:rsidR="00EA40C5" w:rsidRPr="00AF4215" w:rsidRDefault="00EA40C5" w:rsidP="00957F19">
      <w:pPr>
        <w:pStyle w:val="a6"/>
        <w:spacing w:before="0" w:beforeAutospacing="0" w:after="0" w:afterAutospacing="0" w:line="240" w:lineRule="auto"/>
        <w:ind w:left="1211" w:right="-710"/>
        <w:jc w:val="both"/>
        <w:rPr>
          <w:rFonts w:ascii="Times New Roman" w:hAnsi="Times New Roman" w:cs="Times New Roman"/>
          <w:color w:val="auto"/>
          <w:lang w:val="kk-KZ"/>
        </w:rPr>
      </w:pPr>
    </w:p>
    <w:p w:rsidR="00412C56" w:rsidRPr="00AF4215" w:rsidRDefault="00412C56" w:rsidP="00957F19">
      <w:pPr>
        <w:pStyle w:val="a6"/>
        <w:spacing w:before="0" w:beforeAutospacing="0" w:after="0" w:afterAutospacing="0" w:line="240" w:lineRule="auto"/>
        <w:ind w:left="142" w:right="-851"/>
        <w:jc w:val="both"/>
        <w:rPr>
          <w:rFonts w:ascii="Times New Roman" w:hAnsi="Times New Roman" w:cs="Times New Roman"/>
          <w:color w:val="auto"/>
        </w:rPr>
      </w:pPr>
      <w:r w:rsidRPr="00AF4215">
        <w:rPr>
          <w:rFonts w:ascii="Times New Roman" w:hAnsi="Times New Roman" w:cs="Times New Roman"/>
          <w:color w:val="auto"/>
        </w:rPr>
        <w:t>3. Представивших заявки на участие в тендере после истечения окончательного срока представления заявок на участие в тендере не было.</w:t>
      </w:r>
    </w:p>
    <w:p w:rsidR="00734814" w:rsidRPr="00AF4215" w:rsidRDefault="00412C56" w:rsidP="00734814">
      <w:pPr>
        <w:pStyle w:val="a6"/>
        <w:spacing w:before="0" w:beforeAutospacing="0" w:after="0" w:afterAutospacing="0" w:line="240" w:lineRule="auto"/>
        <w:ind w:left="142" w:right="-851"/>
        <w:jc w:val="both"/>
        <w:rPr>
          <w:rFonts w:ascii="Times New Roman" w:hAnsi="Times New Roman" w:cs="Times New Roman"/>
          <w:color w:val="auto"/>
          <w:lang w:val="kk-KZ"/>
        </w:rPr>
      </w:pPr>
      <w:r w:rsidRPr="00AF4215">
        <w:rPr>
          <w:rFonts w:ascii="Times New Roman" w:hAnsi="Times New Roman" w:cs="Times New Roman"/>
          <w:color w:val="auto"/>
        </w:rPr>
        <w:t>4. Представленные заявки вскрыты и содержат следующие документы, которые оглашены всем присутствующим при вскрытии заявок на участие в тендере:</w:t>
      </w:r>
    </w:p>
    <w:p w:rsidR="008961E4" w:rsidRPr="00AF4215" w:rsidRDefault="008961E4" w:rsidP="00734814">
      <w:pPr>
        <w:pStyle w:val="a6"/>
        <w:spacing w:before="0" w:beforeAutospacing="0" w:after="0" w:afterAutospacing="0" w:line="240" w:lineRule="auto"/>
        <w:ind w:left="142" w:right="-851"/>
        <w:jc w:val="both"/>
        <w:rPr>
          <w:rFonts w:ascii="Times New Roman" w:hAnsi="Times New Roman" w:cs="Times New Roman"/>
        </w:rPr>
      </w:pPr>
    </w:p>
    <w:p w:rsidR="008961E4" w:rsidRPr="00AF4215" w:rsidRDefault="008961E4" w:rsidP="00734814">
      <w:pPr>
        <w:pStyle w:val="a6"/>
        <w:spacing w:before="0" w:beforeAutospacing="0" w:after="0" w:afterAutospacing="0" w:line="240" w:lineRule="auto"/>
        <w:ind w:left="142" w:right="-851"/>
        <w:jc w:val="both"/>
        <w:rPr>
          <w:rFonts w:ascii="Times New Roman" w:hAnsi="Times New Roman" w:cs="Times New Roman"/>
        </w:rPr>
      </w:pPr>
    </w:p>
    <w:p w:rsidR="00734814" w:rsidRPr="00AF4215" w:rsidRDefault="008961E4" w:rsidP="008961E4">
      <w:pPr>
        <w:pStyle w:val="a6"/>
        <w:spacing w:before="0" w:beforeAutospacing="0" w:after="0" w:afterAutospacing="0" w:line="240" w:lineRule="auto"/>
        <w:ind w:left="142" w:right="-851"/>
        <w:jc w:val="center"/>
        <w:rPr>
          <w:rFonts w:ascii="Times New Roman" w:hAnsi="Times New Roman" w:cs="Times New Roman"/>
          <w:b/>
          <w:sz w:val="28"/>
          <w:szCs w:val="28"/>
          <w:lang w:val="en-US"/>
        </w:rPr>
      </w:pPr>
      <w:r w:rsidRPr="00AF4215">
        <w:rPr>
          <w:rFonts w:ascii="Times New Roman" w:hAnsi="Times New Roman" w:cs="Times New Roman"/>
          <w:b/>
          <w:sz w:val="28"/>
          <w:szCs w:val="28"/>
        </w:rPr>
        <w:lastRenderedPageBreak/>
        <w:t>ТОО «</w:t>
      </w:r>
      <w:proofErr w:type="spellStart"/>
      <w:r w:rsidRPr="00AF4215">
        <w:rPr>
          <w:rFonts w:ascii="Times New Roman" w:hAnsi="Times New Roman" w:cs="Times New Roman"/>
          <w:b/>
          <w:sz w:val="28"/>
          <w:szCs w:val="28"/>
          <w:lang w:val="en-US"/>
        </w:rPr>
        <w:t>Sales&amp;ServiceGroup</w:t>
      </w:r>
      <w:proofErr w:type="spellEnd"/>
      <w:r w:rsidRPr="00AF4215">
        <w:rPr>
          <w:rFonts w:ascii="Times New Roman" w:hAnsi="Times New Roman" w:cs="Times New Roman"/>
          <w:b/>
          <w:sz w:val="28"/>
          <w:szCs w:val="28"/>
        </w:rPr>
        <w:t>»</w:t>
      </w:r>
    </w:p>
    <w:p w:rsidR="008961E4" w:rsidRPr="00AF4215" w:rsidRDefault="008961E4" w:rsidP="008961E4">
      <w:pPr>
        <w:pStyle w:val="a6"/>
        <w:spacing w:before="0" w:beforeAutospacing="0" w:after="0" w:afterAutospacing="0" w:line="240" w:lineRule="auto"/>
        <w:ind w:left="142" w:right="-851"/>
        <w:jc w:val="center"/>
        <w:rPr>
          <w:rFonts w:ascii="Times New Roman" w:hAnsi="Times New Roman" w:cs="Times New Roman"/>
          <w:b/>
          <w:sz w:val="28"/>
          <w:szCs w:val="28"/>
          <w:lang w:val="en-US"/>
        </w:rPr>
      </w:pPr>
    </w:p>
    <w:tbl>
      <w:tblPr>
        <w:tblW w:w="16209" w:type="dxa"/>
        <w:tblInd w:w="-885" w:type="dxa"/>
        <w:tblBorders>
          <w:top w:val="outset" w:sz="6" w:space="0" w:color="000000"/>
          <w:left w:val="outset" w:sz="6" w:space="0" w:color="000000"/>
          <w:bottom w:val="outset" w:sz="6" w:space="0" w:color="000000"/>
          <w:right w:val="outset" w:sz="6" w:space="0" w:color="000000"/>
        </w:tblBorders>
        <w:tblLayout w:type="fixed"/>
        <w:tblLook w:val="0000"/>
      </w:tblPr>
      <w:tblGrid>
        <w:gridCol w:w="333"/>
        <w:gridCol w:w="3261"/>
        <w:gridCol w:w="1842"/>
        <w:gridCol w:w="3261"/>
        <w:gridCol w:w="2976"/>
        <w:gridCol w:w="1560"/>
        <w:gridCol w:w="2976"/>
      </w:tblGrid>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b/>
                <w:sz w:val="22"/>
                <w:szCs w:val="22"/>
              </w:rPr>
            </w:pPr>
            <w:r w:rsidRPr="00AF4215">
              <w:rPr>
                <w:rFonts w:ascii="Times New Roman" w:hAnsi="Times New Roman" w:cs="Times New Roman"/>
                <w:b/>
                <w:sz w:val="22"/>
                <w:szCs w:val="22"/>
              </w:rPr>
              <w:t>№</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b/>
                <w:sz w:val="22"/>
                <w:szCs w:val="22"/>
              </w:rPr>
            </w:pPr>
            <w:r w:rsidRPr="00AF4215">
              <w:rPr>
                <w:rFonts w:ascii="Times New Roman" w:hAnsi="Times New Roman" w:cs="Times New Roman"/>
                <w:b/>
                <w:sz w:val="22"/>
                <w:szCs w:val="22"/>
              </w:rPr>
              <w:t>Наименование</w:t>
            </w:r>
            <w:r w:rsidRPr="00AF4215">
              <w:rPr>
                <w:rFonts w:ascii="Times New Roman" w:hAnsi="Times New Roman" w:cs="Times New Roman"/>
                <w:b/>
                <w:sz w:val="22"/>
                <w:szCs w:val="22"/>
              </w:rPr>
              <w:br/>
              <w:t>документа</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b/>
                <w:sz w:val="22"/>
                <w:szCs w:val="22"/>
              </w:rPr>
            </w:pPr>
            <w:r w:rsidRPr="00AF4215">
              <w:rPr>
                <w:rFonts w:ascii="Times New Roman" w:hAnsi="Times New Roman" w:cs="Times New Roman"/>
                <w:b/>
                <w:sz w:val="22"/>
                <w:szCs w:val="22"/>
              </w:rPr>
              <w:t>Дата и номер</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b/>
                <w:sz w:val="22"/>
                <w:szCs w:val="22"/>
              </w:rPr>
            </w:pPr>
            <w:r w:rsidRPr="00AF4215">
              <w:rPr>
                <w:rFonts w:ascii="Times New Roman" w:hAnsi="Times New Roman" w:cs="Times New Roman"/>
                <w:b/>
                <w:sz w:val="22"/>
                <w:szCs w:val="22"/>
              </w:rPr>
              <w:t>Краткое</w:t>
            </w:r>
            <w:r w:rsidRPr="00AF4215">
              <w:rPr>
                <w:rFonts w:ascii="Times New Roman" w:hAnsi="Times New Roman" w:cs="Times New Roman"/>
                <w:b/>
                <w:sz w:val="22"/>
                <w:szCs w:val="22"/>
              </w:rPr>
              <w:br/>
              <w:t>содержание</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b/>
                <w:sz w:val="22"/>
                <w:szCs w:val="22"/>
              </w:rPr>
            </w:pPr>
            <w:r w:rsidRPr="00AF4215">
              <w:rPr>
                <w:rFonts w:ascii="Times New Roman" w:hAnsi="Times New Roman" w:cs="Times New Roman"/>
                <w:b/>
                <w:sz w:val="22"/>
                <w:szCs w:val="22"/>
              </w:rPr>
              <w:t>Кем</w:t>
            </w:r>
            <w:r w:rsidRPr="00AF4215">
              <w:rPr>
                <w:rFonts w:ascii="Times New Roman" w:hAnsi="Times New Roman" w:cs="Times New Roman"/>
                <w:b/>
                <w:sz w:val="22"/>
                <w:szCs w:val="22"/>
              </w:rPr>
              <w:br/>
              <w:t>подписан</w:t>
            </w:r>
            <w:r w:rsidRPr="00AF4215">
              <w:rPr>
                <w:rFonts w:ascii="Times New Roman" w:hAnsi="Times New Roman" w:cs="Times New Roman"/>
                <w:b/>
                <w:sz w:val="22"/>
                <w:szCs w:val="22"/>
              </w:rPr>
              <w:br/>
              <w:t>документ</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b/>
                <w:sz w:val="22"/>
                <w:szCs w:val="22"/>
              </w:rPr>
            </w:pPr>
            <w:r w:rsidRPr="00AF4215">
              <w:rPr>
                <w:rFonts w:ascii="Times New Roman" w:hAnsi="Times New Roman" w:cs="Times New Roman"/>
                <w:b/>
                <w:sz w:val="22"/>
                <w:szCs w:val="22"/>
              </w:rPr>
              <w:t>Оригинал,</w:t>
            </w:r>
            <w:r w:rsidRPr="00AF4215">
              <w:rPr>
                <w:rFonts w:ascii="Times New Roman" w:hAnsi="Times New Roman" w:cs="Times New Roman"/>
                <w:b/>
                <w:sz w:val="22"/>
                <w:szCs w:val="22"/>
              </w:rPr>
              <w:br/>
              <w:t>копия,</w:t>
            </w:r>
            <w:r w:rsidRPr="00AF4215">
              <w:rPr>
                <w:rFonts w:ascii="Times New Roman" w:hAnsi="Times New Roman" w:cs="Times New Roman"/>
                <w:b/>
                <w:sz w:val="22"/>
                <w:szCs w:val="22"/>
              </w:rPr>
              <w:br/>
              <w:t>нотариально</w:t>
            </w:r>
            <w:r w:rsidRPr="00AF4215">
              <w:rPr>
                <w:rFonts w:ascii="Times New Roman" w:hAnsi="Times New Roman" w:cs="Times New Roman"/>
                <w:b/>
                <w:sz w:val="22"/>
                <w:szCs w:val="22"/>
              </w:rPr>
              <w:br/>
              <w:t xml:space="preserve">засвидетельствованная </w:t>
            </w:r>
            <w:r w:rsidRPr="00AF4215">
              <w:rPr>
                <w:rFonts w:ascii="Times New Roman" w:hAnsi="Times New Roman" w:cs="Times New Roman"/>
                <w:b/>
                <w:sz w:val="22"/>
                <w:szCs w:val="22"/>
              </w:rPr>
              <w:br/>
              <w:t>копия</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jc w:val="center"/>
              <w:rPr>
                <w:rFonts w:ascii="Times New Roman" w:hAnsi="Times New Roman" w:cs="Times New Roman"/>
                <w:b/>
                <w:sz w:val="22"/>
                <w:szCs w:val="22"/>
              </w:rPr>
            </w:pPr>
            <w:r w:rsidRPr="00AF4215">
              <w:rPr>
                <w:rFonts w:ascii="Times New Roman" w:hAnsi="Times New Roman" w:cs="Times New Roman"/>
                <w:b/>
                <w:sz w:val="22"/>
                <w:szCs w:val="22"/>
              </w:rPr>
              <w:t>Номер страницы</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Заявка на участие в тендере </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20.12.2021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Тендер по закупу медицинской техники для ГКП на ПХВ «</w:t>
            </w:r>
            <w:proofErr w:type="spellStart"/>
            <w:r w:rsidRPr="00AF4215">
              <w:rPr>
                <w:sz w:val="22"/>
                <w:szCs w:val="22"/>
              </w:rPr>
              <w:t>Аксуская</w:t>
            </w:r>
            <w:proofErr w:type="spellEnd"/>
            <w:r w:rsidRPr="00AF4215">
              <w:rPr>
                <w:sz w:val="22"/>
                <w:szCs w:val="22"/>
              </w:rPr>
              <w:t xml:space="preserve"> центральная районная больница» </w:t>
            </w:r>
          </w:p>
          <w:p w:rsidR="008961E4" w:rsidRPr="00AF4215" w:rsidRDefault="008961E4" w:rsidP="00E539B3">
            <w:r w:rsidRPr="00AF4215">
              <w:rPr>
                <w:sz w:val="22"/>
                <w:szCs w:val="22"/>
              </w:rPr>
              <w:t xml:space="preserve">Управления здравоохранения Акима </w:t>
            </w:r>
            <w:proofErr w:type="spellStart"/>
            <w:r w:rsidRPr="00AF4215">
              <w:rPr>
                <w:sz w:val="22"/>
                <w:szCs w:val="22"/>
              </w:rPr>
              <w:t>Алматинской</w:t>
            </w:r>
            <w:proofErr w:type="spellEnd"/>
            <w:r w:rsidRPr="00AF4215">
              <w:rPr>
                <w:sz w:val="22"/>
                <w:szCs w:val="22"/>
              </w:rPr>
              <w:t xml:space="preserve"> области"</w:t>
            </w:r>
          </w:p>
          <w:p w:rsidR="008961E4" w:rsidRPr="00AF4215" w:rsidRDefault="008961E4" w:rsidP="00E539B3">
            <w:r w:rsidRPr="00AF4215">
              <w:rPr>
                <w:sz w:val="22"/>
                <w:szCs w:val="22"/>
              </w:rPr>
              <w:t xml:space="preserve"> </w:t>
            </w:r>
            <w:proofErr w:type="spellStart"/>
            <w:r w:rsidRPr="00AF4215">
              <w:rPr>
                <w:sz w:val="22"/>
                <w:szCs w:val="22"/>
              </w:rPr>
              <w:t>акимата</w:t>
            </w:r>
            <w:proofErr w:type="spellEnd"/>
            <w:r w:rsidRPr="00AF4215">
              <w:rPr>
                <w:sz w:val="22"/>
                <w:szCs w:val="22"/>
              </w:rPr>
              <w:t xml:space="preserve"> </w:t>
            </w:r>
            <w:proofErr w:type="spellStart"/>
            <w:r w:rsidRPr="00AF4215">
              <w:rPr>
                <w:sz w:val="22"/>
                <w:szCs w:val="22"/>
              </w:rPr>
              <w:t>Алматинской</w:t>
            </w:r>
            <w:proofErr w:type="spellEnd"/>
            <w:r w:rsidRPr="00AF4215">
              <w:rPr>
                <w:sz w:val="22"/>
                <w:szCs w:val="22"/>
              </w:rPr>
              <w:t xml:space="preserve"> области</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r w:rsidRPr="00AF4215">
              <w:rPr>
                <w:rFonts w:ascii="Times New Roman" w:hAnsi="Times New Roman" w:cs="Times New Roman"/>
                <w:sz w:val="22"/>
                <w:szCs w:val="22"/>
              </w:rPr>
              <w:t>Директор</w:t>
            </w:r>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ТОО</w:t>
            </w:r>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lang w:val="en-US"/>
              </w:rPr>
              <w:t>Sales&amp;ServiceGroup</w:t>
            </w:r>
            <w:proofErr w:type="spellEnd"/>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rPr>
              <w:t>Адилова</w:t>
            </w:r>
            <w:proofErr w:type="spellEnd"/>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Р</w:t>
            </w:r>
            <w:r w:rsidRPr="00AF4215">
              <w:rPr>
                <w:rFonts w:ascii="Times New Roman" w:hAnsi="Times New Roman" w:cs="Times New Roman"/>
                <w:sz w:val="22"/>
                <w:szCs w:val="22"/>
                <w:lang w:val="en-US"/>
              </w:rPr>
              <w:t>.</w:t>
            </w:r>
            <w:r w:rsidRPr="00AF4215">
              <w:rPr>
                <w:rFonts w:ascii="Times New Roman" w:hAnsi="Times New Roman" w:cs="Times New Roman"/>
                <w:sz w:val="22"/>
                <w:szCs w:val="22"/>
              </w:rPr>
              <w:t>М</w:t>
            </w:r>
            <w:r w:rsidRPr="00AF4215">
              <w:rPr>
                <w:rFonts w:ascii="Times New Roman" w:hAnsi="Times New Roman" w:cs="Times New Roman"/>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r w:rsidRPr="00AF4215">
              <w:rPr>
                <w:rFonts w:ascii="Times New Roman" w:hAnsi="Times New Roman" w:cs="Times New Roman"/>
                <w:sz w:val="22"/>
                <w:szCs w:val="22"/>
              </w:rPr>
              <w:t>1-</w:t>
            </w:r>
            <w:r w:rsidRPr="00AF4215">
              <w:rPr>
                <w:rFonts w:ascii="Times New Roman" w:hAnsi="Times New Roman" w:cs="Times New Roman"/>
                <w:sz w:val="22"/>
                <w:szCs w:val="22"/>
                <w:lang w:val="en-US"/>
              </w:rPr>
              <w:t>4</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rPr>
                <w:rStyle w:val="s0"/>
                <w:sz w:val="22"/>
                <w:szCs w:val="22"/>
              </w:rPr>
            </w:pPr>
            <w:r w:rsidRPr="00AF4215">
              <w:rPr>
                <w:sz w:val="22"/>
                <w:szCs w:val="22"/>
              </w:rPr>
              <w:t>Сведения о государственной перерегистрации юридического лица</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08.11.2021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rPr>
                <w:rStyle w:val="s0"/>
                <w:sz w:val="22"/>
                <w:szCs w:val="22"/>
              </w:rPr>
            </w:pPr>
            <w:r w:rsidRPr="00AF4215">
              <w:rPr>
                <w:sz w:val="22"/>
                <w:szCs w:val="22"/>
              </w:rPr>
              <w:t>Сведения о государственной перерегистрации юридического лица</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Копия</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5-6</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rPr>
                <w:rStyle w:val="s0"/>
                <w:sz w:val="22"/>
                <w:szCs w:val="22"/>
              </w:rPr>
            </w:pPr>
            <w:r w:rsidRPr="00AF4215">
              <w:rPr>
                <w:sz w:val="22"/>
                <w:szCs w:val="22"/>
              </w:rPr>
              <w:t>Устав Товарищества с ограниченной ответственностью «</w:t>
            </w:r>
            <w:r w:rsidRPr="00AF4215">
              <w:rPr>
                <w:sz w:val="22"/>
                <w:szCs w:val="22"/>
                <w:lang w:val="en-US"/>
              </w:rPr>
              <w:t>Sales</w:t>
            </w:r>
            <w:r w:rsidRPr="00AF4215">
              <w:rPr>
                <w:sz w:val="22"/>
                <w:szCs w:val="22"/>
              </w:rPr>
              <w:t>&amp;</w:t>
            </w:r>
            <w:proofErr w:type="spellStart"/>
            <w:r w:rsidRPr="00AF4215">
              <w:rPr>
                <w:sz w:val="22"/>
                <w:szCs w:val="22"/>
                <w:lang w:val="en-US"/>
              </w:rPr>
              <w:t>ServiceGroup</w:t>
            </w:r>
            <w:proofErr w:type="spellEnd"/>
            <w:r w:rsidRPr="00AF4215">
              <w:rPr>
                <w:sz w:val="22"/>
                <w:szCs w:val="22"/>
              </w:rPr>
              <w:t>»</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04.11.2021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Устав Товарищества с ограниченной ответственностью «</w:t>
            </w:r>
            <w:r w:rsidRPr="00AF4215">
              <w:rPr>
                <w:rFonts w:ascii="Times New Roman" w:hAnsi="Times New Roman" w:cs="Times New Roman"/>
                <w:sz w:val="22"/>
                <w:szCs w:val="22"/>
                <w:lang w:val="en-US"/>
              </w:rPr>
              <w:t>Sales</w:t>
            </w:r>
            <w:r w:rsidRPr="00AF4215">
              <w:rPr>
                <w:rFonts w:ascii="Times New Roman" w:hAnsi="Times New Roman" w:cs="Times New Roman"/>
                <w:sz w:val="22"/>
                <w:szCs w:val="22"/>
              </w:rPr>
              <w:t>&amp;</w:t>
            </w:r>
            <w:proofErr w:type="spellStart"/>
            <w:r w:rsidRPr="00AF4215">
              <w:rPr>
                <w:rFonts w:ascii="Times New Roman" w:hAnsi="Times New Roman" w:cs="Times New Roman"/>
                <w:sz w:val="22"/>
                <w:szCs w:val="22"/>
                <w:lang w:val="en-US"/>
              </w:rPr>
              <w:t>ServiceGroup</w:t>
            </w:r>
            <w:proofErr w:type="spellEnd"/>
            <w:r w:rsidRPr="00AF4215">
              <w:rPr>
                <w:rFonts w:ascii="Times New Roman" w:hAnsi="Times New Roman" w:cs="Times New Roman"/>
                <w:sz w:val="22"/>
                <w:szCs w:val="22"/>
              </w:rPr>
              <w:t>»;</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Участник</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Копия </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7-18</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Талон и уведомление </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 xml:space="preserve">04.02.2020 г </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Талон и уведомление о начале или прекращении осуществления деятельности или определенных действий</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Уполномоченный представитель</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Электронная копия</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19-</w:t>
            </w:r>
            <w:r w:rsidRPr="00AF4215">
              <w:rPr>
                <w:rFonts w:ascii="Times New Roman" w:hAnsi="Times New Roman" w:cs="Times New Roman"/>
                <w:sz w:val="22"/>
                <w:szCs w:val="22"/>
                <w:lang w:val="en-US"/>
              </w:rPr>
              <w:t>2</w:t>
            </w:r>
            <w:proofErr w:type="spellStart"/>
            <w:r w:rsidRPr="00AF4215">
              <w:rPr>
                <w:rFonts w:ascii="Times New Roman" w:hAnsi="Times New Roman" w:cs="Times New Roman"/>
                <w:sz w:val="22"/>
                <w:szCs w:val="22"/>
              </w:rPr>
              <w:t>2</w:t>
            </w:r>
            <w:proofErr w:type="spellEnd"/>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Письмо о соответствии квалификационным требованиям </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20.12.2021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Письмо о соответствии квалификационным требованиям</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proofErr w:type="spellStart"/>
            <w:r w:rsidRPr="00AF4215">
              <w:rPr>
                <w:rFonts w:ascii="Times New Roman" w:hAnsi="Times New Roman" w:cs="Times New Roman"/>
                <w:sz w:val="22"/>
                <w:szCs w:val="22"/>
              </w:rPr>
              <w:t>Директор</w:t>
            </w:r>
            <w:bookmarkStart w:id="0" w:name="_Hlk90386548"/>
            <w:r w:rsidRPr="00AF4215">
              <w:rPr>
                <w:rFonts w:ascii="Times New Roman" w:hAnsi="Times New Roman" w:cs="Times New Roman"/>
                <w:sz w:val="22"/>
                <w:szCs w:val="22"/>
              </w:rPr>
              <w:t>ТОО</w:t>
            </w:r>
            <w:proofErr w:type="spellEnd"/>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lang w:val="en-US"/>
              </w:rPr>
              <w:t>Sales&amp;ServiceGroup</w:t>
            </w:r>
            <w:proofErr w:type="spellEnd"/>
            <w:r w:rsidRPr="00AF4215">
              <w:rPr>
                <w:rFonts w:ascii="Times New Roman" w:hAnsi="Times New Roman" w:cs="Times New Roman"/>
                <w:sz w:val="22"/>
                <w:szCs w:val="22"/>
                <w:lang w:val="en-US"/>
              </w:rPr>
              <w:t xml:space="preserve">»» </w:t>
            </w:r>
            <w:bookmarkEnd w:id="0"/>
            <w:proofErr w:type="spellStart"/>
            <w:r w:rsidRPr="00AF4215">
              <w:rPr>
                <w:rFonts w:ascii="Times New Roman" w:hAnsi="Times New Roman" w:cs="Times New Roman"/>
                <w:sz w:val="22"/>
                <w:szCs w:val="22"/>
              </w:rPr>
              <w:t>Адилова</w:t>
            </w:r>
            <w:proofErr w:type="spellEnd"/>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Р</w:t>
            </w:r>
            <w:r w:rsidRPr="00AF4215">
              <w:rPr>
                <w:rFonts w:ascii="Times New Roman" w:hAnsi="Times New Roman" w:cs="Times New Roman"/>
                <w:sz w:val="22"/>
                <w:szCs w:val="22"/>
                <w:lang w:val="en-US"/>
              </w:rPr>
              <w:t>.</w:t>
            </w:r>
            <w:r w:rsidRPr="00AF4215">
              <w:rPr>
                <w:rFonts w:ascii="Times New Roman" w:hAnsi="Times New Roman" w:cs="Times New Roman"/>
                <w:sz w:val="22"/>
                <w:szCs w:val="22"/>
              </w:rPr>
              <w:t>М</w:t>
            </w:r>
            <w:r w:rsidRPr="00AF4215">
              <w:rPr>
                <w:rFonts w:ascii="Times New Roman" w:hAnsi="Times New Roman" w:cs="Times New Roman"/>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23-24</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Сведения об отсутствии налоговой задолженности </w:t>
            </w:r>
            <w:r w:rsidRPr="00AF4215">
              <w:rPr>
                <w:rFonts w:ascii="Times New Roman" w:hAnsi="Times New Roman" w:cs="Times New Roman"/>
                <w:sz w:val="22"/>
                <w:szCs w:val="22"/>
              </w:rPr>
              <w:lastRenderedPageBreak/>
              <w:t>налогоплательщика, задолженности по обязательным пенсионным взносам и социальным отчислениям по Республике Казахстан</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Оригинал сведений об отсутствии налоговой задолженности </w:t>
            </w:r>
            <w:r w:rsidRPr="00AF4215">
              <w:rPr>
                <w:rFonts w:ascii="Times New Roman" w:hAnsi="Times New Roman" w:cs="Times New Roman"/>
                <w:sz w:val="22"/>
                <w:szCs w:val="22"/>
              </w:rPr>
              <w:lastRenderedPageBreak/>
              <w:t>налогоплательщика, задолженности по обязательным пенсионным взносам и социальным отчислениям по Республике Казахстан;</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Электронная копия </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lang w:val="en-US"/>
              </w:rPr>
              <w:t>2</w:t>
            </w:r>
            <w:r w:rsidRPr="00AF4215">
              <w:rPr>
                <w:rFonts w:ascii="Times New Roman" w:hAnsi="Times New Roman" w:cs="Times New Roman"/>
                <w:sz w:val="22"/>
                <w:szCs w:val="22"/>
              </w:rPr>
              <w:t>5-40</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Таблица цен</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20.12.2021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Таблица цен </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r w:rsidRPr="00AF4215">
              <w:rPr>
                <w:rFonts w:ascii="Times New Roman" w:hAnsi="Times New Roman" w:cs="Times New Roman"/>
                <w:sz w:val="22"/>
                <w:szCs w:val="22"/>
              </w:rPr>
              <w:t>Директор ТОО</w:t>
            </w:r>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lang w:val="en-US"/>
              </w:rPr>
              <w:t>Sales&amp;ServiceGroup</w:t>
            </w:r>
            <w:proofErr w:type="spellEnd"/>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rPr>
              <w:t>Адилова</w:t>
            </w:r>
            <w:proofErr w:type="spellEnd"/>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Р</w:t>
            </w:r>
            <w:r w:rsidRPr="00AF4215">
              <w:rPr>
                <w:rFonts w:ascii="Times New Roman" w:hAnsi="Times New Roman" w:cs="Times New Roman"/>
                <w:sz w:val="22"/>
                <w:szCs w:val="22"/>
                <w:lang w:val="en-US"/>
              </w:rPr>
              <w:t>.</w:t>
            </w:r>
            <w:r w:rsidRPr="00AF4215">
              <w:rPr>
                <w:rFonts w:ascii="Times New Roman" w:hAnsi="Times New Roman" w:cs="Times New Roman"/>
                <w:sz w:val="22"/>
                <w:szCs w:val="22"/>
              </w:rPr>
              <w:t>М</w:t>
            </w:r>
            <w:r w:rsidRPr="00AF4215">
              <w:rPr>
                <w:rFonts w:ascii="Times New Roman" w:hAnsi="Times New Roman" w:cs="Times New Roman"/>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41-44</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lang w:val="en-US"/>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 xml:space="preserve">График поставки </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color w:val="000000"/>
                <w:sz w:val="22"/>
                <w:szCs w:val="22"/>
              </w:rPr>
            </w:pPr>
            <w:r w:rsidRPr="00AF4215">
              <w:rPr>
                <w:rFonts w:ascii="Times New Roman" w:hAnsi="Times New Roman" w:cs="Times New Roman"/>
                <w:sz w:val="22"/>
                <w:szCs w:val="22"/>
              </w:rPr>
              <w:t>20.12.2021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 xml:space="preserve">График поставки </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Директор</w:t>
            </w:r>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ТОО</w:t>
            </w:r>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lang w:val="en-US"/>
              </w:rPr>
              <w:t>Sales&amp;ServiceGroup</w:t>
            </w:r>
            <w:proofErr w:type="spellEnd"/>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rPr>
              <w:t>Адилова</w:t>
            </w:r>
            <w:proofErr w:type="spellEnd"/>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Р</w:t>
            </w:r>
            <w:r w:rsidRPr="00AF4215">
              <w:rPr>
                <w:rFonts w:ascii="Times New Roman" w:hAnsi="Times New Roman" w:cs="Times New Roman"/>
                <w:sz w:val="22"/>
                <w:szCs w:val="22"/>
                <w:lang w:val="en-US"/>
              </w:rPr>
              <w:t>.</w:t>
            </w:r>
            <w:r w:rsidRPr="00AF4215">
              <w:rPr>
                <w:rFonts w:ascii="Times New Roman" w:hAnsi="Times New Roman" w:cs="Times New Roman"/>
                <w:sz w:val="22"/>
                <w:szCs w:val="22"/>
              </w:rPr>
              <w:t>М</w:t>
            </w:r>
            <w:r w:rsidRPr="00AF4215">
              <w:rPr>
                <w:rFonts w:ascii="Times New Roman" w:hAnsi="Times New Roman" w:cs="Times New Roman"/>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45-46</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Приказ о назначении Директора</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28.09.2018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Приказ о назначении Директора ТОО «</w:t>
            </w:r>
            <w:r w:rsidRPr="00AF4215">
              <w:rPr>
                <w:rFonts w:ascii="Times New Roman" w:hAnsi="Times New Roman" w:cs="Times New Roman"/>
                <w:sz w:val="22"/>
                <w:szCs w:val="22"/>
                <w:lang w:val="en-US"/>
              </w:rPr>
              <w:t>Sales</w:t>
            </w:r>
            <w:r w:rsidRPr="00AF4215">
              <w:rPr>
                <w:rFonts w:ascii="Times New Roman" w:hAnsi="Times New Roman" w:cs="Times New Roman"/>
                <w:sz w:val="22"/>
                <w:szCs w:val="22"/>
              </w:rPr>
              <w:t>&amp;</w:t>
            </w:r>
            <w:r w:rsidRPr="00AF4215">
              <w:rPr>
                <w:rFonts w:ascii="Times New Roman" w:hAnsi="Times New Roman" w:cs="Times New Roman"/>
                <w:sz w:val="22"/>
                <w:szCs w:val="22"/>
                <w:lang w:val="en-US"/>
              </w:rPr>
              <w:t>Service</w:t>
            </w:r>
            <w:r w:rsidRPr="00AF4215">
              <w:rPr>
                <w:rFonts w:ascii="Times New Roman" w:hAnsi="Times New Roman" w:cs="Times New Roman"/>
                <w:sz w:val="22"/>
                <w:szCs w:val="22"/>
              </w:rPr>
              <w:t xml:space="preserve"> </w:t>
            </w:r>
            <w:r w:rsidRPr="00AF4215">
              <w:rPr>
                <w:rFonts w:ascii="Times New Roman" w:hAnsi="Times New Roman" w:cs="Times New Roman"/>
                <w:sz w:val="22"/>
                <w:szCs w:val="22"/>
                <w:lang w:val="en-US"/>
              </w:rPr>
              <w:t>Group</w:t>
            </w:r>
            <w:r w:rsidRPr="00AF4215">
              <w:rPr>
                <w:rFonts w:ascii="Times New Roman" w:hAnsi="Times New Roman" w:cs="Times New Roman"/>
                <w:sz w:val="22"/>
                <w:szCs w:val="22"/>
              </w:rPr>
              <w:t>»»</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Директор</w:t>
            </w:r>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ТОО</w:t>
            </w:r>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lang w:val="en-US"/>
              </w:rPr>
              <w:t>Sales&amp;ServiceGroup</w:t>
            </w:r>
            <w:proofErr w:type="spellEnd"/>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rPr>
              <w:t>Адилова</w:t>
            </w:r>
            <w:proofErr w:type="spellEnd"/>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Р</w:t>
            </w:r>
            <w:r w:rsidRPr="00AF4215">
              <w:rPr>
                <w:rFonts w:ascii="Times New Roman" w:hAnsi="Times New Roman" w:cs="Times New Roman"/>
                <w:sz w:val="22"/>
                <w:szCs w:val="22"/>
                <w:lang w:val="en-US"/>
              </w:rPr>
              <w:t>.</w:t>
            </w:r>
            <w:r w:rsidRPr="00AF4215">
              <w:rPr>
                <w:rFonts w:ascii="Times New Roman" w:hAnsi="Times New Roman" w:cs="Times New Roman"/>
                <w:sz w:val="22"/>
                <w:szCs w:val="22"/>
              </w:rPr>
              <w:t>М</w:t>
            </w:r>
            <w:r w:rsidRPr="00AF4215">
              <w:rPr>
                <w:rFonts w:ascii="Times New Roman" w:hAnsi="Times New Roman" w:cs="Times New Roman"/>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Копия</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47-48</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rPr>
                <w:rStyle w:val="s0"/>
                <w:sz w:val="22"/>
                <w:szCs w:val="22"/>
              </w:rPr>
            </w:pPr>
            <w:r w:rsidRPr="00AF4215">
              <w:rPr>
                <w:sz w:val="22"/>
                <w:szCs w:val="22"/>
              </w:rPr>
              <w:t>Техническая спецификация</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Техническая спецификация на монитор </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rPr>
                <w:rFonts w:ascii="Times New Roman" w:hAnsi="Times New Roman" w:cs="Times New Roman"/>
                <w:sz w:val="22"/>
                <w:szCs w:val="22"/>
                <w:lang w:val="en-US"/>
              </w:rPr>
            </w:pPr>
            <w:r w:rsidRPr="00AF4215">
              <w:rPr>
                <w:rFonts w:ascii="Times New Roman" w:hAnsi="Times New Roman" w:cs="Times New Roman"/>
                <w:sz w:val="22"/>
                <w:szCs w:val="22"/>
              </w:rPr>
              <w:t>Директор</w:t>
            </w:r>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ТОО</w:t>
            </w:r>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lang w:val="en-US"/>
              </w:rPr>
              <w:t>Sales&amp;ServiceGroup</w:t>
            </w:r>
            <w:proofErr w:type="spellEnd"/>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rPr>
              <w:t>Адилова</w:t>
            </w:r>
            <w:proofErr w:type="spellEnd"/>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Р</w:t>
            </w:r>
            <w:r w:rsidRPr="00AF4215">
              <w:rPr>
                <w:rFonts w:ascii="Times New Roman" w:hAnsi="Times New Roman" w:cs="Times New Roman"/>
                <w:sz w:val="22"/>
                <w:szCs w:val="22"/>
                <w:lang w:val="en-US"/>
              </w:rPr>
              <w:t>.</w:t>
            </w:r>
            <w:r w:rsidRPr="00AF4215">
              <w:rPr>
                <w:rFonts w:ascii="Times New Roman" w:hAnsi="Times New Roman" w:cs="Times New Roman"/>
                <w:sz w:val="22"/>
                <w:szCs w:val="22"/>
              </w:rPr>
              <w:t>М</w:t>
            </w:r>
            <w:r w:rsidRPr="00AF4215">
              <w:rPr>
                <w:rFonts w:ascii="Times New Roman" w:hAnsi="Times New Roman" w:cs="Times New Roman"/>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rPr>
                <w:rFonts w:ascii="Times New Roman" w:hAnsi="Times New Roman" w:cs="Times New Roman"/>
                <w:sz w:val="22"/>
                <w:szCs w:val="22"/>
              </w:rPr>
            </w:pPr>
            <w:r w:rsidRPr="00AF4215">
              <w:rPr>
                <w:rFonts w:ascii="Times New Roman" w:hAnsi="Times New Roman" w:cs="Times New Roman"/>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1-26</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Регистрационное удостоверение</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 РК-МТ-7№014614 до 30.06.2022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Регистрационное удостоверение</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 xml:space="preserve">Руководитель государственного органа </w:t>
            </w:r>
          </w:p>
          <w:p w:rsidR="008961E4" w:rsidRPr="00AF4215" w:rsidRDefault="008961E4" w:rsidP="00E539B3">
            <w:proofErr w:type="spellStart"/>
            <w:r w:rsidRPr="00AF4215">
              <w:rPr>
                <w:sz w:val="22"/>
                <w:szCs w:val="22"/>
              </w:rPr>
              <w:t>Ахметниязова</w:t>
            </w:r>
            <w:proofErr w:type="spellEnd"/>
            <w:r w:rsidRPr="00AF4215">
              <w:rPr>
                <w:sz w:val="22"/>
                <w:szCs w:val="22"/>
              </w:rPr>
              <w:t xml:space="preserve"> Л.М.</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rPr>
                <w:rFonts w:ascii="Times New Roman" w:hAnsi="Times New Roman" w:cs="Times New Roman"/>
                <w:sz w:val="22"/>
                <w:szCs w:val="22"/>
              </w:rPr>
            </w:pPr>
            <w:r w:rsidRPr="00AF4215">
              <w:rPr>
                <w:rFonts w:ascii="Times New Roman" w:hAnsi="Times New Roman" w:cs="Times New Roman"/>
                <w:sz w:val="22"/>
                <w:szCs w:val="22"/>
              </w:rPr>
              <w:t>Электронная копия</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27-30</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r w:rsidRPr="00AF4215">
              <w:rPr>
                <w:sz w:val="22"/>
                <w:szCs w:val="22"/>
              </w:rPr>
              <w:t xml:space="preserve">Письмо о СИ </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jc w:val="center"/>
            </w:pPr>
            <w:r w:rsidRPr="00AF4215">
              <w:rPr>
                <w:sz w:val="22"/>
                <w:szCs w:val="22"/>
              </w:rPr>
              <w:t>20.12.2021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r w:rsidRPr="00AF4215">
              <w:rPr>
                <w:sz w:val="22"/>
                <w:szCs w:val="22"/>
              </w:rPr>
              <w:t xml:space="preserve">Письмо о СИ </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Директор</w:t>
            </w:r>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ТОО</w:t>
            </w:r>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lang w:val="en-US"/>
              </w:rPr>
              <w:t>Sales&amp;ServiceGroup</w:t>
            </w:r>
            <w:proofErr w:type="spellEnd"/>
            <w:r w:rsidRPr="00AF4215">
              <w:rPr>
                <w:rFonts w:ascii="Times New Roman" w:hAnsi="Times New Roman" w:cs="Times New Roman"/>
                <w:sz w:val="22"/>
                <w:szCs w:val="22"/>
                <w:lang w:val="en-US"/>
              </w:rPr>
              <w:t xml:space="preserve">»» </w:t>
            </w:r>
            <w:proofErr w:type="spellStart"/>
            <w:r w:rsidRPr="00AF4215">
              <w:rPr>
                <w:rFonts w:ascii="Times New Roman" w:hAnsi="Times New Roman" w:cs="Times New Roman"/>
                <w:sz w:val="22"/>
                <w:szCs w:val="22"/>
              </w:rPr>
              <w:t>Адилова</w:t>
            </w:r>
            <w:proofErr w:type="spellEnd"/>
            <w:r w:rsidRPr="00AF4215">
              <w:rPr>
                <w:rFonts w:ascii="Times New Roman" w:hAnsi="Times New Roman" w:cs="Times New Roman"/>
                <w:sz w:val="22"/>
                <w:szCs w:val="22"/>
                <w:lang w:val="en-US"/>
              </w:rPr>
              <w:t xml:space="preserve"> </w:t>
            </w:r>
            <w:r w:rsidRPr="00AF4215">
              <w:rPr>
                <w:rFonts w:ascii="Times New Roman" w:hAnsi="Times New Roman" w:cs="Times New Roman"/>
                <w:sz w:val="22"/>
                <w:szCs w:val="22"/>
              </w:rPr>
              <w:t>Р</w:t>
            </w:r>
            <w:r w:rsidRPr="00AF4215">
              <w:rPr>
                <w:rFonts w:ascii="Times New Roman" w:hAnsi="Times New Roman" w:cs="Times New Roman"/>
                <w:sz w:val="22"/>
                <w:szCs w:val="22"/>
                <w:lang w:val="en-US"/>
              </w:rPr>
              <w:t>.</w:t>
            </w:r>
            <w:r w:rsidRPr="00AF4215">
              <w:rPr>
                <w:rFonts w:ascii="Times New Roman" w:hAnsi="Times New Roman" w:cs="Times New Roman"/>
                <w:sz w:val="22"/>
                <w:szCs w:val="22"/>
              </w:rPr>
              <w:t>М</w:t>
            </w:r>
            <w:r w:rsidRPr="00AF4215">
              <w:rPr>
                <w:rFonts w:ascii="Times New Roman" w:hAnsi="Times New Roman" w:cs="Times New Roman"/>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r w:rsidRPr="00AF4215">
              <w:rPr>
                <w:rFonts w:ascii="Times New Roman" w:hAnsi="Times New Roman" w:cs="Times New Roman"/>
                <w:sz w:val="22"/>
                <w:szCs w:val="22"/>
              </w:rPr>
              <w:t>31-32</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fb"/>
              <w:spacing w:after="0"/>
              <w:ind w:left="0"/>
            </w:pPr>
            <w:r w:rsidRPr="00AF4215">
              <w:rPr>
                <w:sz w:val="22"/>
                <w:szCs w:val="22"/>
              </w:rPr>
              <w:t xml:space="preserve">Приказ №765 </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Приказ №765</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33-34</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fb"/>
              <w:spacing w:after="0"/>
              <w:ind w:left="0"/>
            </w:pPr>
            <w:r w:rsidRPr="00AF4215">
              <w:rPr>
                <w:sz w:val="22"/>
                <w:szCs w:val="22"/>
              </w:rPr>
              <w:t xml:space="preserve">Письмо </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20.12.2021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Письмо об отсутствии необходимости акта СЭС</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Директор</w:t>
            </w:r>
            <w:r w:rsidRPr="00AF4215">
              <w:rPr>
                <w:sz w:val="22"/>
                <w:szCs w:val="22"/>
                <w:lang w:val="en-US"/>
              </w:rPr>
              <w:t xml:space="preserve"> </w:t>
            </w:r>
            <w:r w:rsidRPr="00AF4215">
              <w:rPr>
                <w:sz w:val="22"/>
                <w:szCs w:val="22"/>
              </w:rPr>
              <w:t>ТОО</w:t>
            </w:r>
            <w:r w:rsidRPr="00AF4215">
              <w:rPr>
                <w:sz w:val="22"/>
                <w:szCs w:val="22"/>
                <w:lang w:val="en-US"/>
              </w:rPr>
              <w:t xml:space="preserve"> «</w:t>
            </w:r>
            <w:proofErr w:type="spellStart"/>
            <w:r w:rsidRPr="00AF4215">
              <w:rPr>
                <w:sz w:val="22"/>
                <w:szCs w:val="22"/>
                <w:lang w:val="en-US"/>
              </w:rPr>
              <w:t>Sales&amp;ServiceGroup</w:t>
            </w:r>
            <w:proofErr w:type="spellEnd"/>
            <w:r w:rsidRPr="00AF4215">
              <w:rPr>
                <w:sz w:val="22"/>
                <w:szCs w:val="22"/>
                <w:lang w:val="en-US"/>
              </w:rPr>
              <w:t xml:space="preserve">»» </w:t>
            </w:r>
            <w:proofErr w:type="spellStart"/>
            <w:r w:rsidRPr="00AF4215">
              <w:rPr>
                <w:sz w:val="22"/>
                <w:szCs w:val="22"/>
              </w:rPr>
              <w:t>Адилова</w:t>
            </w:r>
            <w:proofErr w:type="spellEnd"/>
            <w:r w:rsidRPr="00AF4215">
              <w:rPr>
                <w:sz w:val="22"/>
                <w:szCs w:val="22"/>
                <w:lang w:val="en-US"/>
              </w:rPr>
              <w:t xml:space="preserve"> </w:t>
            </w:r>
            <w:r w:rsidRPr="00AF4215">
              <w:rPr>
                <w:sz w:val="22"/>
                <w:szCs w:val="22"/>
              </w:rPr>
              <w:t>Р</w:t>
            </w:r>
            <w:r w:rsidRPr="00AF4215">
              <w:rPr>
                <w:sz w:val="22"/>
                <w:szCs w:val="22"/>
                <w:lang w:val="en-US"/>
              </w:rPr>
              <w:t>.</w:t>
            </w:r>
            <w:r w:rsidRPr="00AF4215">
              <w:rPr>
                <w:sz w:val="22"/>
                <w:szCs w:val="22"/>
              </w:rPr>
              <w:t>М</w:t>
            </w:r>
            <w:r w:rsidRPr="00AF4215">
              <w:rPr>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r w:rsidRPr="00AF4215">
              <w:rPr>
                <w:rFonts w:ascii="Times New Roman" w:hAnsi="Times New Roman" w:cs="Times New Roman"/>
                <w:sz w:val="22"/>
                <w:szCs w:val="22"/>
              </w:rPr>
              <w:t>35-36</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fb"/>
              <w:spacing w:after="0"/>
              <w:ind w:left="0"/>
            </w:pPr>
            <w:r w:rsidRPr="00AF4215">
              <w:rPr>
                <w:sz w:val="22"/>
                <w:szCs w:val="22"/>
              </w:rPr>
              <w:t>Письмо о наличии сервисной службы</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jc w:val="center"/>
              <w:rPr>
                <w:rFonts w:ascii="Times New Roman" w:hAnsi="Times New Roman" w:cs="Times New Roman"/>
                <w:sz w:val="22"/>
                <w:szCs w:val="22"/>
              </w:rPr>
            </w:pPr>
            <w:r w:rsidRPr="00AF4215">
              <w:rPr>
                <w:rFonts w:ascii="Times New Roman" w:hAnsi="Times New Roman" w:cs="Times New Roman"/>
                <w:sz w:val="22"/>
                <w:szCs w:val="22"/>
              </w:rPr>
              <w:t>20.12.2021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Письмо о наличии сервисной службы</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Директор</w:t>
            </w:r>
            <w:r w:rsidRPr="00AF4215">
              <w:rPr>
                <w:sz w:val="22"/>
                <w:szCs w:val="22"/>
                <w:lang w:val="en-US"/>
              </w:rPr>
              <w:t xml:space="preserve"> </w:t>
            </w:r>
            <w:r w:rsidRPr="00AF4215">
              <w:rPr>
                <w:sz w:val="22"/>
                <w:szCs w:val="22"/>
              </w:rPr>
              <w:t>ТОО</w:t>
            </w:r>
            <w:r w:rsidRPr="00AF4215">
              <w:rPr>
                <w:sz w:val="22"/>
                <w:szCs w:val="22"/>
                <w:lang w:val="en-US"/>
              </w:rPr>
              <w:t xml:space="preserve"> «</w:t>
            </w:r>
            <w:proofErr w:type="spellStart"/>
            <w:r w:rsidRPr="00AF4215">
              <w:rPr>
                <w:sz w:val="22"/>
                <w:szCs w:val="22"/>
                <w:lang w:val="en-US"/>
              </w:rPr>
              <w:t>Sales&amp;ServiceGroup</w:t>
            </w:r>
            <w:proofErr w:type="spellEnd"/>
            <w:r w:rsidRPr="00AF4215">
              <w:rPr>
                <w:sz w:val="22"/>
                <w:szCs w:val="22"/>
                <w:lang w:val="en-US"/>
              </w:rPr>
              <w:t xml:space="preserve">»» </w:t>
            </w:r>
            <w:proofErr w:type="spellStart"/>
            <w:r w:rsidRPr="00AF4215">
              <w:rPr>
                <w:sz w:val="22"/>
                <w:szCs w:val="22"/>
              </w:rPr>
              <w:t>Адилова</w:t>
            </w:r>
            <w:proofErr w:type="spellEnd"/>
            <w:r w:rsidRPr="00AF4215">
              <w:rPr>
                <w:sz w:val="22"/>
                <w:szCs w:val="22"/>
                <w:lang w:val="en-US"/>
              </w:rPr>
              <w:t xml:space="preserve"> </w:t>
            </w:r>
            <w:r w:rsidRPr="00AF4215">
              <w:rPr>
                <w:sz w:val="22"/>
                <w:szCs w:val="22"/>
              </w:rPr>
              <w:t>Р</w:t>
            </w:r>
            <w:r w:rsidRPr="00AF4215">
              <w:rPr>
                <w:sz w:val="22"/>
                <w:szCs w:val="22"/>
                <w:lang w:val="en-US"/>
              </w:rPr>
              <w:t>.</w:t>
            </w:r>
            <w:r w:rsidRPr="00AF4215">
              <w:rPr>
                <w:sz w:val="22"/>
                <w:szCs w:val="22"/>
              </w:rPr>
              <w:t>М</w:t>
            </w:r>
            <w:r w:rsidRPr="00AF4215">
              <w:rPr>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r w:rsidRPr="00AF4215">
              <w:rPr>
                <w:rFonts w:ascii="Times New Roman" w:hAnsi="Times New Roman" w:cs="Times New Roman"/>
                <w:sz w:val="22"/>
                <w:szCs w:val="22"/>
              </w:rPr>
              <w:t>37-38</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r w:rsidRPr="00AF4215">
              <w:rPr>
                <w:sz w:val="22"/>
                <w:szCs w:val="22"/>
              </w:rPr>
              <w:t>Сертификат инженера</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jc w:val="cente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r w:rsidRPr="00AF4215">
              <w:rPr>
                <w:sz w:val="22"/>
                <w:szCs w:val="22"/>
              </w:rPr>
              <w:t>Сертификат инженера на мониторы</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 xml:space="preserve">Руководитель сервисной службы </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Копия</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r w:rsidRPr="00AF4215">
              <w:rPr>
                <w:rFonts w:ascii="Times New Roman" w:hAnsi="Times New Roman" w:cs="Times New Roman"/>
                <w:sz w:val="22"/>
                <w:szCs w:val="22"/>
              </w:rPr>
              <w:t>39-40</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Гарантийное письмо</w:t>
            </w:r>
          </w:p>
          <w:p w:rsidR="008961E4" w:rsidRPr="00AF4215" w:rsidRDefault="008961E4" w:rsidP="00E539B3">
            <w:pPr>
              <w:tabs>
                <w:tab w:val="left" w:pos="399"/>
              </w:tabs>
            </w:pP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jc w:val="center"/>
            </w:pPr>
            <w:r w:rsidRPr="00AF4215">
              <w:rPr>
                <w:sz w:val="22"/>
                <w:szCs w:val="22"/>
              </w:rPr>
              <w:t>20.12.2021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r w:rsidRPr="00AF4215">
              <w:rPr>
                <w:sz w:val="22"/>
                <w:szCs w:val="22"/>
              </w:rPr>
              <w:t xml:space="preserve">Гарантийное письмо о соответствии требованиям </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Директор</w:t>
            </w:r>
            <w:r w:rsidRPr="00AF4215">
              <w:rPr>
                <w:sz w:val="22"/>
                <w:szCs w:val="22"/>
                <w:lang w:val="en-US"/>
              </w:rPr>
              <w:t xml:space="preserve"> </w:t>
            </w:r>
            <w:r w:rsidRPr="00AF4215">
              <w:rPr>
                <w:sz w:val="22"/>
                <w:szCs w:val="22"/>
              </w:rPr>
              <w:t>ТОО</w:t>
            </w:r>
            <w:r w:rsidRPr="00AF4215">
              <w:rPr>
                <w:sz w:val="22"/>
                <w:szCs w:val="22"/>
                <w:lang w:val="en-US"/>
              </w:rPr>
              <w:t xml:space="preserve"> «</w:t>
            </w:r>
            <w:proofErr w:type="spellStart"/>
            <w:r w:rsidRPr="00AF4215">
              <w:rPr>
                <w:sz w:val="22"/>
                <w:szCs w:val="22"/>
                <w:lang w:val="en-US"/>
              </w:rPr>
              <w:t>Sales&amp;ServiceGroup</w:t>
            </w:r>
            <w:proofErr w:type="spellEnd"/>
            <w:r w:rsidRPr="00AF4215">
              <w:rPr>
                <w:sz w:val="22"/>
                <w:szCs w:val="22"/>
                <w:lang w:val="en-US"/>
              </w:rPr>
              <w:t xml:space="preserve">»» </w:t>
            </w:r>
            <w:proofErr w:type="spellStart"/>
            <w:r w:rsidRPr="00AF4215">
              <w:rPr>
                <w:sz w:val="22"/>
                <w:szCs w:val="22"/>
              </w:rPr>
              <w:t>Адилова</w:t>
            </w:r>
            <w:proofErr w:type="spellEnd"/>
            <w:r w:rsidRPr="00AF4215">
              <w:rPr>
                <w:sz w:val="22"/>
                <w:szCs w:val="22"/>
                <w:lang w:val="en-US"/>
              </w:rPr>
              <w:t xml:space="preserve"> </w:t>
            </w:r>
            <w:r w:rsidRPr="00AF4215">
              <w:rPr>
                <w:sz w:val="22"/>
                <w:szCs w:val="22"/>
              </w:rPr>
              <w:t>Р</w:t>
            </w:r>
            <w:r w:rsidRPr="00AF4215">
              <w:rPr>
                <w:sz w:val="22"/>
                <w:szCs w:val="22"/>
                <w:lang w:val="en-US"/>
              </w:rPr>
              <w:t>.</w:t>
            </w:r>
            <w:r w:rsidRPr="00AF4215">
              <w:rPr>
                <w:sz w:val="22"/>
                <w:szCs w:val="22"/>
              </w:rPr>
              <w:t>М</w:t>
            </w:r>
            <w:r w:rsidRPr="00AF4215">
              <w:rPr>
                <w:sz w:val="22"/>
                <w:szCs w:val="22"/>
                <w:lang w:val="en-US"/>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41-44</w:t>
            </w: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r w:rsidRPr="00AF4215">
              <w:rPr>
                <w:sz w:val="22"/>
                <w:szCs w:val="22"/>
              </w:rPr>
              <w:t>Платёжное поручение</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jc w:val="center"/>
            </w:pPr>
            <w:r w:rsidRPr="00AF4215">
              <w:rPr>
                <w:sz w:val="22"/>
                <w:szCs w:val="22"/>
              </w:rPr>
              <w:t>14.12.2021 г.</w:t>
            </w: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r w:rsidRPr="00AF4215">
              <w:rPr>
                <w:sz w:val="22"/>
                <w:szCs w:val="22"/>
              </w:rPr>
              <w:t>Обеспечение тендерной заявки в виде платёжного поручения</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Уполномоченные лица</w:t>
            </w: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r w:rsidRPr="00AF4215">
              <w:rPr>
                <w:sz w:val="22"/>
                <w:szCs w:val="22"/>
              </w:rPr>
              <w:t>Оригинал</w:t>
            </w:r>
          </w:p>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r w:rsidRPr="00AF4215">
              <w:rPr>
                <w:rFonts w:ascii="Times New Roman" w:hAnsi="Times New Roman" w:cs="Times New Roman"/>
                <w:sz w:val="22"/>
                <w:szCs w:val="22"/>
              </w:rPr>
              <w:t xml:space="preserve"> </w:t>
            </w:r>
          </w:p>
          <w:p w:rsidR="008961E4" w:rsidRPr="00AF4215" w:rsidRDefault="008961E4" w:rsidP="00E539B3">
            <w:pPr>
              <w:pStyle w:val="a6"/>
              <w:spacing w:before="0" w:beforeAutospacing="0" w:after="0" w:afterAutospacing="0"/>
              <w:rPr>
                <w:rFonts w:ascii="Times New Roman" w:hAnsi="Times New Roman" w:cs="Times New Roman"/>
                <w:sz w:val="22"/>
                <w:szCs w:val="22"/>
                <w:lang w:val="en-US"/>
              </w:rPr>
            </w:pPr>
          </w:p>
        </w:tc>
      </w:tr>
      <w:tr w:rsidR="008961E4" w:rsidRPr="00AF4215" w:rsidTr="008961E4">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6D7B5F">
            <w:pPr>
              <w:pStyle w:val="a6"/>
              <w:numPr>
                <w:ilvl w:val="0"/>
                <w:numId w:val="3"/>
              </w:numPr>
              <w:spacing w:before="0" w:beforeAutospacing="0" w:after="0" w:afterAutospacing="0" w:line="240" w:lineRule="auto"/>
              <w:ind w:hanging="720"/>
              <w:rPr>
                <w:rFonts w:ascii="Times New Roman" w:hAnsi="Times New Roman" w:cs="Times New Roman"/>
                <w:sz w:val="22"/>
                <w:szCs w:val="22"/>
              </w:rP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p>
        </w:tc>
        <w:tc>
          <w:tcPr>
            <w:tcW w:w="184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jc w:val="center"/>
            </w:pPr>
          </w:p>
        </w:tc>
        <w:tc>
          <w:tcPr>
            <w:tcW w:w="326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tabs>
                <w:tab w:val="left" w:pos="399"/>
              </w:tabs>
            </w:pPr>
          </w:p>
        </w:tc>
        <w:tc>
          <w:tcPr>
            <w:tcW w:w="29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pPr>
              <w:rPr>
                <w:lang w:val="en-US"/>
              </w:rPr>
            </w:pPr>
          </w:p>
        </w:tc>
        <w:tc>
          <w:tcPr>
            <w:tcW w:w="15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8961E4" w:rsidRPr="00AF4215" w:rsidRDefault="008961E4" w:rsidP="00E539B3"/>
        </w:tc>
        <w:tc>
          <w:tcPr>
            <w:tcW w:w="2976" w:type="dxa"/>
            <w:tcBorders>
              <w:top w:val="outset" w:sz="6" w:space="0" w:color="000000"/>
              <w:left w:val="outset" w:sz="6" w:space="0" w:color="000000"/>
              <w:bottom w:val="outset" w:sz="6" w:space="0" w:color="000000"/>
              <w:right w:val="outset" w:sz="6" w:space="0" w:color="000000"/>
            </w:tcBorders>
            <w:shd w:val="clear" w:color="auto" w:fill="FFFFFF"/>
          </w:tcPr>
          <w:p w:rsidR="008961E4" w:rsidRPr="00AF4215" w:rsidRDefault="008961E4" w:rsidP="00E539B3">
            <w:pPr>
              <w:pStyle w:val="a6"/>
              <w:spacing w:before="0" w:beforeAutospacing="0" w:after="0" w:afterAutospacing="0"/>
              <w:rPr>
                <w:rFonts w:ascii="Times New Roman" w:hAnsi="Times New Roman" w:cs="Times New Roman"/>
                <w:sz w:val="22"/>
                <w:szCs w:val="22"/>
              </w:rPr>
            </w:pPr>
          </w:p>
        </w:tc>
      </w:tr>
    </w:tbl>
    <w:p w:rsidR="008961E4" w:rsidRPr="00AF4215" w:rsidRDefault="008961E4" w:rsidP="004A76D7">
      <w:pPr>
        <w:pStyle w:val="a6"/>
        <w:spacing w:before="0" w:beforeAutospacing="0" w:after="0" w:afterAutospacing="0" w:line="240" w:lineRule="auto"/>
        <w:ind w:left="142" w:right="-851"/>
        <w:jc w:val="center"/>
        <w:rPr>
          <w:rFonts w:ascii="Times New Roman" w:hAnsi="Times New Roman" w:cs="Times New Roman"/>
          <w:b/>
          <w:color w:val="auto"/>
          <w:sz w:val="28"/>
          <w:szCs w:val="28"/>
          <w:lang w:val="en-US"/>
        </w:rPr>
      </w:pPr>
    </w:p>
    <w:p w:rsidR="00734814" w:rsidRPr="00AF4215" w:rsidRDefault="004A76D7" w:rsidP="004A76D7">
      <w:pPr>
        <w:pStyle w:val="a6"/>
        <w:spacing w:before="0" w:beforeAutospacing="0" w:after="0" w:afterAutospacing="0" w:line="240" w:lineRule="auto"/>
        <w:ind w:left="142" w:right="-851"/>
        <w:jc w:val="center"/>
        <w:rPr>
          <w:rFonts w:ascii="Times New Roman" w:hAnsi="Times New Roman" w:cs="Times New Roman"/>
          <w:b/>
          <w:color w:val="auto"/>
          <w:sz w:val="28"/>
          <w:szCs w:val="28"/>
          <w:lang w:val="kk-KZ"/>
        </w:rPr>
      </w:pPr>
      <w:r w:rsidRPr="00AF4215">
        <w:rPr>
          <w:rFonts w:ascii="Times New Roman" w:hAnsi="Times New Roman" w:cs="Times New Roman"/>
          <w:b/>
          <w:sz w:val="28"/>
          <w:szCs w:val="28"/>
        </w:rPr>
        <w:t>ТОО «</w:t>
      </w:r>
      <w:r w:rsidRPr="00AF4215">
        <w:rPr>
          <w:rFonts w:ascii="Times New Roman" w:hAnsi="Times New Roman" w:cs="Times New Roman"/>
          <w:b/>
          <w:sz w:val="28"/>
          <w:szCs w:val="28"/>
          <w:lang w:val="en-US"/>
        </w:rPr>
        <w:t>DEMEU TRADING</w:t>
      </w:r>
      <w:r w:rsidRPr="00AF4215">
        <w:rPr>
          <w:rFonts w:ascii="Times New Roman" w:hAnsi="Times New Roman" w:cs="Times New Roman"/>
          <w:b/>
          <w:sz w:val="28"/>
          <w:szCs w:val="28"/>
        </w:rPr>
        <w:t>»</w:t>
      </w:r>
    </w:p>
    <w:p w:rsidR="00242C17" w:rsidRPr="00AF4215" w:rsidRDefault="00734814" w:rsidP="00734814">
      <w:pPr>
        <w:pStyle w:val="a6"/>
        <w:spacing w:before="0" w:beforeAutospacing="0" w:after="0" w:afterAutospacing="0" w:line="240" w:lineRule="auto"/>
        <w:ind w:left="142" w:right="-851"/>
        <w:jc w:val="both"/>
        <w:rPr>
          <w:rFonts w:ascii="Times New Roman" w:hAnsi="Times New Roman" w:cs="Times New Roman"/>
        </w:rPr>
      </w:pPr>
      <w:r w:rsidRPr="00AF4215">
        <w:rPr>
          <w:rFonts w:ascii="Times New Roman" w:hAnsi="Times New Roman" w:cs="Times New Roman"/>
        </w:rPr>
        <w:t xml:space="preserve"> </w:t>
      </w:r>
    </w:p>
    <w:tbl>
      <w:tblPr>
        <w:tblW w:w="563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8"/>
        <w:gridCol w:w="2511"/>
        <w:gridCol w:w="2793"/>
        <w:gridCol w:w="2826"/>
        <w:gridCol w:w="2270"/>
        <w:gridCol w:w="3120"/>
        <w:gridCol w:w="2516"/>
      </w:tblGrid>
      <w:tr w:rsidR="00242C17" w:rsidRPr="00AF4215" w:rsidTr="00242C17">
        <w:tc>
          <w:tcPr>
            <w:tcW w:w="188" w:type="pct"/>
            <w:tcMar>
              <w:top w:w="0" w:type="dxa"/>
              <w:left w:w="108" w:type="dxa"/>
              <w:bottom w:w="0" w:type="dxa"/>
              <w:right w:w="108" w:type="dxa"/>
            </w:tcMar>
            <w:hideMark/>
          </w:tcPr>
          <w:p w:rsidR="00242C17" w:rsidRPr="00AF4215" w:rsidRDefault="00242C17" w:rsidP="00E539B3">
            <w:pPr>
              <w:pStyle w:val="a9"/>
              <w:jc w:val="center"/>
              <w:rPr>
                <w:b/>
                <w:bCs/>
                <w:sz w:val="18"/>
                <w:szCs w:val="18"/>
              </w:rPr>
            </w:pPr>
            <w:r w:rsidRPr="00AF4215">
              <w:rPr>
                <w:rStyle w:val="s0"/>
                <w:rFonts w:eastAsiaTheme="majorEastAsia"/>
                <w:sz w:val="18"/>
                <w:szCs w:val="18"/>
              </w:rPr>
              <w:t>№</w:t>
            </w:r>
          </w:p>
        </w:tc>
        <w:tc>
          <w:tcPr>
            <w:tcW w:w="753" w:type="pct"/>
            <w:tcMar>
              <w:top w:w="0" w:type="dxa"/>
              <w:left w:w="108" w:type="dxa"/>
              <w:bottom w:w="0" w:type="dxa"/>
              <w:right w:w="108" w:type="dxa"/>
            </w:tcMar>
            <w:hideMark/>
          </w:tcPr>
          <w:p w:rsidR="00242C17" w:rsidRPr="00AF4215" w:rsidRDefault="00242C17" w:rsidP="00E539B3">
            <w:pPr>
              <w:pStyle w:val="a9"/>
              <w:jc w:val="center"/>
              <w:rPr>
                <w:b/>
                <w:bCs/>
                <w:sz w:val="18"/>
                <w:szCs w:val="18"/>
              </w:rPr>
            </w:pPr>
            <w:r w:rsidRPr="00AF4215">
              <w:rPr>
                <w:rStyle w:val="s0"/>
                <w:rFonts w:eastAsiaTheme="majorEastAsia"/>
                <w:sz w:val="18"/>
                <w:szCs w:val="18"/>
              </w:rPr>
              <w:t>Наименование документа</w:t>
            </w:r>
          </w:p>
        </w:tc>
        <w:tc>
          <w:tcPr>
            <w:tcW w:w="838" w:type="pct"/>
            <w:tcMar>
              <w:top w:w="0" w:type="dxa"/>
              <w:left w:w="108" w:type="dxa"/>
              <w:bottom w:w="0" w:type="dxa"/>
              <w:right w:w="108" w:type="dxa"/>
            </w:tcMar>
            <w:hideMark/>
          </w:tcPr>
          <w:p w:rsidR="00242C17" w:rsidRPr="00AF4215" w:rsidRDefault="00242C17" w:rsidP="00E539B3">
            <w:pPr>
              <w:pStyle w:val="a9"/>
              <w:jc w:val="center"/>
              <w:rPr>
                <w:b/>
                <w:bCs/>
                <w:sz w:val="18"/>
                <w:szCs w:val="18"/>
              </w:rPr>
            </w:pPr>
            <w:r w:rsidRPr="00AF4215">
              <w:rPr>
                <w:rStyle w:val="s0"/>
                <w:rFonts w:eastAsiaTheme="majorEastAsia"/>
                <w:sz w:val="18"/>
                <w:szCs w:val="18"/>
              </w:rPr>
              <w:t>Дата и номер</w:t>
            </w:r>
          </w:p>
        </w:tc>
        <w:tc>
          <w:tcPr>
            <w:tcW w:w="848" w:type="pct"/>
            <w:tcMar>
              <w:top w:w="0" w:type="dxa"/>
              <w:left w:w="108" w:type="dxa"/>
              <w:bottom w:w="0" w:type="dxa"/>
              <w:right w:w="108" w:type="dxa"/>
            </w:tcMar>
            <w:hideMark/>
          </w:tcPr>
          <w:p w:rsidR="00242C17" w:rsidRPr="00AF4215" w:rsidRDefault="00242C17" w:rsidP="00E539B3">
            <w:pPr>
              <w:pStyle w:val="a9"/>
              <w:jc w:val="center"/>
              <w:rPr>
                <w:b/>
                <w:bCs/>
                <w:sz w:val="18"/>
                <w:szCs w:val="18"/>
              </w:rPr>
            </w:pPr>
            <w:r w:rsidRPr="00AF4215">
              <w:rPr>
                <w:rStyle w:val="s0"/>
                <w:rFonts w:eastAsiaTheme="majorEastAsia"/>
                <w:sz w:val="18"/>
                <w:szCs w:val="18"/>
              </w:rPr>
              <w:t>Краткое содержание</w:t>
            </w:r>
          </w:p>
        </w:tc>
        <w:tc>
          <w:tcPr>
            <w:tcW w:w="681" w:type="pct"/>
            <w:tcMar>
              <w:top w:w="0" w:type="dxa"/>
              <w:left w:w="108" w:type="dxa"/>
              <w:bottom w:w="0" w:type="dxa"/>
              <w:right w:w="108" w:type="dxa"/>
            </w:tcMar>
            <w:hideMark/>
          </w:tcPr>
          <w:p w:rsidR="00242C17" w:rsidRPr="00AF4215" w:rsidRDefault="00242C17" w:rsidP="00E539B3">
            <w:pPr>
              <w:pStyle w:val="a9"/>
              <w:jc w:val="center"/>
              <w:rPr>
                <w:b/>
                <w:bCs/>
                <w:sz w:val="18"/>
                <w:szCs w:val="18"/>
              </w:rPr>
            </w:pPr>
            <w:r w:rsidRPr="00AF4215">
              <w:rPr>
                <w:rStyle w:val="s0"/>
                <w:rFonts w:eastAsiaTheme="majorEastAsia"/>
                <w:sz w:val="18"/>
                <w:szCs w:val="18"/>
              </w:rPr>
              <w:t>Кем подписан документ (указать должность и Ф.И.О (при его наличии))</w:t>
            </w:r>
          </w:p>
        </w:tc>
        <w:tc>
          <w:tcPr>
            <w:tcW w:w="936" w:type="pct"/>
            <w:tcMar>
              <w:top w:w="0" w:type="dxa"/>
              <w:left w:w="108" w:type="dxa"/>
              <w:bottom w:w="0" w:type="dxa"/>
              <w:right w:w="108" w:type="dxa"/>
            </w:tcMar>
            <w:hideMark/>
          </w:tcPr>
          <w:p w:rsidR="00242C17" w:rsidRPr="00AF4215" w:rsidRDefault="00242C17" w:rsidP="00E539B3">
            <w:pPr>
              <w:pStyle w:val="a9"/>
              <w:jc w:val="center"/>
              <w:rPr>
                <w:rStyle w:val="s0"/>
                <w:rFonts w:eastAsiaTheme="majorEastAsia"/>
                <w:b/>
                <w:bCs/>
                <w:sz w:val="18"/>
                <w:szCs w:val="18"/>
              </w:rPr>
            </w:pPr>
            <w:r w:rsidRPr="00AF4215">
              <w:rPr>
                <w:rStyle w:val="s0"/>
                <w:rFonts w:eastAsiaTheme="majorEastAsia"/>
                <w:sz w:val="18"/>
                <w:szCs w:val="18"/>
              </w:rPr>
              <w:t>Оригинал, копия, нотариально засвидетельствован</w:t>
            </w:r>
          </w:p>
          <w:p w:rsidR="00242C17" w:rsidRPr="00AF4215" w:rsidRDefault="00242C17" w:rsidP="00E539B3">
            <w:pPr>
              <w:pStyle w:val="a9"/>
              <w:jc w:val="center"/>
              <w:rPr>
                <w:b/>
                <w:bCs/>
                <w:sz w:val="18"/>
                <w:szCs w:val="18"/>
              </w:rPr>
            </w:pPr>
            <w:proofErr w:type="spellStart"/>
            <w:r w:rsidRPr="00AF4215">
              <w:rPr>
                <w:rStyle w:val="s0"/>
                <w:rFonts w:eastAsiaTheme="majorEastAsia"/>
                <w:sz w:val="18"/>
                <w:szCs w:val="18"/>
              </w:rPr>
              <w:t>ная</w:t>
            </w:r>
            <w:proofErr w:type="spellEnd"/>
            <w:r w:rsidRPr="00AF4215">
              <w:rPr>
                <w:rStyle w:val="s0"/>
                <w:rFonts w:eastAsiaTheme="majorEastAsia"/>
                <w:sz w:val="18"/>
                <w:szCs w:val="18"/>
              </w:rPr>
              <w:t xml:space="preserve"> копия (указать нужное)</w:t>
            </w:r>
          </w:p>
        </w:tc>
        <w:tc>
          <w:tcPr>
            <w:tcW w:w="755" w:type="pct"/>
            <w:tcMar>
              <w:top w:w="0" w:type="dxa"/>
              <w:left w:w="108" w:type="dxa"/>
              <w:bottom w:w="0" w:type="dxa"/>
              <w:right w:w="108" w:type="dxa"/>
            </w:tcMar>
            <w:hideMark/>
          </w:tcPr>
          <w:p w:rsidR="00242C17" w:rsidRPr="00AF4215" w:rsidRDefault="00242C17" w:rsidP="00E539B3">
            <w:pPr>
              <w:pStyle w:val="a9"/>
              <w:jc w:val="center"/>
              <w:rPr>
                <w:b/>
                <w:bCs/>
                <w:sz w:val="18"/>
                <w:szCs w:val="18"/>
              </w:rPr>
            </w:pPr>
            <w:r w:rsidRPr="00AF4215">
              <w:rPr>
                <w:rStyle w:val="s0"/>
                <w:rFonts w:eastAsiaTheme="majorEastAsia"/>
                <w:sz w:val="18"/>
                <w:szCs w:val="18"/>
              </w:rPr>
              <w:t>Номер страницы</w:t>
            </w:r>
          </w:p>
        </w:tc>
      </w:tr>
      <w:tr w:rsidR="00242C17" w:rsidRPr="00AF4215" w:rsidTr="00242C17">
        <w:tc>
          <w:tcPr>
            <w:tcW w:w="188"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z w:val="18"/>
                <w:szCs w:val="18"/>
              </w:rPr>
              <w:t>1</w:t>
            </w:r>
          </w:p>
        </w:tc>
        <w:tc>
          <w:tcPr>
            <w:tcW w:w="753"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pacing w:val="2"/>
                <w:sz w:val="18"/>
                <w:szCs w:val="18"/>
              </w:rPr>
              <w:t>Платежное поручение</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1664 от 09.12.2021 г.</w:t>
            </w:r>
          </w:p>
        </w:tc>
        <w:tc>
          <w:tcPr>
            <w:tcW w:w="848"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pacing w:val="2"/>
                <w:sz w:val="18"/>
                <w:szCs w:val="18"/>
              </w:rPr>
              <w:t>1% обеспечение участия в тендере</w:t>
            </w:r>
          </w:p>
        </w:tc>
        <w:tc>
          <w:tcPr>
            <w:tcW w:w="681"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z w:val="18"/>
                <w:szCs w:val="18"/>
              </w:rPr>
              <w:t>директор</w:t>
            </w:r>
          </w:p>
          <w:p w:rsidR="00242C17" w:rsidRPr="00AF4215" w:rsidRDefault="00242C17" w:rsidP="00E539B3">
            <w:pPr>
              <w:pStyle w:val="a9"/>
              <w:rPr>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hideMark/>
          </w:tcPr>
          <w:p w:rsidR="00242C17" w:rsidRPr="00AF4215" w:rsidRDefault="00242C17" w:rsidP="00E539B3">
            <w:pPr>
              <w:pStyle w:val="a9"/>
              <w:rPr>
                <w:sz w:val="18"/>
                <w:szCs w:val="18"/>
              </w:rPr>
            </w:pPr>
          </w:p>
        </w:tc>
      </w:tr>
      <w:tr w:rsidR="00242C17" w:rsidRPr="00AF4215" w:rsidTr="00242C17">
        <w:tc>
          <w:tcPr>
            <w:tcW w:w="188"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z w:val="18"/>
                <w:szCs w:val="18"/>
              </w:rPr>
              <w:t>2</w:t>
            </w:r>
          </w:p>
        </w:tc>
        <w:tc>
          <w:tcPr>
            <w:tcW w:w="753"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pacing w:val="2"/>
                <w:sz w:val="18"/>
                <w:szCs w:val="18"/>
              </w:rPr>
              <w:t>Опись документов</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pacing w:val="2"/>
                <w:sz w:val="18"/>
                <w:szCs w:val="18"/>
              </w:rPr>
              <w:t>опись документов, прилагаемых к заявке</w:t>
            </w:r>
          </w:p>
        </w:tc>
        <w:tc>
          <w:tcPr>
            <w:tcW w:w="681" w:type="pct"/>
            <w:tcMar>
              <w:top w:w="0" w:type="dxa"/>
              <w:left w:w="108" w:type="dxa"/>
              <w:bottom w:w="0" w:type="dxa"/>
              <w:right w:w="108" w:type="dxa"/>
            </w:tcMar>
            <w:vAlign w:val="center"/>
            <w:hideMark/>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hideMark/>
          </w:tcPr>
          <w:p w:rsidR="00242C17" w:rsidRPr="00AF4215" w:rsidRDefault="00242C17" w:rsidP="00E539B3">
            <w:pPr>
              <w:pStyle w:val="a9"/>
              <w:rPr>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hideMark/>
          </w:tcPr>
          <w:p w:rsidR="00242C17" w:rsidRPr="00AF4215" w:rsidRDefault="00242C17" w:rsidP="00E539B3">
            <w:pPr>
              <w:pStyle w:val="a9"/>
              <w:rPr>
                <w:sz w:val="18"/>
                <w:szCs w:val="18"/>
              </w:rPr>
            </w:pP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3</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Заявка на участие в тендере</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выражение согласия осуществить </w:t>
            </w:r>
            <w:r w:rsidRPr="00AF4215">
              <w:rPr>
                <w:spacing w:val="2"/>
                <w:sz w:val="18"/>
                <w:szCs w:val="18"/>
              </w:rPr>
              <w:t>поставку товаров</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pacing w:val="2"/>
                <w:sz w:val="18"/>
                <w:szCs w:val="18"/>
              </w:rPr>
              <w:t>1-2</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4</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Справка о государственной перерегистрации</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10100552622267 от 09.12.2021 г.</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 государственной перерегистрации</w:t>
            </w:r>
          </w:p>
          <w:p w:rsidR="00242C17" w:rsidRPr="00AF4215" w:rsidRDefault="00242C17" w:rsidP="00E539B3">
            <w:pPr>
              <w:pStyle w:val="a9"/>
              <w:rPr>
                <w:sz w:val="18"/>
                <w:szCs w:val="18"/>
              </w:rPr>
            </w:pP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«Правительство для граждан» по городу </w:t>
            </w:r>
            <w:proofErr w:type="spellStart"/>
            <w:r w:rsidRPr="00AF4215">
              <w:rPr>
                <w:sz w:val="18"/>
                <w:szCs w:val="18"/>
              </w:rPr>
              <w:t>Алматы</w:t>
            </w:r>
            <w:proofErr w:type="spellEnd"/>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оригинал, получено посредством </w:t>
            </w:r>
            <w:proofErr w:type="spellStart"/>
            <w:r w:rsidRPr="00AF4215">
              <w:rPr>
                <w:spacing w:val="2"/>
                <w:sz w:val="18"/>
                <w:szCs w:val="18"/>
              </w:rPr>
              <w:t>веб</w:t>
            </w:r>
            <w:proofErr w:type="spellEnd"/>
            <w:r w:rsidRPr="00AF4215">
              <w:rPr>
                <w:spacing w:val="2"/>
                <w:sz w:val="18"/>
                <w:szCs w:val="18"/>
              </w:rPr>
              <w:t xml:space="preserve"> портала </w:t>
            </w:r>
            <w:proofErr w:type="spellStart"/>
            <w:r w:rsidRPr="00AF4215">
              <w:rPr>
                <w:spacing w:val="2"/>
                <w:sz w:val="18"/>
                <w:szCs w:val="18"/>
              </w:rPr>
              <w:t>egov.kz</w:t>
            </w:r>
            <w:proofErr w:type="spellEnd"/>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3-4</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5</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Устав юридического лица</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б.н. от 07.10.2021 г.</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общие положения, адрес, права и обязанности</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pacing w:val="2"/>
                <w:sz w:val="18"/>
                <w:szCs w:val="18"/>
              </w:rPr>
              <w:t xml:space="preserve">учредитель </w:t>
            </w:r>
            <w:proofErr w:type="spellStart"/>
            <w:r w:rsidRPr="00AF4215">
              <w:rPr>
                <w:spacing w:val="2"/>
                <w:sz w:val="18"/>
                <w:szCs w:val="18"/>
              </w:rPr>
              <w:t>Есентаева</w:t>
            </w:r>
            <w:proofErr w:type="spellEnd"/>
            <w:r w:rsidRPr="00AF4215">
              <w:rPr>
                <w:spacing w:val="2"/>
                <w:sz w:val="18"/>
                <w:szCs w:val="18"/>
              </w:rPr>
              <w:t xml:space="preserve"> К.</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нотариально</w:t>
            </w:r>
          </w:p>
          <w:p w:rsidR="00242C17" w:rsidRPr="00AF4215" w:rsidRDefault="00242C17" w:rsidP="00E539B3">
            <w:pPr>
              <w:pStyle w:val="a9"/>
              <w:rPr>
                <w:spacing w:val="2"/>
                <w:sz w:val="18"/>
                <w:szCs w:val="18"/>
              </w:rPr>
            </w:pPr>
            <w:r w:rsidRPr="00AF4215">
              <w:rPr>
                <w:spacing w:val="2"/>
                <w:sz w:val="18"/>
                <w:szCs w:val="18"/>
              </w:rPr>
              <w:t>засвидетельствованная 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5-13</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6</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Выписка о текущем составе участников</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Приложение 6 к Приказу</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14</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7</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Талон Уведомление</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KZ01UCA00020102 от 28.10.2021 г.</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 деятельности по оптовой реализации МИ</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proofErr w:type="spellStart"/>
            <w:r w:rsidRPr="00AF4215">
              <w:rPr>
                <w:sz w:val="18"/>
                <w:szCs w:val="18"/>
              </w:rPr>
              <w:t>ДКМиФК</w:t>
            </w:r>
            <w:proofErr w:type="spellEnd"/>
            <w:r w:rsidRPr="00AF4215">
              <w:rPr>
                <w:sz w:val="18"/>
                <w:szCs w:val="18"/>
              </w:rPr>
              <w:t xml:space="preserve"> МЗ РК по городу </w:t>
            </w:r>
            <w:proofErr w:type="spellStart"/>
            <w:r w:rsidRPr="00AF4215">
              <w:rPr>
                <w:sz w:val="18"/>
                <w:szCs w:val="18"/>
              </w:rPr>
              <w:t>Алматы</w:t>
            </w:r>
            <w:proofErr w:type="spellEnd"/>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оригинал, получено посредством </w:t>
            </w:r>
            <w:proofErr w:type="spellStart"/>
            <w:r w:rsidRPr="00AF4215">
              <w:rPr>
                <w:spacing w:val="2"/>
                <w:sz w:val="18"/>
                <w:szCs w:val="18"/>
              </w:rPr>
              <w:t>веб</w:t>
            </w:r>
            <w:proofErr w:type="spellEnd"/>
            <w:r w:rsidRPr="00AF4215">
              <w:rPr>
                <w:spacing w:val="2"/>
                <w:sz w:val="18"/>
                <w:szCs w:val="18"/>
              </w:rPr>
              <w:t xml:space="preserve"> портала </w:t>
            </w:r>
            <w:proofErr w:type="spellStart"/>
            <w:r w:rsidRPr="00AF4215">
              <w:rPr>
                <w:spacing w:val="2"/>
                <w:sz w:val="18"/>
                <w:szCs w:val="18"/>
              </w:rPr>
              <w:t>elicense.kz</w:t>
            </w:r>
            <w:proofErr w:type="spellEnd"/>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15</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8</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Сведения об отсутствии налоговой задолженности</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211209TDR01576 от 09.12.2021 г.</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об отсутствии задолженности</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pacing w:val="2"/>
                <w:sz w:val="18"/>
                <w:szCs w:val="18"/>
              </w:rPr>
              <w:t xml:space="preserve">УГД по </w:t>
            </w:r>
            <w:proofErr w:type="spellStart"/>
            <w:r w:rsidRPr="00AF4215">
              <w:rPr>
                <w:spacing w:val="2"/>
                <w:sz w:val="18"/>
                <w:szCs w:val="18"/>
              </w:rPr>
              <w:t>Бостандыкскому</w:t>
            </w:r>
            <w:proofErr w:type="spellEnd"/>
            <w:r w:rsidRPr="00AF4215">
              <w:rPr>
                <w:spacing w:val="2"/>
                <w:sz w:val="18"/>
                <w:szCs w:val="18"/>
              </w:rPr>
              <w:t xml:space="preserve"> району г. </w:t>
            </w:r>
            <w:proofErr w:type="spellStart"/>
            <w:r w:rsidRPr="00AF4215">
              <w:rPr>
                <w:spacing w:val="2"/>
                <w:sz w:val="18"/>
                <w:szCs w:val="18"/>
              </w:rPr>
              <w:t>Алматы</w:t>
            </w:r>
            <w:proofErr w:type="spellEnd"/>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оригинал, получено посредством </w:t>
            </w:r>
            <w:proofErr w:type="spellStart"/>
            <w:r w:rsidRPr="00AF4215">
              <w:rPr>
                <w:iCs/>
                <w:spacing w:val="2"/>
                <w:sz w:val="18"/>
                <w:szCs w:val="18"/>
              </w:rPr>
              <w:t>веб-приложения</w:t>
            </w:r>
            <w:proofErr w:type="spellEnd"/>
            <w:r w:rsidRPr="00AF4215">
              <w:rPr>
                <w:iCs/>
                <w:spacing w:val="2"/>
                <w:sz w:val="18"/>
                <w:szCs w:val="18"/>
              </w:rPr>
              <w:t xml:space="preserve"> «кабинет налогоплательщика»</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16-19</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9</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Таблица цен</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описание товара, </w:t>
            </w:r>
          </w:p>
          <w:p w:rsidR="00242C17" w:rsidRPr="00AF4215" w:rsidRDefault="00242C17" w:rsidP="00E539B3">
            <w:pPr>
              <w:pStyle w:val="a9"/>
              <w:rPr>
                <w:spacing w:val="2"/>
                <w:sz w:val="18"/>
                <w:szCs w:val="18"/>
              </w:rPr>
            </w:pPr>
            <w:r w:rsidRPr="00AF4215">
              <w:rPr>
                <w:spacing w:val="2"/>
                <w:sz w:val="18"/>
                <w:szCs w:val="18"/>
              </w:rPr>
              <w:t>предлагаемая цена</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20</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10</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Гарантийное обязательство</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 9 Главы 2 Правил</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21</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11</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Гарантийное обязательство</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 13 Главы 3 Правил</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lastRenderedPageBreak/>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lastRenderedPageBreak/>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22</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lastRenderedPageBreak/>
              <w:t>12</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Гарантийное обязательство</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 20 Главы 4 Правил</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23-24</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13</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согласие на расторжение договора</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25</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14</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 сопутствующих услугах</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26</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15</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Платежное поручение</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1664 от 09.12.2021 г.</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 обеспечение участия в тендере</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директор</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27</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16</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Техническая спецификация</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Приложение 2 к ТД</w:t>
            </w:r>
          </w:p>
        </w:tc>
        <w:tc>
          <w:tcPr>
            <w:tcW w:w="681"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директор </w:t>
            </w:r>
          </w:p>
          <w:p w:rsidR="00242C17" w:rsidRPr="00AF4215" w:rsidRDefault="00242C17" w:rsidP="00E539B3">
            <w:pPr>
              <w:pStyle w:val="a9"/>
              <w:rPr>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1-3</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17</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Письмо</w:t>
            </w:r>
            <w:r w:rsidRPr="00AF4215">
              <w:rPr>
                <w:sz w:val="18"/>
                <w:szCs w:val="18"/>
              </w:rPr>
              <w:t xml:space="preserve"> о соблюдении требований</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 xml:space="preserve">873 от 13.12.2021 г.  </w:t>
            </w:r>
          </w:p>
        </w:tc>
        <w:tc>
          <w:tcPr>
            <w:tcW w:w="84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Приказа МЗ РК от 15.12.2020 г. №ҚР ДСМ-273/2020 и тех спец.</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директор </w:t>
            </w:r>
          </w:p>
          <w:p w:rsidR="00242C17" w:rsidRPr="00AF4215" w:rsidRDefault="00242C17"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4</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18</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Регистрационное Удостоверение</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РК-МТ-5№022403</w:t>
            </w:r>
          </w:p>
          <w:p w:rsidR="00242C17" w:rsidRPr="00AF4215" w:rsidRDefault="00242C17" w:rsidP="00E539B3">
            <w:pPr>
              <w:pStyle w:val="a9"/>
              <w:rPr>
                <w:spacing w:val="2"/>
                <w:sz w:val="18"/>
                <w:szCs w:val="18"/>
              </w:rPr>
            </w:pPr>
            <w:r w:rsidRPr="00AF4215">
              <w:rPr>
                <w:spacing w:val="2"/>
                <w:sz w:val="18"/>
                <w:szCs w:val="18"/>
              </w:rPr>
              <w:t xml:space="preserve">03.06.2021г. </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МО зарегистрировано и разрешено к применению</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МЗ РК</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оригинал</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5-8</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19</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z w:val="18"/>
                <w:szCs w:val="18"/>
              </w:rPr>
              <w:t>26-14-15566/ОЗ-И   от: 09.09.2021</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касательно сертификата </w:t>
            </w:r>
          </w:p>
          <w:p w:rsidR="00242C17" w:rsidRPr="00AF4215" w:rsidRDefault="00242C17" w:rsidP="00E539B3">
            <w:pPr>
              <w:pStyle w:val="a9"/>
              <w:rPr>
                <w:sz w:val="18"/>
                <w:szCs w:val="18"/>
              </w:rPr>
            </w:pPr>
            <w:r w:rsidRPr="00AF4215">
              <w:rPr>
                <w:sz w:val="18"/>
                <w:szCs w:val="18"/>
              </w:rPr>
              <w:t>соответствии</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НАЦЭЛС</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9</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20</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02-08/6082 от 17.05.2021 г.</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об отсутствии необходимости регистрации аппарата в СИ</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proofErr w:type="spellStart"/>
            <w:r w:rsidRPr="00AF4215">
              <w:rPr>
                <w:sz w:val="18"/>
                <w:szCs w:val="18"/>
              </w:rPr>
              <w:t>КИСиТ</w:t>
            </w:r>
            <w:proofErr w:type="spellEnd"/>
            <w:r w:rsidRPr="00AF4215">
              <w:rPr>
                <w:sz w:val="18"/>
                <w:szCs w:val="18"/>
              </w:rPr>
              <w:t xml:space="preserve"> </w:t>
            </w:r>
            <w:proofErr w:type="spellStart"/>
            <w:r w:rsidRPr="00AF4215">
              <w:rPr>
                <w:sz w:val="18"/>
                <w:szCs w:val="18"/>
              </w:rPr>
              <w:t>МТиИ</w:t>
            </w:r>
            <w:proofErr w:type="spellEnd"/>
            <w:r w:rsidRPr="00AF4215">
              <w:rPr>
                <w:sz w:val="18"/>
                <w:szCs w:val="18"/>
              </w:rPr>
              <w:t xml:space="preserve"> РК</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10</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21</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Письмо</w:t>
            </w:r>
            <w:r w:rsidRPr="00AF4215">
              <w:rPr>
                <w:sz w:val="18"/>
                <w:szCs w:val="18"/>
              </w:rPr>
              <w:t xml:space="preserve"> подтверждение</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б/</w:t>
            </w:r>
            <w:proofErr w:type="spellStart"/>
            <w:r w:rsidRPr="00AF4215">
              <w:rPr>
                <w:sz w:val="18"/>
                <w:szCs w:val="18"/>
              </w:rPr>
              <w:t>н</w:t>
            </w:r>
            <w:proofErr w:type="spellEnd"/>
            <w:r w:rsidRPr="00AF4215">
              <w:rPr>
                <w:sz w:val="18"/>
                <w:szCs w:val="18"/>
              </w:rPr>
              <w:t xml:space="preserve"> от 1.12.2020 г</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от производителя, что аппарат не является измерительным прибором</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производитель аппаратов </w:t>
            </w:r>
          </w:p>
          <w:p w:rsidR="00242C17" w:rsidRPr="00AF4215" w:rsidRDefault="00242C17" w:rsidP="00E539B3">
            <w:pPr>
              <w:pStyle w:val="a9"/>
              <w:rPr>
                <w:sz w:val="18"/>
                <w:szCs w:val="18"/>
              </w:rPr>
            </w:pPr>
            <w:proofErr w:type="spellStart"/>
            <w:r w:rsidRPr="00AF4215">
              <w:rPr>
                <w:sz w:val="18"/>
                <w:szCs w:val="18"/>
              </w:rPr>
              <w:t>Vincent</w:t>
            </w:r>
            <w:proofErr w:type="spellEnd"/>
            <w:r w:rsidRPr="00AF4215">
              <w:rPr>
                <w:sz w:val="18"/>
                <w:szCs w:val="18"/>
              </w:rPr>
              <w:t xml:space="preserve"> </w:t>
            </w:r>
            <w:proofErr w:type="spellStart"/>
            <w:r w:rsidRPr="00AF4215">
              <w:rPr>
                <w:sz w:val="18"/>
                <w:szCs w:val="18"/>
              </w:rPr>
              <w:t>Medical</w:t>
            </w:r>
            <w:proofErr w:type="spellEnd"/>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нотариально</w:t>
            </w:r>
          </w:p>
          <w:p w:rsidR="00242C17" w:rsidRPr="00AF4215" w:rsidRDefault="00242C17" w:rsidP="00E539B3">
            <w:pPr>
              <w:pStyle w:val="a9"/>
              <w:rPr>
                <w:spacing w:val="2"/>
                <w:sz w:val="18"/>
                <w:szCs w:val="18"/>
              </w:rPr>
            </w:pPr>
            <w:r w:rsidRPr="00AF4215">
              <w:rPr>
                <w:spacing w:val="2"/>
                <w:sz w:val="18"/>
                <w:szCs w:val="18"/>
              </w:rPr>
              <w:t>засвидетельствованная 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11-13</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22</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Сертификат на</w:t>
            </w:r>
            <w:r w:rsidRPr="00AF4215">
              <w:rPr>
                <w:sz w:val="18"/>
                <w:szCs w:val="18"/>
              </w:rPr>
              <w:t xml:space="preserve"> сотрудника </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29.07.2020 г.</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о прохождении обучения технического обслуживания аппарата</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производитель аппаратов </w:t>
            </w:r>
          </w:p>
          <w:p w:rsidR="00242C17" w:rsidRPr="00AF4215" w:rsidRDefault="00242C17" w:rsidP="00E539B3">
            <w:pPr>
              <w:pStyle w:val="a9"/>
              <w:rPr>
                <w:sz w:val="18"/>
                <w:szCs w:val="18"/>
              </w:rPr>
            </w:pPr>
            <w:proofErr w:type="spellStart"/>
            <w:r w:rsidRPr="00AF4215">
              <w:rPr>
                <w:sz w:val="18"/>
                <w:szCs w:val="18"/>
              </w:rPr>
              <w:t>Vincent</w:t>
            </w:r>
            <w:proofErr w:type="spellEnd"/>
            <w:r w:rsidRPr="00AF4215">
              <w:rPr>
                <w:sz w:val="18"/>
                <w:szCs w:val="18"/>
              </w:rPr>
              <w:t xml:space="preserve"> </w:t>
            </w:r>
            <w:proofErr w:type="spellStart"/>
            <w:r w:rsidRPr="00AF4215">
              <w:rPr>
                <w:sz w:val="18"/>
                <w:szCs w:val="18"/>
              </w:rPr>
              <w:t>Medical</w:t>
            </w:r>
            <w:proofErr w:type="spellEnd"/>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нотариально</w:t>
            </w:r>
          </w:p>
          <w:p w:rsidR="00242C17" w:rsidRPr="00AF4215" w:rsidRDefault="00242C17" w:rsidP="00E539B3">
            <w:pPr>
              <w:pStyle w:val="a9"/>
              <w:rPr>
                <w:spacing w:val="2"/>
                <w:sz w:val="18"/>
                <w:szCs w:val="18"/>
              </w:rPr>
            </w:pPr>
            <w:r w:rsidRPr="00AF4215">
              <w:rPr>
                <w:spacing w:val="2"/>
                <w:sz w:val="18"/>
                <w:szCs w:val="18"/>
              </w:rPr>
              <w:t>засвидетельствованная 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14-17</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23</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б/</w:t>
            </w:r>
            <w:proofErr w:type="spellStart"/>
            <w:r w:rsidRPr="00AF4215">
              <w:rPr>
                <w:sz w:val="18"/>
                <w:szCs w:val="18"/>
              </w:rPr>
              <w:t>н</w:t>
            </w:r>
            <w:proofErr w:type="spellEnd"/>
            <w:r w:rsidRPr="00AF4215">
              <w:rPr>
                <w:sz w:val="18"/>
                <w:szCs w:val="18"/>
              </w:rPr>
              <w:t xml:space="preserve"> от 06.10.2021 г.</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разрешение проводить сервисное обслуживание</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производитель аппаратов </w:t>
            </w:r>
          </w:p>
          <w:p w:rsidR="00242C17" w:rsidRPr="00AF4215" w:rsidRDefault="00242C17" w:rsidP="00E539B3">
            <w:pPr>
              <w:pStyle w:val="a9"/>
              <w:rPr>
                <w:sz w:val="18"/>
                <w:szCs w:val="18"/>
              </w:rPr>
            </w:pPr>
            <w:proofErr w:type="spellStart"/>
            <w:r w:rsidRPr="00AF4215">
              <w:rPr>
                <w:sz w:val="18"/>
                <w:szCs w:val="18"/>
              </w:rPr>
              <w:t>Vincent</w:t>
            </w:r>
            <w:proofErr w:type="spellEnd"/>
            <w:r w:rsidRPr="00AF4215">
              <w:rPr>
                <w:sz w:val="18"/>
                <w:szCs w:val="18"/>
              </w:rPr>
              <w:t xml:space="preserve"> </w:t>
            </w:r>
            <w:proofErr w:type="spellStart"/>
            <w:r w:rsidRPr="00AF4215">
              <w:rPr>
                <w:sz w:val="18"/>
                <w:szCs w:val="18"/>
              </w:rPr>
              <w:t>Medical</w:t>
            </w:r>
            <w:proofErr w:type="spellEnd"/>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нотариально</w:t>
            </w:r>
          </w:p>
          <w:p w:rsidR="00242C17" w:rsidRPr="00AF4215" w:rsidRDefault="00242C17" w:rsidP="00E539B3">
            <w:pPr>
              <w:pStyle w:val="a9"/>
              <w:rPr>
                <w:spacing w:val="2"/>
                <w:sz w:val="18"/>
                <w:szCs w:val="18"/>
              </w:rPr>
            </w:pPr>
            <w:r w:rsidRPr="00AF4215">
              <w:rPr>
                <w:spacing w:val="2"/>
                <w:sz w:val="18"/>
                <w:szCs w:val="18"/>
              </w:rPr>
              <w:t>засвидетельствованная 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18-20</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24</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Сертификат</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HD 60146949 0001 от 13.02.2020 г</w:t>
            </w:r>
          </w:p>
          <w:p w:rsidR="00242C17" w:rsidRPr="00AF4215" w:rsidRDefault="00242C17" w:rsidP="00E539B3">
            <w:pPr>
              <w:pStyle w:val="a9"/>
              <w:rPr>
                <w:sz w:val="18"/>
                <w:szCs w:val="18"/>
              </w:rPr>
            </w:pP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Соответствие стандарту 93/42/ЕЕС </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TUV </w:t>
            </w:r>
            <w:proofErr w:type="spellStart"/>
            <w:r w:rsidRPr="00AF4215">
              <w:rPr>
                <w:sz w:val="18"/>
                <w:szCs w:val="18"/>
              </w:rPr>
              <w:t>Rheinland</w:t>
            </w:r>
            <w:proofErr w:type="spellEnd"/>
            <w:r w:rsidRPr="00AF4215">
              <w:rPr>
                <w:sz w:val="18"/>
                <w:szCs w:val="18"/>
              </w:rPr>
              <w:t xml:space="preserve"> </w:t>
            </w: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нотариально</w:t>
            </w:r>
          </w:p>
          <w:p w:rsidR="00242C17" w:rsidRPr="00AF4215" w:rsidRDefault="00242C17" w:rsidP="00E539B3">
            <w:pPr>
              <w:pStyle w:val="a9"/>
              <w:rPr>
                <w:spacing w:val="2"/>
                <w:sz w:val="18"/>
                <w:szCs w:val="18"/>
              </w:rPr>
            </w:pPr>
            <w:r w:rsidRPr="00AF4215">
              <w:rPr>
                <w:spacing w:val="2"/>
                <w:sz w:val="18"/>
                <w:szCs w:val="18"/>
              </w:rPr>
              <w:t>засвидетельствованная 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21-25</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25</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Сертификат</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SX 1676663-1 от 11.05.2021 г</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Соответствие производства стандарту </w:t>
            </w:r>
          </w:p>
          <w:p w:rsidR="00242C17" w:rsidRPr="00AF4215" w:rsidRDefault="00242C17" w:rsidP="00E539B3">
            <w:pPr>
              <w:pStyle w:val="a9"/>
              <w:rPr>
                <w:sz w:val="18"/>
                <w:szCs w:val="18"/>
              </w:rPr>
            </w:pPr>
            <w:r w:rsidRPr="00AF4215">
              <w:rPr>
                <w:sz w:val="18"/>
                <w:szCs w:val="18"/>
              </w:rPr>
              <w:t>EN ISO 13485</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TUV </w:t>
            </w:r>
            <w:proofErr w:type="spellStart"/>
            <w:r w:rsidRPr="00AF4215">
              <w:rPr>
                <w:sz w:val="18"/>
                <w:szCs w:val="18"/>
              </w:rPr>
              <w:t>Rheinland</w:t>
            </w:r>
            <w:proofErr w:type="spellEnd"/>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нотариально</w:t>
            </w:r>
          </w:p>
          <w:p w:rsidR="00242C17" w:rsidRPr="00AF4215" w:rsidRDefault="00242C17" w:rsidP="00E539B3">
            <w:pPr>
              <w:pStyle w:val="a9"/>
              <w:rPr>
                <w:spacing w:val="2"/>
                <w:sz w:val="18"/>
                <w:szCs w:val="18"/>
              </w:rPr>
            </w:pPr>
            <w:r w:rsidRPr="00AF4215">
              <w:rPr>
                <w:spacing w:val="2"/>
                <w:sz w:val="18"/>
                <w:szCs w:val="18"/>
              </w:rPr>
              <w:t>засвидетельствованная 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26-35</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26</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Протокол испытаний</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50128935 001 от 22.06.2018 г.</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Соответствие стандарту IEC/EN 60601</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TÜV </w:t>
            </w:r>
            <w:proofErr w:type="spellStart"/>
            <w:r w:rsidRPr="00AF4215">
              <w:rPr>
                <w:sz w:val="18"/>
                <w:szCs w:val="18"/>
              </w:rPr>
              <w:t>Rheinland</w:t>
            </w:r>
            <w:proofErr w:type="spellEnd"/>
          </w:p>
          <w:p w:rsidR="00242C17" w:rsidRPr="00AF4215" w:rsidRDefault="00242C17" w:rsidP="00E539B3">
            <w:pPr>
              <w:pStyle w:val="a9"/>
              <w:rPr>
                <w:sz w:val="18"/>
                <w:szCs w:val="18"/>
              </w:rPr>
            </w:pP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нотариально</w:t>
            </w:r>
          </w:p>
          <w:p w:rsidR="00242C17" w:rsidRPr="00AF4215" w:rsidRDefault="00242C17" w:rsidP="00E539B3">
            <w:pPr>
              <w:pStyle w:val="a9"/>
              <w:rPr>
                <w:spacing w:val="2"/>
                <w:sz w:val="18"/>
                <w:szCs w:val="18"/>
              </w:rPr>
            </w:pPr>
            <w:r w:rsidRPr="00AF4215">
              <w:rPr>
                <w:spacing w:val="2"/>
                <w:sz w:val="18"/>
                <w:szCs w:val="18"/>
              </w:rPr>
              <w:t>засвидетельствованная 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36-40</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27</w:t>
            </w: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Протокол испытаний</w:t>
            </w:r>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50128935 002 от 27.12.2018 г.</w:t>
            </w: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Соответствие стандарту IEC/EN 60601</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r w:rsidRPr="00AF4215">
              <w:rPr>
                <w:sz w:val="18"/>
                <w:szCs w:val="18"/>
              </w:rPr>
              <w:t xml:space="preserve">TÜV </w:t>
            </w:r>
            <w:proofErr w:type="spellStart"/>
            <w:r w:rsidRPr="00AF4215">
              <w:rPr>
                <w:sz w:val="18"/>
                <w:szCs w:val="18"/>
              </w:rPr>
              <w:t>Rheinland</w:t>
            </w:r>
            <w:proofErr w:type="spellEnd"/>
          </w:p>
          <w:p w:rsidR="00242C17" w:rsidRPr="00AF4215" w:rsidRDefault="00242C17" w:rsidP="00E539B3">
            <w:pPr>
              <w:pStyle w:val="a9"/>
              <w:rPr>
                <w:sz w:val="18"/>
                <w:szCs w:val="18"/>
              </w:rPr>
            </w:pP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нотариально</w:t>
            </w:r>
          </w:p>
          <w:p w:rsidR="00242C17" w:rsidRPr="00AF4215" w:rsidRDefault="00242C17" w:rsidP="00E539B3">
            <w:pPr>
              <w:pStyle w:val="a9"/>
              <w:rPr>
                <w:spacing w:val="2"/>
                <w:sz w:val="18"/>
                <w:szCs w:val="18"/>
              </w:rPr>
            </w:pPr>
            <w:r w:rsidRPr="00AF4215">
              <w:rPr>
                <w:spacing w:val="2"/>
                <w:sz w:val="18"/>
                <w:szCs w:val="18"/>
              </w:rPr>
              <w:t>засвидетельствованная копия</w:t>
            </w: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41-43</w:t>
            </w:r>
          </w:p>
        </w:tc>
      </w:tr>
      <w:tr w:rsidR="00242C17" w:rsidRPr="00AF4215" w:rsidTr="00242C17">
        <w:tc>
          <w:tcPr>
            <w:tcW w:w="188" w:type="pct"/>
            <w:tcMar>
              <w:top w:w="0" w:type="dxa"/>
              <w:left w:w="108" w:type="dxa"/>
              <w:bottom w:w="0" w:type="dxa"/>
              <w:right w:w="108" w:type="dxa"/>
            </w:tcMar>
            <w:vAlign w:val="center"/>
          </w:tcPr>
          <w:p w:rsidR="00242C17" w:rsidRPr="00AF4215" w:rsidRDefault="00242C17" w:rsidP="00E539B3">
            <w:pPr>
              <w:pStyle w:val="a9"/>
              <w:rPr>
                <w:sz w:val="18"/>
                <w:szCs w:val="18"/>
              </w:rPr>
            </w:pPr>
          </w:p>
        </w:tc>
        <w:tc>
          <w:tcPr>
            <w:tcW w:w="753" w:type="pct"/>
            <w:tcMar>
              <w:top w:w="0" w:type="dxa"/>
              <w:left w:w="108" w:type="dxa"/>
              <w:bottom w:w="0" w:type="dxa"/>
              <w:right w:w="108" w:type="dxa"/>
            </w:tcMar>
            <w:vAlign w:val="center"/>
          </w:tcPr>
          <w:p w:rsidR="00242C17" w:rsidRPr="00AF4215" w:rsidRDefault="00242C17" w:rsidP="00E539B3">
            <w:pPr>
              <w:pStyle w:val="a9"/>
              <w:rPr>
                <w:spacing w:val="2"/>
                <w:sz w:val="18"/>
                <w:szCs w:val="18"/>
              </w:rPr>
            </w:pPr>
            <w:r w:rsidRPr="00AF4215">
              <w:rPr>
                <w:spacing w:val="2"/>
                <w:sz w:val="18"/>
                <w:szCs w:val="18"/>
              </w:rPr>
              <w:t xml:space="preserve">CD RW – 1 </w:t>
            </w:r>
            <w:proofErr w:type="spellStart"/>
            <w:r w:rsidRPr="00AF4215">
              <w:rPr>
                <w:spacing w:val="2"/>
                <w:sz w:val="18"/>
                <w:szCs w:val="18"/>
              </w:rPr>
              <w:t>шт</w:t>
            </w:r>
            <w:proofErr w:type="spellEnd"/>
          </w:p>
        </w:tc>
        <w:tc>
          <w:tcPr>
            <w:tcW w:w="838" w:type="pct"/>
            <w:tcMar>
              <w:top w:w="0" w:type="dxa"/>
              <w:left w:w="108" w:type="dxa"/>
              <w:bottom w:w="0" w:type="dxa"/>
              <w:right w:w="108" w:type="dxa"/>
            </w:tcMar>
            <w:vAlign w:val="center"/>
          </w:tcPr>
          <w:p w:rsidR="00242C17" w:rsidRPr="00AF4215" w:rsidRDefault="00242C17" w:rsidP="00E539B3">
            <w:pPr>
              <w:pStyle w:val="a9"/>
              <w:rPr>
                <w:sz w:val="18"/>
                <w:szCs w:val="18"/>
              </w:rPr>
            </w:pPr>
          </w:p>
        </w:tc>
        <w:tc>
          <w:tcPr>
            <w:tcW w:w="848" w:type="pct"/>
            <w:tcMar>
              <w:top w:w="0" w:type="dxa"/>
              <w:left w:w="108" w:type="dxa"/>
              <w:bottom w:w="0" w:type="dxa"/>
              <w:right w:w="108" w:type="dxa"/>
            </w:tcMar>
            <w:vAlign w:val="center"/>
          </w:tcPr>
          <w:p w:rsidR="00242C17" w:rsidRPr="00AF4215" w:rsidRDefault="00242C17" w:rsidP="00E539B3">
            <w:pPr>
              <w:pStyle w:val="a9"/>
              <w:rPr>
                <w:sz w:val="18"/>
                <w:szCs w:val="18"/>
              </w:rPr>
            </w:pPr>
            <w:proofErr w:type="spellStart"/>
            <w:r w:rsidRPr="00AF4215">
              <w:rPr>
                <w:spacing w:val="2"/>
                <w:sz w:val="18"/>
                <w:szCs w:val="18"/>
              </w:rPr>
              <w:t>эл</w:t>
            </w:r>
            <w:proofErr w:type="spellEnd"/>
            <w:r w:rsidRPr="00AF4215">
              <w:rPr>
                <w:spacing w:val="2"/>
                <w:sz w:val="18"/>
                <w:szCs w:val="18"/>
              </w:rPr>
              <w:t>. версия технической спецификации и описи документов</w:t>
            </w:r>
          </w:p>
        </w:tc>
        <w:tc>
          <w:tcPr>
            <w:tcW w:w="681" w:type="pct"/>
            <w:tcMar>
              <w:top w:w="0" w:type="dxa"/>
              <w:left w:w="108" w:type="dxa"/>
              <w:bottom w:w="0" w:type="dxa"/>
              <w:right w:w="108" w:type="dxa"/>
            </w:tcMar>
            <w:vAlign w:val="center"/>
          </w:tcPr>
          <w:p w:rsidR="00242C17" w:rsidRPr="00AF4215" w:rsidRDefault="00242C17" w:rsidP="00E539B3">
            <w:pPr>
              <w:pStyle w:val="a9"/>
              <w:rPr>
                <w:sz w:val="18"/>
                <w:szCs w:val="18"/>
              </w:rPr>
            </w:pPr>
          </w:p>
        </w:tc>
        <w:tc>
          <w:tcPr>
            <w:tcW w:w="936" w:type="pct"/>
            <w:tcMar>
              <w:top w:w="0" w:type="dxa"/>
              <w:left w:w="108" w:type="dxa"/>
              <w:bottom w:w="0" w:type="dxa"/>
              <w:right w:w="108" w:type="dxa"/>
            </w:tcMar>
            <w:vAlign w:val="center"/>
          </w:tcPr>
          <w:p w:rsidR="00242C17" w:rsidRPr="00AF4215" w:rsidRDefault="00242C17" w:rsidP="00E539B3">
            <w:pPr>
              <w:pStyle w:val="a9"/>
              <w:rPr>
                <w:spacing w:val="2"/>
                <w:sz w:val="18"/>
                <w:szCs w:val="18"/>
              </w:rPr>
            </w:pPr>
          </w:p>
        </w:tc>
        <w:tc>
          <w:tcPr>
            <w:tcW w:w="755" w:type="pct"/>
            <w:tcMar>
              <w:top w:w="0" w:type="dxa"/>
              <w:left w:w="108" w:type="dxa"/>
              <w:bottom w:w="0" w:type="dxa"/>
              <w:right w:w="108" w:type="dxa"/>
            </w:tcMar>
            <w:vAlign w:val="center"/>
          </w:tcPr>
          <w:p w:rsidR="00242C17" w:rsidRPr="00AF4215" w:rsidRDefault="00242C17" w:rsidP="00E539B3">
            <w:pPr>
              <w:pStyle w:val="a9"/>
              <w:rPr>
                <w:spacing w:val="2"/>
                <w:sz w:val="18"/>
                <w:szCs w:val="18"/>
              </w:rPr>
            </w:pPr>
          </w:p>
        </w:tc>
      </w:tr>
    </w:tbl>
    <w:p w:rsidR="00957F19" w:rsidRPr="00AF4215" w:rsidRDefault="00957F19" w:rsidP="00734814">
      <w:pPr>
        <w:pStyle w:val="a6"/>
        <w:spacing w:before="0" w:beforeAutospacing="0" w:after="0" w:afterAutospacing="0" w:line="240" w:lineRule="auto"/>
        <w:ind w:left="142" w:right="-851"/>
        <w:jc w:val="both"/>
        <w:rPr>
          <w:rFonts w:ascii="Times New Roman" w:hAnsi="Times New Roman" w:cs="Times New Roman"/>
        </w:rPr>
      </w:pPr>
    </w:p>
    <w:p w:rsidR="00563D91" w:rsidRPr="00AF4215" w:rsidRDefault="00563D91" w:rsidP="00563D91">
      <w:pPr>
        <w:rPr>
          <w:rFonts w:asciiTheme="majorHAnsi" w:hAnsiTheme="majorHAnsi" w:cstheme="majorHAnsi"/>
          <w:b/>
          <w:sz w:val="28"/>
          <w:szCs w:val="28"/>
        </w:rPr>
      </w:pPr>
    </w:p>
    <w:p w:rsidR="00957F19" w:rsidRPr="00AF4215" w:rsidRDefault="00E539B3" w:rsidP="00957F19">
      <w:pPr>
        <w:jc w:val="center"/>
        <w:rPr>
          <w:b/>
          <w:sz w:val="28"/>
          <w:szCs w:val="28"/>
          <w:lang w:val="en-US"/>
        </w:rPr>
      </w:pPr>
      <w:r w:rsidRPr="00AF4215">
        <w:rPr>
          <w:b/>
          <w:sz w:val="28"/>
          <w:szCs w:val="28"/>
          <w:lang w:val="kk-KZ"/>
        </w:rPr>
        <w:t xml:space="preserve">ТОО </w:t>
      </w:r>
      <w:r w:rsidRPr="00AF4215">
        <w:rPr>
          <w:b/>
          <w:sz w:val="28"/>
          <w:szCs w:val="28"/>
        </w:rPr>
        <w:t>«</w:t>
      </w:r>
      <w:proofErr w:type="spellStart"/>
      <w:r w:rsidRPr="00AF4215">
        <w:rPr>
          <w:b/>
          <w:sz w:val="28"/>
          <w:szCs w:val="28"/>
          <w:lang w:val="en-US"/>
        </w:rPr>
        <w:t>LabStarMed</w:t>
      </w:r>
      <w:proofErr w:type="spellEnd"/>
      <w:r w:rsidRPr="00AF4215">
        <w:rPr>
          <w:b/>
          <w:sz w:val="28"/>
          <w:szCs w:val="28"/>
        </w:rPr>
        <w:t>»</w:t>
      </w:r>
    </w:p>
    <w:tbl>
      <w:tblPr>
        <w:tblW w:w="563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8"/>
        <w:gridCol w:w="2511"/>
        <w:gridCol w:w="2794"/>
        <w:gridCol w:w="3476"/>
        <w:gridCol w:w="2426"/>
        <w:gridCol w:w="3206"/>
        <w:gridCol w:w="1623"/>
      </w:tblGrid>
      <w:tr w:rsidR="00E539B3" w:rsidRPr="00AF4215" w:rsidTr="00E539B3">
        <w:tc>
          <w:tcPr>
            <w:tcW w:w="188" w:type="pct"/>
            <w:tcMar>
              <w:top w:w="0" w:type="dxa"/>
              <w:left w:w="108" w:type="dxa"/>
              <w:bottom w:w="0" w:type="dxa"/>
              <w:right w:w="108" w:type="dxa"/>
            </w:tcMar>
            <w:hideMark/>
          </w:tcPr>
          <w:p w:rsidR="00E539B3" w:rsidRPr="00AF4215" w:rsidRDefault="00E539B3" w:rsidP="00E539B3">
            <w:pPr>
              <w:pStyle w:val="a9"/>
              <w:jc w:val="center"/>
              <w:rPr>
                <w:b/>
                <w:bCs/>
                <w:sz w:val="18"/>
                <w:szCs w:val="18"/>
              </w:rPr>
            </w:pPr>
            <w:r w:rsidRPr="00AF4215">
              <w:rPr>
                <w:rStyle w:val="s0"/>
                <w:rFonts w:eastAsiaTheme="majorEastAsia"/>
                <w:sz w:val="18"/>
                <w:szCs w:val="18"/>
              </w:rPr>
              <w:t>№</w:t>
            </w:r>
          </w:p>
        </w:tc>
        <w:tc>
          <w:tcPr>
            <w:tcW w:w="753" w:type="pct"/>
            <w:tcMar>
              <w:top w:w="0" w:type="dxa"/>
              <w:left w:w="108" w:type="dxa"/>
              <w:bottom w:w="0" w:type="dxa"/>
              <w:right w:w="108" w:type="dxa"/>
            </w:tcMar>
            <w:hideMark/>
          </w:tcPr>
          <w:p w:rsidR="00E539B3" w:rsidRPr="00AF4215" w:rsidRDefault="00E539B3" w:rsidP="00E539B3">
            <w:pPr>
              <w:pStyle w:val="a9"/>
              <w:jc w:val="center"/>
              <w:rPr>
                <w:b/>
                <w:bCs/>
                <w:sz w:val="18"/>
                <w:szCs w:val="18"/>
              </w:rPr>
            </w:pPr>
            <w:r w:rsidRPr="00AF4215">
              <w:rPr>
                <w:rStyle w:val="s0"/>
                <w:rFonts w:eastAsiaTheme="majorEastAsia"/>
                <w:sz w:val="18"/>
                <w:szCs w:val="18"/>
              </w:rPr>
              <w:t>Наименование документа</w:t>
            </w:r>
          </w:p>
        </w:tc>
        <w:tc>
          <w:tcPr>
            <w:tcW w:w="838" w:type="pct"/>
            <w:tcMar>
              <w:top w:w="0" w:type="dxa"/>
              <w:left w:w="108" w:type="dxa"/>
              <w:bottom w:w="0" w:type="dxa"/>
              <w:right w:w="108" w:type="dxa"/>
            </w:tcMar>
            <w:hideMark/>
          </w:tcPr>
          <w:p w:rsidR="00E539B3" w:rsidRPr="00AF4215" w:rsidRDefault="00E539B3" w:rsidP="00E539B3">
            <w:pPr>
              <w:pStyle w:val="a9"/>
              <w:jc w:val="center"/>
              <w:rPr>
                <w:b/>
                <w:bCs/>
                <w:sz w:val="18"/>
                <w:szCs w:val="18"/>
              </w:rPr>
            </w:pPr>
            <w:r w:rsidRPr="00AF4215">
              <w:rPr>
                <w:rStyle w:val="s0"/>
                <w:rFonts w:eastAsiaTheme="majorEastAsia"/>
                <w:sz w:val="18"/>
                <w:szCs w:val="18"/>
              </w:rPr>
              <w:t>Дата и номер</w:t>
            </w:r>
          </w:p>
        </w:tc>
        <w:tc>
          <w:tcPr>
            <w:tcW w:w="1043" w:type="pct"/>
            <w:tcMar>
              <w:top w:w="0" w:type="dxa"/>
              <w:left w:w="108" w:type="dxa"/>
              <w:bottom w:w="0" w:type="dxa"/>
              <w:right w:w="108" w:type="dxa"/>
            </w:tcMar>
            <w:hideMark/>
          </w:tcPr>
          <w:p w:rsidR="00E539B3" w:rsidRPr="00AF4215" w:rsidRDefault="00E539B3" w:rsidP="00E539B3">
            <w:pPr>
              <w:pStyle w:val="a9"/>
              <w:jc w:val="center"/>
              <w:rPr>
                <w:b/>
                <w:bCs/>
                <w:sz w:val="18"/>
                <w:szCs w:val="18"/>
              </w:rPr>
            </w:pPr>
            <w:r w:rsidRPr="00AF4215">
              <w:rPr>
                <w:rStyle w:val="s0"/>
                <w:rFonts w:eastAsiaTheme="majorEastAsia"/>
                <w:sz w:val="18"/>
                <w:szCs w:val="18"/>
              </w:rPr>
              <w:t>Краткое содержание</w:t>
            </w:r>
          </w:p>
        </w:tc>
        <w:tc>
          <w:tcPr>
            <w:tcW w:w="728" w:type="pct"/>
            <w:tcMar>
              <w:top w:w="0" w:type="dxa"/>
              <w:left w:w="108" w:type="dxa"/>
              <w:bottom w:w="0" w:type="dxa"/>
              <w:right w:w="108" w:type="dxa"/>
            </w:tcMar>
            <w:hideMark/>
          </w:tcPr>
          <w:p w:rsidR="00E539B3" w:rsidRPr="00AF4215" w:rsidRDefault="00E539B3" w:rsidP="00E539B3">
            <w:pPr>
              <w:pStyle w:val="a9"/>
              <w:jc w:val="center"/>
              <w:rPr>
                <w:b/>
                <w:bCs/>
                <w:sz w:val="18"/>
                <w:szCs w:val="18"/>
              </w:rPr>
            </w:pPr>
            <w:r w:rsidRPr="00AF4215">
              <w:rPr>
                <w:rStyle w:val="s0"/>
                <w:rFonts w:eastAsiaTheme="majorEastAsia"/>
                <w:sz w:val="18"/>
                <w:szCs w:val="18"/>
              </w:rPr>
              <w:t xml:space="preserve">Кем подписан документ </w:t>
            </w:r>
            <w:r w:rsidRPr="00AF4215">
              <w:rPr>
                <w:rStyle w:val="s0"/>
                <w:rFonts w:eastAsiaTheme="majorEastAsia"/>
                <w:sz w:val="18"/>
                <w:szCs w:val="18"/>
              </w:rPr>
              <w:lastRenderedPageBreak/>
              <w:t>(указать должность и Ф.И.О (при его наличии))</w:t>
            </w:r>
          </w:p>
        </w:tc>
        <w:tc>
          <w:tcPr>
            <w:tcW w:w="962" w:type="pct"/>
            <w:tcMar>
              <w:top w:w="0" w:type="dxa"/>
              <w:left w:w="108" w:type="dxa"/>
              <w:bottom w:w="0" w:type="dxa"/>
              <w:right w:w="108" w:type="dxa"/>
            </w:tcMar>
            <w:hideMark/>
          </w:tcPr>
          <w:p w:rsidR="00E539B3" w:rsidRPr="00AF4215" w:rsidRDefault="00E539B3" w:rsidP="00E539B3">
            <w:pPr>
              <w:pStyle w:val="a9"/>
              <w:jc w:val="center"/>
              <w:rPr>
                <w:rStyle w:val="s0"/>
                <w:rFonts w:eastAsiaTheme="majorEastAsia"/>
                <w:b/>
                <w:bCs/>
                <w:sz w:val="18"/>
                <w:szCs w:val="18"/>
              </w:rPr>
            </w:pPr>
            <w:r w:rsidRPr="00AF4215">
              <w:rPr>
                <w:rStyle w:val="s0"/>
                <w:rFonts w:eastAsiaTheme="majorEastAsia"/>
                <w:sz w:val="18"/>
                <w:szCs w:val="18"/>
              </w:rPr>
              <w:lastRenderedPageBreak/>
              <w:t xml:space="preserve">Оригинал, копия, нотариально </w:t>
            </w:r>
            <w:r w:rsidRPr="00AF4215">
              <w:rPr>
                <w:rStyle w:val="s0"/>
                <w:rFonts w:eastAsiaTheme="majorEastAsia"/>
                <w:sz w:val="18"/>
                <w:szCs w:val="18"/>
              </w:rPr>
              <w:lastRenderedPageBreak/>
              <w:t>засвидетельствован</w:t>
            </w:r>
          </w:p>
          <w:p w:rsidR="00E539B3" w:rsidRPr="00AF4215" w:rsidRDefault="00E539B3" w:rsidP="00E539B3">
            <w:pPr>
              <w:pStyle w:val="a9"/>
              <w:jc w:val="center"/>
              <w:rPr>
                <w:b/>
                <w:bCs/>
                <w:sz w:val="18"/>
                <w:szCs w:val="18"/>
              </w:rPr>
            </w:pPr>
            <w:proofErr w:type="spellStart"/>
            <w:r w:rsidRPr="00AF4215">
              <w:rPr>
                <w:rStyle w:val="s0"/>
                <w:rFonts w:eastAsiaTheme="majorEastAsia"/>
                <w:sz w:val="18"/>
                <w:szCs w:val="18"/>
              </w:rPr>
              <w:t>ная</w:t>
            </w:r>
            <w:proofErr w:type="spellEnd"/>
            <w:r w:rsidRPr="00AF4215">
              <w:rPr>
                <w:rStyle w:val="s0"/>
                <w:rFonts w:eastAsiaTheme="majorEastAsia"/>
                <w:sz w:val="18"/>
                <w:szCs w:val="18"/>
              </w:rPr>
              <w:t xml:space="preserve"> копия (указать нужное)</w:t>
            </w:r>
          </w:p>
        </w:tc>
        <w:tc>
          <w:tcPr>
            <w:tcW w:w="487" w:type="pct"/>
            <w:tcMar>
              <w:top w:w="0" w:type="dxa"/>
              <w:left w:w="108" w:type="dxa"/>
              <w:bottom w:w="0" w:type="dxa"/>
              <w:right w:w="108" w:type="dxa"/>
            </w:tcMar>
            <w:hideMark/>
          </w:tcPr>
          <w:p w:rsidR="00E539B3" w:rsidRPr="00AF4215" w:rsidRDefault="00E539B3" w:rsidP="00E539B3">
            <w:pPr>
              <w:pStyle w:val="a9"/>
              <w:jc w:val="center"/>
              <w:rPr>
                <w:b/>
                <w:bCs/>
                <w:sz w:val="18"/>
                <w:szCs w:val="18"/>
              </w:rPr>
            </w:pPr>
            <w:r w:rsidRPr="00AF4215">
              <w:rPr>
                <w:rStyle w:val="s0"/>
                <w:rFonts w:eastAsiaTheme="majorEastAsia"/>
                <w:sz w:val="18"/>
                <w:szCs w:val="18"/>
              </w:rPr>
              <w:lastRenderedPageBreak/>
              <w:t>Номер страницы</w:t>
            </w:r>
          </w:p>
        </w:tc>
      </w:tr>
      <w:tr w:rsidR="00E539B3" w:rsidRPr="00AF4215" w:rsidTr="00E539B3">
        <w:tc>
          <w:tcPr>
            <w:tcW w:w="188"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z w:val="18"/>
                <w:szCs w:val="18"/>
              </w:rPr>
              <w:lastRenderedPageBreak/>
              <w:t>1</w:t>
            </w:r>
          </w:p>
        </w:tc>
        <w:tc>
          <w:tcPr>
            <w:tcW w:w="753"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pacing w:val="2"/>
                <w:sz w:val="18"/>
                <w:szCs w:val="18"/>
              </w:rPr>
              <w:t>Платежное поручение</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1664 от 09.12.2021 г.</w:t>
            </w:r>
          </w:p>
        </w:tc>
        <w:tc>
          <w:tcPr>
            <w:tcW w:w="1043"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pacing w:val="2"/>
                <w:sz w:val="18"/>
                <w:szCs w:val="18"/>
              </w:rPr>
              <w:t>1% обеспечение участия в тендере</w:t>
            </w:r>
          </w:p>
        </w:tc>
        <w:tc>
          <w:tcPr>
            <w:tcW w:w="728"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z w:val="18"/>
                <w:szCs w:val="18"/>
              </w:rPr>
              <w:t>директор</w:t>
            </w:r>
          </w:p>
          <w:p w:rsidR="00E539B3" w:rsidRPr="00AF4215" w:rsidRDefault="00E539B3" w:rsidP="00E539B3">
            <w:pPr>
              <w:pStyle w:val="a9"/>
              <w:rPr>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hideMark/>
          </w:tcPr>
          <w:p w:rsidR="00E539B3" w:rsidRPr="00AF4215" w:rsidRDefault="00E539B3" w:rsidP="00E539B3">
            <w:pPr>
              <w:pStyle w:val="a9"/>
              <w:rPr>
                <w:sz w:val="18"/>
                <w:szCs w:val="18"/>
              </w:rPr>
            </w:pPr>
          </w:p>
        </w:tc>
      </w:tr>
      <w:tr w:rsidR="00E539B3" w:rsidRPr="00AF4215" w:rsidTr="00E539B3">
        <w:tc>
          <w:tcPr>
            <w:tcW w:w="188"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z w:val="18"/>
                <w:szCs w:val="18"/>
              </w:rPr>
              <w:t>2</w:t>
            </w:r>
          </w:p>
        </w:tc>
        <w:tc>
          <w:tcPr>
            <w:tcW w:w="753"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pacing w:val="2"/>
                <w:sz w:val="18"/>
                <w:szCs w:val="18"/>
              </w:rPr>
              <w:t>Опись документов</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pacing w:val="2"/>
                <w:sz w:val="18"/>
                <w:szCs w:val="18"/>
              </w:rPr>
              <w:t>опись документов, прилагаемых к заявке</w:t>
            </w:r>
          </w:p>
        </w:tc>
        <w:tc>
          <w:tcPr>
            <w:tcW w:w="728" w:type="pct"/>
            <w:tcMar>
              <w:top w:w="0" w:type="dxa"/>
              <w:left w:w="108" w:type="dxa"/>
              <w:bottom w:w="0" w:type="dxa"/>
              <w:right w:w="108" w:type="dxa"/>
            </w:tcMar>
            <w:vAlign w:val="center"/>
            <w:hideMark/>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hideMark/>
          </w:tcPr>
          <w:p w:rsidR="00E539B3" w:rsidRPr="00AF4215" w:rsidRDefault="00E539B3" w:rsidP="00E539B3">
            <w:pPr>
              <w:pStyle w:val="a9"/>
              <w:rPr>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hideMark/>
          </w:tcPr>
          <w:p w:rsidR="00E539B3" w:rsidRPr="00AF4215" w:rsidRDefault="00E539B3" w:rsidP="00E539B3">
            <w:pPr>
              <w:pStyle w:val="a9"/>
              <w:rPr>
                <w:sz w:val="18"/>
                <w:szCs w:val="18"/>
              </w:rPr>
            </w:pP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3</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Заявка на участие в тендере</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выражение согласия осуществить </w:t>
            </w:r>
            <w:r w:rsidRPr="00AF4215">
              <w:rPr>
                <w:spacing w:val="2"/>
                <w:sz w:val="18"/>
                <w:szCs w:val="18"/>
              </w:rPr>
              <w:t>поставку товаров</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pacing w:val="2"/>
                <w:sz w:val="18"/>
                <w:szCs w:val="18"/>
              </w:rPr>
              <w:t>1-2</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4</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Справка о государственной перерегистрации</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10100552622267 от 09.12.2021 г.</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 государственной перерегистрации</w:t>
            </w:r>
          </w:p>
          <w:p w:rsidR="00E539B3" w:rsidRPr="00AF4215" w:rsidRDefault="00E539B3" w:rsidP="00E539B3">
            <w:pPr>
              <w:pStyle w:val="a9"/>
              <w:rPr>
                <w:sz w:val="18"/>
                <w:szCs w:val="18"/>
              </w:rPr>
            </w:pP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«Правительство для граждан» по городу </w:t>
            </w:r>
            <w:proofErr w:type="spellStart"/>
            <w:r w:rsidRPr="00AF4215">
              <w:rPr>
                <w:sz w:val="18"/>
                <w:szCs w:val="18"/>
              </w:rPr>
              <w:t>Алматы</w:t>
            </w:r>
            <w:proofErr w:type="spellEnd"/>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оригинал, получено посредством </w:t>
            </w:r>
            <w:proofErr w:type="spellStart"/>
            <w:r w:rsidRPr="00AF4215">
              <w:rPr>
                <w:spacing w:val="2"/>
                <w:sz w:val="18"/>
                <w:szCs w:val="18"/>
              </w:rPr>
              <w:t>веб</w:t>
            </w:r>
            <w:proofErr w:type="spellEnd"/>
            <w:r w:rsidRPr="00AF4215">
              <w:rPr>
                <w:spacing w:val="2"/>
                <w:sz w:val="18"/>
                <w:szCs w:val="18"/>
              </w:rPr>
              <w:t xml:space="preserve"> портала </w:t>
            </w:r>
            <w:proofErr w:type="spellStart"/>
            <w:r w:rsidRPr="00AF4215">
              <w:rPr>
                <w:spacing w:val="2"/>
                <w:sz w:val="18"/>
                <w:szCs w:val="18"/>
              </w:rPr>
              <w:t>egov.kz</w:t>
            </w:r>
            <w:proofErr w:type="spellEnd"/>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3-4</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5</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Устав юридического лица</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б.н. от 07.10.2021 г.</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общие положения, адрес, права и обязанности</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pacing w:val="2"/>
                <w:sz w:val="18"/>
                <w:szCs w:val="18"/>
              </w:rPr>
              <w:t xml:space="preserve">учредитель </w:t>
            </w:r>
            <w:proofErr w:type="spellStart"/>
            <w:r w:rsidRPr="00AF4215">
              <w:rPr>
                <w:spacing w:val="2"/>
                <w:sz w:val="18"/>
                <w:szCs w:val="18"/>
              </w:rPr>
              <w:t>Есентаева</w:t>
            </w:r>
            <w:proofErr w:type="spellEnd"/>
            <w:r w:rsidRPr="00AF4215">
              <w:rPr>
                <w:spacing w:val="2"/>
                <w:sz w:val="18"/>
                <w:szCs w:val="18"/>
              </w:rPr>
              <w:t xml:space="preserve"> К.</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нотариально</w:t>
            </w:r>
          </w:p>
          <w:p w:rsidR="00E539B3" w:rsidRPr="00AF4215" w:rsidRDefault="00E539B3" w:rsidP="00E539B3">
            <w:pPr>
              <w:pStyle w:val="a9"/>
              <w:rPr>
                <w:spacing w:val="2"/>
                <w:sz w:val="18"/>
                <w:szCs w:val="18"/>
              </w:rPr>
            </w:pPr>
            <w:r w:rsidRPr="00AF4215">
              <w:rPr>
                <w:spacing w:val="2"/>
                <w:sz w:val="18"/>
                <w:szCs w:val="18"/>
              </w:rPr>
              <w:t>засвидетельствованная 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5-13</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6</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Выписка о текущем составе участников</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Приложение 6 к Приказу</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14</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7</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Талон Уведомление</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KZ01UCA00020102 от 28.10.2021 г.</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 деятельности по оптовой реализации МИ</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proofErr w:type="spellStart"/>
            <w:r w:rsidRPr="00AF4215">
              <w:rPr>
                <w:sz w:val="18"/>
                <w:szCs w:val="18"/>
              </w:rPr>
              <w:t>ДКМиФК</w:t>
            </w:r>
            <w:proofErr w:type="spellEnd"/>
            <w:r w:rsidRPr="00AF4215">
              <w:rPr>
                <w:sz w:val="18"/>
                <w:szCs w:val="18"/>
              </w:rPr>
              <w:t xml:space="preserve"> МЗ РК по городу </w:t>
            </w:r>
            <w:proofErr w:type="spellStart"/>
            <w:r w:rsidRPr="00AF4215">
              <w:rPr>
                <w:sz w:val="18"/>
                <w:szCs w:val="18"/>
              </w:rPr>
              <w:t>Алматы</w:t>
            </w:r>
            <w:proofErr w:type="spellEnd"/>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оригинал, получено посредством </w:t>
            </w:r>
            <w:proofErr w:type="spellStart"/>
            <w:r w:rsidRPr="00AF4215">
              <w:rPr>
                <w:spacing w:val="2"/>
                <w:sz w:val="18"/>
                <w:szCs w:val="18"/>
              </w:rPr>
              <w:t>веб</w:t>
            </w:r>
            <w:proofErr w:type="spellEnd"/>
            <w:r w:rsidRPr="00AF4215">
              <w:rPr>
                <w:spacing w:val="2"/>
                <w:sz w:val="18"/>
                <w:szCs w:val="18"/>
              </w:rPr>
              <w:t xml:space="preserve"> портала </w:t>
            </w:r>
            <w:proofErr w:type="spellStart"/>
            <w:r w:rsidRPr="00AF4215">
              <w:rPr>
                <w:spacing w:val="2"/>
                <w:sz w:val="18"/>
                <w:szCs w:val="18"/>
              </w:rPr>
              <w:t>elicense.kz</w:t>
            </w:r>
            <w:proofErr w:type="spellEnd"/>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15</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8</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Сведения об отсутствии налоговой задолженности</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211209TDR01576 от 09.12.2021 г.</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об отсутствии задолженности</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pacing w:val="2"/>
                <w:sz w:val="18"/>
                <w:szCs w:val="18"/>
              </w:rPr>
              <w:t xml:space="preserve">УГД по </w:t>
            </w:r>
            <w:proofErr w:type="spellStart"/>
            <w:r w:rsidRPr="00AF4215">
              <w:rPr>
                <w:spacing w:val="2"/>
                <w:sz w:val="18"/>
                <w:szCs w:val="18"/>
              </w:rPr>
              <w:t>Бостандыкскому</w:t>
            </w:r>
            <w:proofErr w:type="spellEnd"/>
            <w:r w:rsidRPr="00AF4215">
              <w:rPr>
                <w:spacing w:val="2"/>
                <w:sz w:val="18"/>
                <w:szCs w:val="18"/>
              </w:rPr>
              <w:t xml:space="preserve"> району г. </w:t>
            </w:r>
            <w:proofErr w:type="spellStart"/>
            <w:r w:rsidRPr="00AF4215">
              <w:rPr>
                <w:spacing w:val="2"/>
                <w:sz w:val="18"/>
                <w:szCs w:val="18"/>
              </w:rPr>
              <w:t>Алматы</w:t>
            </w:r>
            <w:proofErr w:type="spellEnd"/>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оригинал, получено посредством </w:t>
            </w:r>
            <w:proofErr w:type="spellStart"/>
            <w:r w:rsidRPr="00AF4215">
              <w:rPr>
                <w:iCs/>
                <w:spacing w:val="2"/>
                <w:sz w:val="18"/>
                <w:szCs w:val="18"/>
              </w:rPr>
              <w:t>веб-приложения</w:t>
            </w:r>
            <w:proofErr w:type="spellEnd"/>
            <w:r w:rsidRPr="00AF4215">
              <w:rPr>
                <w:iCs/>
                <w:spacing w:val="2"/>
                <w:sz w:val="18"/>
                <w:szCs w:val="18"/>
              </w:rPr>
              <w:t xml:space="preserve"> «кабинет налогоплательщика»</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16-19</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9</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Таблица цен</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описание товара, </w:t>
            </w:r>
          </w:p>
          <w:p w:rsidR="00E539B3" w:rsidRPr="00AF4215" w:rsidRDefault="00E539B3" w:rsidP="00E539B3">
            <w:pPr>
              <w:pStyle w:val="a9"/>
              <w:rPr>
                <w:spacing w:val="2"/>
                <w:sz w:val="18"/>
                <w:szCs w:val="18"/>
              </w:rPr>
            </w:pPr>
            <w:r w:rsidRPr="00AF4215">
              <w:rPr>
                <w:spacing w:val="2"/>
                <w:sz w:val="18"/>
                <w:szCs w:val="18"/>
              </w:rPr>
              <w:t>предлагаемая цена</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20</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10</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Гарантийное обязательство</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 9 Главы 2 Правил</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21</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11</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Гарантийное обязательство</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 13 Главы 3 Правил</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22</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12</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Гарантийное обязательство</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 20 Главы 4 Правил</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23-24</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13</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согласие на расторжение договора</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25</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14</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 сопутствующих услугах</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26</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15</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Платежное поручение</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1664 от 09.12.2021 г.</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 обеспечение участия в тендере</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директор</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27</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16</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Техническая спецификация</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Приложение 2 к ТД</w:t>
            </w:r>
          </w:p>
        </w:tc>
        <w:tc>
          <w:tcPr>
            <w:tcW w:w="72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директор </w:t>
            </w:r>
          </w:p>
          <w:p w:rsidR="00E539B3" w:rsidRPr="00AF4215" w:rsidRDefault="00E539B3" w:rsidP="00E539B3">
            <w:pPr>
              <w:pStyle w:val="a9"/>
              <w:rPr>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1-3</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17</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Письмо</w:t>
            </w:r>
            <w:r w:rsidRPr="00AF4215">
              <w:rPr>
                <w:sz w:val="18"/>
                <w:szCs w:val="18"/>
              </w:rPr>
              <w:t xml:space="preserve"> о соблюдении требований</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 xml:space="preserve">873 от 13.12.2021 г.  </w:t>
            </w:r>
          </w:p>
        </w:tc>
        <w:tc>
          <w:tcPr>
            <w:tcW w:w="104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Приказа МЗ РК от 15.12.2020 г. №ҚР ДСМ-273/2020 и тех спец.</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директор </w:t>
            </w:r>
          </w:p>
          <w:p w:rsidR="00E539B3" w:rsidRPr="00AF4215" w:rsidRDefault="00E539B3" w:rsidP="00E539B3">
            <w:pPr>
              <w:pStyle w:val="a9"/>
              <w:rPr>
                <w:spacing w:val="2"/>
                <w:sz w:val="18"/>
                <w:szCs w:val="18"/>
              </w:rPr>
            </w:pPr>
            <w:proofErr w:type="spellStart"/>
            <w:r w:rsidRPr="00AF4215">
              <w:rPr>
                <w:sz w:val="18"/>
                <w:szCs w:val="18"/>
              </w:rPr>
              <w:t>Утегулов</w:t>
            </w:r>
            <w:proofErr w:type="spellEnd"/>
            <w:r w:rsidRPr="00AF4215">
              <w:rPr>
                <w:sz w:val="18"/>
                <w:szCs w:val="18"/>
              </w:rPr>
              <w:t xml:space="preserve"> А.</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4</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18</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Регистрационное Удостоверение</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РК-МТ-5№022403</w:t>
            </w:r>
          </w:p>
          <w:p w:rsidR="00E539B3" w:rsidRPr="00AF4215" w:rsidRDefault="00E539B3" w:rsidP="00E539B3">
            <w:pPr>
              <w:pStyle w:val="a9"/>
              <w:rPr>
                <w:spacing w:val="2"/>
                <w:sz w:val="18"/>
                <w:szCs w:val="18"/>
              </w:rPr>
            </w:pPr>
            <w:r w:rsidRPr="00AF4215">
              <w:rPr>
                <w:spacing w:val="2"/>
                <w:sz w:val="18"/>
                <w:szCs w:val="18"/>
              </w:rPr>
              <w:t xml:space="preserve">03.06.2021г. </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МО зарегистрировано и разрешено к применению</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МЗ РК</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оригинал</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5-8</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19</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z w:val="18"/>
                <w:szCs w:val="18"/>
              </w:rPr>
              <w:t>26-14-15566/ОЗ-И   от: 09.09.2021</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касательно сертификата </w:t>
            </w:r>
          </w:p>
          <w:p w:rsidR="00E539B3" w:rsidRPr="00AF4215" w:rsidRDefault="00E539B3" w:rsidP="00E539B3">
            <w:pPr>
              <w:pStyle w:val="a9"/>
              <w:rPr>
                <w:sz w:val="18"/>
                <w:szCs w:val="18"/>
              </w:rPr>
            </w:pPr>
            <w:r w:rsidRPr="00AF4215">
              <w:rPr>
                <w:sz w:val="18"/>
                <w:szCs w:val="18"/>
              </w:rPr>
              <w:t>соответствии</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НАЦЭЛС</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9</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20</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02-08/6082 от 17.05.2021 г.</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об отсутствии необходимости регистрации аппарата в СИ</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proofErr w:type="spellStart"/>
            <w:r w:rsidRPr="00AF4215">
              <w:rPr>
                <w:sz w:val="18"/>
                <w:szCs w:val="18"/>
              </w:rPr>
              <w:t>КИСиТ</w:t>
            </w:r>
            <w:proofErr w:type="spellEnd"/>
            <w:r w:rsidRPr="00AF4215">
              <w:rPr>
                <w:sz w:val="18"/>
                <w:szCs w:val="18"/>
              </w:rPr>
              <w:t xml:space="preserve"> </w:t>
            </w:r>
            <w:proofErr w:type="spellStart"/>
            <w:r w:rsidRPr="00AF4215">
              <w:rPr>
                <w:sz w:val="18"/>
                <w:szCs w:val="18"/>
              </w:rPr>
              <w:t>МТиИ</w:t>
            </w:r>
            <w:proofErr w:type="spellEnd"/>
            <w:r w:rsidRPr="00AF4215">
              <w:rPr>
                <w:sz w:val="18"/>
                <w:szCs w:val="18"/>
              </w:rPr>
              <w:t xml:space="preserve"> РК</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10</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21</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Письмо</w:t>
            </w:r>
            <w:r w:rsidRPr="00AF4215">
              <w:rPr>
                <w:sz w:val="18"/>
                <w:szCs w:val="18"/>
              </w:rPr>
              <w:t xml:space="preserve"> подтверждение</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б/</w:t>
            </w:r>
            <w:proofErr w:type="spellStart"/>
            <w:r w:rsidRPr="00AF4215">
              <w:rPr>
                <w:sz w:val="18"/>
                <w:szCs w:val="18"/>
              </w:rPr>
              <w:t>н</w:t>
            </w:r>
            <w:proofErr w:type="spellEnd"/>
            <w:r w:rsidRPr="00AF4215">
              <w:rPr>
                <w:sz w:val="18"/>
                <w:szCs w:val="18"/>
              </w:rPr>
              <w:t xml:space="preserve"> от 1.12.2020 г</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от производителя, что аппарат не является измерительным прибором</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производитель аппаратов </w:t>
            </w:r>
          </w:p>
          <w:p w:rsidR="00E539B3" w:rsidRPr="00AF4215" w:rsidRDefault="00E539B3" w:rsidP="00E539B3">
            <w:pPr>
              <w:pStyle w:val="a9"/>
              <w:rPr>
                <w:sz w:val="18"/>
                <w:szCs w:val="18"/>
              </w:rPr>
            </w:pPr>
            <w:proofErr w:type="spellStart"/>
            <w:r w:rsidRPr="00AF4215">
              <w:rPr>
                <w:sz w:val="18"/>
                <w:szCs w:val="18"/>
              </w:rPr>
              <w:t>Vincent</w:t>
            </w:r>
            <w:proofErr w:type="spellEnd"/>
            <w:r w:rsidRPr="00AF4215">
              <w:rPr>
                <w:sz w:val="18"/>
                <w:szCs w:val="18"/>
              </w:rPr>
              <w:t xml:space="preserve"> </w:t>
            </w:r>
            <w:proofErr w:type="spellStart"/>
            <w:r w:rsidRPr="00AF4215">
              <w:rPr>
                <w:sz w:val="18"/>
                <w:szCs w:val="18"/>
              </w:rPr>
              <w:t>Medical</w:t>
            </w:r>
            <w:proofErr w:type="spellEnd"/>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нотариально</w:t>
            </w:r>
          </w:p>
          <w:p w:rsidR="00E539B3" w:rsidRPr="00AF4215" w:rsidRDefault="00E539B3" w:rsidP="00E539B3">
            <w:pPr>
              <w:pStyle w:val="a9"/>
              <w:rPr>
                <w:spacing w:val="2"/>
                <w:sz w:val="18"/>
                <w:szCs w:val="18"/>
              </w:rPr>
            </w:pPr>
            <w:r w:rsidRPr="00AF4215">
              <w:rPr>
                <w:spacing w:val="2"/>
                <w:sz w:val="18"/>
                <w:szCs w:val="18"/>
              </w:rPr>
              <w:t>засвидетельствованная 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11-13</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lastRenderedPageBreak/>
              <w:t>22</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Сертификат на</w:t>
            </w:r>
            <w:r w:rsidRPr="00AF4215">
              <w:rPr>
                <w:sz w:val="18"/>
                <w:szCs w:val="18"/>
              </w:rPr>
              <w:t xml:space="preserve"> сотрудника </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29.07.2020 г.</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о прохождении обучения технического обслуживания аппарата</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производитель аппаратов </w:t>
            </w:r>
          </w:p>
          <w:p w:rsidR="00E539B3" w:rsidRPr="00AF4215" w:rsidRDefault="00E539B3" w:rsidP="00E539B3">
            <w:pPr>
              <w:pStyle w:val="a9"/>
              <w:rPr>
                <w:sz w:val="18"/>
                <w:szCs w:val="18"/>
              </w:rPr>
            </w:pPr>
            <w:proofErr w:type="spellStart"/>
            <w:r w:rsidRPr="00AF4215">
              <w:rPr>
                <w:sz w:val="18"/>
                <w:szCs w:val="18"/>
              </w:rPr>
              <w:t>Vincent</w:t>
            </w:r>
            <w:proofErr w:type="spellEnd"/>
            <w:r w:rsidRPr="00AF4215">
              <w:rPr>
                <w:sz w:val="18"/>
                <w:szCs w:val="18"/>
              </w:rPr>
              <w:t xml:space="preserve"> </w:t>
            </w:r>
            <w:proofErr w:type="spellStart"/>
            <w:r w:rsidRPr="00AF4215">
              <w:rPr>
                <w:sz w:val="18"/>
                <w:szCs w:val="18"/>
              </w:rPr>
              <w:t>Medical</w:t>
            </w:r>
            <w:proofErr w:type="spellEnd"/>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нотариально</w:t>
            </w:r>
          </w:p>
          <w:p w:rsidR="00E539B3" w:rsidRPr="00AF4215" w:rsidRDefault="00E539B3" w:rsidP="00E539B3">
            <w:pPr>
              <w:pStyle w:val="a9"/>
              <w:rPr>
                <w:spacing w:val="2"/>
                <w:sz w:val="18"/>
                <w:szCs w:val="18"/>
              </w:rPr>
            </w:pPr>
            <w:r w:rsidRPr="00AF4215">
              <w:rPr>
                <w:spacing w:val="2"/>
                <w:sz w:val="18"/>
                <w:szCs w:val="18"/>
              </w:rPr>
              <w:t>засвидетельствованная 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14-17</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23</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Письмо</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б/</w:t>
            </w:r>
            <w:proofErr w:type="spellStart"/>
            <w:r w:rsidRPr="00AF4215">
              <w:rPr>
                <w:sz w:val="18"/>
                <w:szCs w:val="18"/>
              </w:rPr>
              <w:t>н</w:t>
            </w:r>
            <w:proofErr w:type="spellEnd"/>
            <w:r w:rsidRPr="00AF4215">
              <w:rPr>
                <w:sz w:val="18"/>
                <w:szCs w:val="18"/>
              </w:rPr>
              <w:t xml:space="preserve"> от 06.10.2021 г.</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разрешение проводить сервисное обслуживание</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производитель аппаратов </w:t>
            </w:r>
          </w:p>
          <w:p w:rsidR="00E539B3" w:rsidRPr="00AF4215" w:rsidRDefault="00E539B3" w:rsidP="00E539B3">
            <w:pPr>
              <w:pStyle w:val="a9"/>
              <w:rPr>
                <w:sz w:val="18"/>
                <w:szCs w:val="18"/>
              </w:rPr>
            </w:pPr>
            <w:proofErr w:type="spellStart"/>
            <w:r w:rsidRPr="00AF4215">
              <w:rPr>
                <w:sz w:val="18"/>
                <w:szCs w:val="18"/>
              </w:rPr>
              <w:t>Vincent</w:t>
            </w:r>
            <w:proofErr w:type="spellEnd"/>
            <w:r w:rsidRPr="00AF4215">
              <w:rPr>
                <w:sz w:val="18"/>
                <w:szCs w:val="18"/>
              </w:rPr>
              <w:t xml:space="preserve"> </w:t>
            </w:r>
            <w:proofErr w:type="spellStart"/>
            <w:r w:rsidRPr="00AF4215">
              <w:rPr>
                <w:sz w:val="18"/>
                <w:szCs w:val="18"/>
              </w:rPr>
              <w:t>Medical</w:t>
            </w:r>
            <w:proofErr w:type="spellEnd"/>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нотариально</w:t>
            </w:r>
          </w:p>
          <w:p w:rsidR="00E539B3" w:rsidRPr="00AF4215" w:rsidRDefault="00E539B3" w:rsidP="00E539B3">
            <w:pPr>
              <w:pStyle w:val="a9"/>
              <w:rPr>
                <w:spacing w:val="2"/>
                <w:sz w:val="18"/>
                <w:szCs w:val="18"/>
              </w:rPr>
            </w:pPr>
            <w:r w:rsidRPr="00AF4215">
              <w:rPr>
                <w:spacing w:val="2"/>
                <w:sz w:val="18"/>
                <w:szCs w:val="18"/>
              </w:rPr>
              <w:t>засвидетельствованная 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18-20</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24</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Сертификат</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HD 60146949 0001 от 13.02.2020 г</w:t>
            </w:r>
          </w:p>
          <w:p w:rsidR="00E539B3" w:rsidRPr="00AF4215" w:rsidRDefault="00E539B3" w:rsidP="00E539B3">
            <w:pPr>
              <w:pStyle w:val="a9"/>
              <w:rPr>
                <w:sz w:val="18"/>
                <w:szCs w:val="18"/>
              </w:rPr>
            </w:pP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Соответствие стандарту 93/42/ЕЕС </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TUV </w:t>
            </w:r>
            <w:proofErr w:type="spellStart"/>
            <w:r w:rsidRPr="00AF4215">
              <w:rPr>
                <w:sz w:val="18"/>
                <w:szCs w:val="18"/>
              </w:rPr>
              <w:t>Rheinland</w:t>
            </w:r>
            <w:proofErr w:type="spellEnd"/>
            <w:r w:rsidRPr="00AF4215">
              <w:rPr>
                <w:sz w:val="18"/>
                <w:szCs w:val="18"/>
              </w:rPr>
              <w:t xml:space="preserve"> </w:t>
            </w: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нотариально</w:t>
            </w:r>
          </w:p>
          <w:p w:rsidR="00E539B3" w:rsidRPr="00AF4215" w:rsidRDefault="00E539B3" w:rsidP="00E539B3">
            <w:pPr>
              <w:pStyle w:val="a9"/>
              <w:rPr>
                <w:spacing w:val="2"/>
                <w:sz w:val="18"/>
                <w:szCs w:val="18"/>
              </w:rPr>
            </w:pPr>
            <w:r w:rsidRPr="00AF4215">
              <w:rPr>
                <w:spacing w:val="2"/>
                <w:sz w:val="18"/>
                <w:szCs w:val="18"/>
              </w:rPr>
              <w:t>засвидетельствованная 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21-25</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25</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Сертификат</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SX 1676663-1 от 11.05.2021 г</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Соответствие производства стандарту </w:t>
            </w:r>
          </w:p>
          <w:p w:rsidR="00E539B3" w:rsidRPr="00AF4215" w:rsidRDefault="00E539B3" w:rsidP="00E539B3">
            <w:pPr>
              <w:pStyle w:val="a9"/>
              <w:rPr>
                <w:sz w:val="18"/>
                <w:szCs w:val="18"/>
              </w:rPr>
            </w:pPr>
            <w:r w:rsidRPr="00AF4215">
              <w:rPr>
                <w:sz w:val="18"/>
                <w:szCs w:val="18"/>
              </w:rPr>
              <w:t>EN ISO 13485</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TUV </w:t>
            </w:r>
            <w:proofErr w:type="spellStart"/>
            <w:r w:rsidRPr="00AF4215">
              <w:rPr>
                <w:sz w:val="18"/>
                <w:szCs w:val="18"/>
              </w:rPr>
              <w:t>Rheinland</w:t>
            </w:r>
            <w:proofErr w:type="spellEnd"/>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нотариально</w:t>
            </w:r>
          </w:p>
          <w:p w:rsidR="00E539B3" w:rsidRPr="00AF4215" w:rsidRDefault="00E539B3" w:rsidP="00E539B3">
            <w:pPr>
              <w:pStyle w:val="a9"/>
              <w:rPr>
                <w:spacing w:val="2"/>
                <w:sz w:val="18"/>
                <w:szCs w:val="18"/>
              </w:rPr>
            </w:pPr>
            <w:r w:rsidRPr="00AF4215">
              <w:rPr>
                <w:spacing w:val="2"/>
                <w:sz w:val="18"/>
                <w:szCs w:val="18"/>
              </w:rPr>
              <w:t>засвидетельствованная 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26-35</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26</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Протокол испытаний</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50128935 001 от 22.06.2018 г.</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Соответствие стандарту IEC/EN 60601</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TÜV </w:t>
            </w:r>
            <w:proofErr w:type="spellStart"/>
            <w:r w:rsidRPr="00AF4215">
              <w:rPr>
                <w:sz w:val="18"/>
                <w:szCs w:val="18"/>
              </w:rPr>
              <w:t>Rheinland</w:t>
            </w:r>
            <w:proofErr w:type="spellEnd"/>
          </w:p>
          <w:p w:rsidR="00E539B3" w:rsidRPr="00AF4215" w:rsidRDefault="00E539B3" w:rsidP="00E539B3">
            <w:pPr>
              <w:pStyle w:val="a9"/>
              <w:rPr>
                <w:sz w:val="18"/>
                <w:szCs w:val="18"/>
              </w:rPr>
            </w:pP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нотариально</w:t>
            </w:r>
          </w:p>
          <w:p w:rsidR="00E539B3" w:rsidRPr="00AF4215" w:rsidRDefault="00E539B3" w:rsidP="00E539B3">
            <w:pPr>
              <w:pStyle w:val="a9"/>
              <w:rPr>
                <w:spacing w:val="2"/>
                <w:sz w:val="18"/>
                <w:szCs w:val="18"/>
              </w:rPr>
            </w:pPr>
            <w:r w:rsidRPr="00AF4215">
              <w:rPr>
                <w:spacing w:val="2"/>
                <w:sz w:val="18"/>
                <w:szCs w:val="18"/>
              </w:rPr>
              <w:t>засвидетельствованная 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36-40</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27</w:t>
            </w: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Протокол испытаний</w:t>
            </w:r>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50128935 002 от 27.12.2018 г.</w:t>
            </w: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Соответствие стандарту IEC/EN 60601</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r w:rsidRPr="00AF4215">
              <w:rPr>
                <w:sz w:val="18"/>
                <w:szCs w:val="18"/>
              </w:rPr>
              <w:t xml:space="preserve">TÜV </w:t>
            </w:r>
            <w:proofErr w:type="spellStart"/>
            <w:r w:rsidRPr="00AF4215">
              <w:rPr>
                <w:sz w:val="18"/>
                <w:szCs w:val="18"/>
              </w:rPr>
              <w:t>Rheinland</w:t>
            </w:r>
            <w:proofErr w:type="spellEnd"/>
          </w:p>
          <w:p w:rsidR="00E539B3" w:rsidRPr="00AF4215" w:rsidRDefault="00E539B3" w:rsidP="00E539B3">
            <w:pPr>
              <w:pStyle w:val="a9"/>
              <w:rPr>
                <w:sz w:val="18"/>
                <w:szCs w:val="18"/>
              </w:rPr>
            </w:pP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нотариально</w:t>
            </w:r>
          </w:p>
          <w:p w:rsidR="00E539B3" w:rsidRPr="00AF4215" w:rsidRDefault="00E539B3" w:rsidP="00E539B3">
            <w:pPr>
              <w:pStyle w:val="a9"/>
              <w:rPr>
                <w:spacing w:val="2"/>
                <w:sz w:val="18"/>
                <w:szCs w:val="18"/>
              </w:rPr>
            </w:pPr>
            <w:r w:rsidRPr="00AF4215">
              <w:rPr>
                <w:spacing w:val="2"/>
                <w:sz w:val="18"/>
                <w:szCs w:val="18"/>
              </w:rPr>
              <w:t>засвидетельствованная копия</w:t>
            </w: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41-43</w:t>
            </w:r>
          </w:p>
        </w:tc>
      </w:tr>
      <w:tr w:rsidR="00E539B3" w:rsidRPr="00AF4215" w:rsidTr="00E539B3">
        <w:tc>
          <w:tcPr>
            <w:tcW w:w="188" w:type="pct"/>
            <w:tcMar>
              <w:top w:w="0" w:type="dxa"/>
              <w:left w:w="108" w:type="dxa"/>
              <w:bottom w:w="0" w:type="dxa"/>
              <w:right w:w="108" w:type="dxa"/>
            </w:tcMar>
            <w:vAlign w:val="center"/>
          </w:tcPr>
          <w:p w:rsidR="00E539B3" w:rsidRPr="00AF4215" w:rsidRDefault="00E539B3" w:rsidP="00E539B3">
            <w:pPr>
              <w:pStyle w:val="a9"/>
              <w:rPr>
                <w:sz w:val="18"/>
                <w:szCs w:val="18"/>
              </w:rPr>
            </w:pPr>
          </w:p>
        </w:tc>
        <w:tc>
          <w:tcPr>
            <w:tcW w:w="753" w:type="pct"/>
            <w:tcMar>
              <w:top w:w="0" w:type="dxa"/>
              <w:left w:w="108" w:type="dxa"/>
              <w:bottom w:w="0" w:type="dxa"/>
              <w:right w:w="108" w:type="dxa"/>
            </w:tcMar>
            <w:vAlign w:val="center"/>
          </w:tcPr>
          <w:p w:rsidR="00E539B3" w:rsidRPr="00AF4215" w:rsidRDefault="00E539B3" w:rsidP="00E539B3">
            <w:pPr>
              <w:pStyle w:val="a9"/>
              <w:rPr>
                <w:spacing w:val="2"/>
                <w:sz w:val="18"/>
                <w:szCs w:val="18"/>
              </w:rPr>
            </w:pPr>
            <w:r w:rsidRPr="00AF4215">
              <w:rPr>
                <w:spacing w:val="2"/>
                <w:sz w:val="18"/>
                <w:szCs w:val="18"/>
              </w:rPr>
              <w:t xml:space="preserve">CD RW – 1 </w:t>
            </w:r>
            <w:proofErr w:type="spellStart"/>
            <w:r w:rsidRPr="00AF4215">
              <w:rPr>
                <w:spacing w:val="2"/>
                <w:sz w:val="18"/>
                <w:szCs w:val="18"/>
              </w:rPr>
              <w:t>шт</w:t>
            </w:r>
            <w:proofErr w:type="spellEnd"/>
          </w:p>
        </w:tc>
        <w:tc>
          <w:tcPr>
            <w:tcW w:w="838" w:type="pct"/>
            <w:tcMar>
              <w:top w:w="0" w:type="dxa"/>
              <w:left w:w="108" w:type="dxa"/>
              <w:bottom w:w="0" w:type="dxa"/>
              <w:right w:w="108" w:type="dxa"/>
            </w:tcMar>
            <w:vAlign w:val="center"/>
          </w:tcPr>
          <w:p w:rsidR="00E539B3" w:rsidRPr="00AF4215" w:rsidRDefault="00E539B3" w:rsidP="00E539B3">
            <w:pPr>
              <w:pStyle w:val="a9"/>
              <w:rPr>
                <w:sz w:val="18"/>
                <w:szCs w:val="18"/>
              </w:rPr>
            </w:pPr>
          </w:p>
        </w:tc>
        <w:tc>
          <w:tcPr>
            <w:tcW w:w="1043" w:type="pct"/>
            <w:tcMar>
              <w:top w:w="0" w:type="dxa"/>
              <w:left w:w="108" w:type="dxa"/>
              <w:bottom w:w="0" w:type="dxa"/>
              <w:right w:w="108" w:type="dxa"/>
            </w:tcMar>
            <w:vAlign w:val="center"/>
          </w:tcPr>
          <w:p w:rsidR="00E539B3" w:rsidRPr="00AF4215" w:rsidRDefault="00E539B3" w:rsidP="00E539B3">
            <w:pPr>
              <w:pStyle w:val="a9"/>
              <w:rPr>
                <w:sz w:val="18"/>
                <w:szCs w:val="18"/>
              </w:rPr>
            </w:pPr>
            <w:proofErr w:type="spellStart"/>
            <w:r w:rsidRPr="00AF4215">
              <w:rPr>
                <w:spacing w:val="2"/>
                <w:sz w:val="18"/>
                <w:szCs w:val="18"/>
              </w:rPr>
              <w:t>эл</w:t>
            </w:r>
            <w:proofErr w:type="spellEnd"/>
            <w:r w:rsidRPr="00AF4215">
              <w:rPr>
                <w:spacing w:val="2"/>
                <w:sz w:val="18"/>
                <w:szCs w:val="18"/>
              </w:rPr>
              <w:t>. версия технической спецификации и описи документов</w:t>
            </w:r>
          </w:p>
        </w:tc>
        <w:tc>
          <w:tcPr>
            <w:tcW w:w="728" w:type="pct"/>
            <w:tcMar>
              <w:top w:w="0" w:type="dxa"/>
              <w:left w:w="108" w:type="dxa"/>
              <w:bottom w:w="0" w:type="dxa"/>
              <w:right w:w="108" w:type="dxa"/>
            </w:tcMar>
            <w:vAlign w:val="center"/>
          </w:tcPr>
          <w:p w:rsidR="00E539B3" w:rsidRPr="00AF4215" w:rsidRDefault="00E539B3" w:rsidP="00E539B3">
            <w:pPr>
              <w:pStyle w:val="a9"/>
              <w:rPr>
                <w:sz w:val="18"/>
                <w:szCs w:val="18"/>
              </w:rPr>
            </w:pPr>
          </w:p>
        </w:tc>
        <w:tc>
          <w:tcPr>
            <w:tcW w:w="962" w:type="pct"/>
            <w:tcMar>
              <w:top w:w="0" w:type="dxa"/>
              <w:left w:w="108" w:type="dxa"/>
              <w:bottom w:w="0" w:type="dxa"/>
              <w:right w:w="108" w:type="dxa"/>
            </w:tcMar>
            <w:vAlign w:val="center"/>
          </w:tcPr>
          <w:p w:rsidR="00E539B3" w:rsidRPr="00AF4215" w:rsidRDefault="00E539B3" w:rsidP="00E539B3">
            <w:pPr>
              <w:pStyle w:val="a9"/>
              <w:rPr>
                <w:spacing w:val="2"/>
                <w:sz w:val="18"/>
                <w:szCs w:val="18"/>
              </w:rPr>
            </w:pPr>
          </w:p>
        </w:tc>
        <w:tc>
          <w:tcPr>
            <w:tcW w:w="487" w:type="pct"/>
            <w:tcMar>
              <w:top w:w="0" w:type="dxa"/>
              <w:left w:w="108" w:type="dxa"/>
              <w:bottom w:w="0" w:type="dxa"/>
              <w:right w:w="108" w:type="dxa"/>
            </w:tcMar>
            <w:vAlign w:val="center"/>
          </w:tcPr>
          <w:p w:rsidR="00E539B3" w:rsidRPr="00AF4215" w:rsidRDefault="00E539B3" w:rsidP="00E539B3">
            <w:pPr>
              <w:pStyle w:val="a9"/>
              <w:rPr>
                <w:spacing w:val="2"/>
                <w:sz w:val="18"/>
                <w:szCs w:val="18"/>
              </w:rPr>
            </w:pPr>
          </w:p>
        </w:tc>
      </w:tr>
    </w:tbl>
    <w:p w:rsidR="00E539B3" w:rsidRPr="00AF4215" w:rsidRDefault="00E539B3" w:rsidP="00957F19">
      <w:pPr>
        <w:jc w:val="center"/>
        <w:rPr>
          <w:b/>
          <w:sz w:val="28"/>
          <w:szCs w:val="28"/>
        </w:rPr>
      </w:pPr>
    </w:p>
    <w:p w:rsidR="00957F19" w:rsidRPr="00AF4215" w:rsidRDefault="00957F19" w:rsidP="00957F19">
      <w:pPr>
        <w:jc w:val="center"/>
        <w:rPr>
          <w:sz w:val="18"/>
          <w:szCs w:val="18"/>
          <w:lang w:val="kk-KZ"/>
        </w:rPr>
      </w:pPr>
    </w:p>
    <w:p w:rsidR="00957F19" w:rsidRPr="00AF4215" w:rsidRDefault="00E539B3" w:rsidP="00957F19">
      <w:pPr>
        <w:pStyle w:val="a6"/>
        <w:tabs>
          <w:tab w:val="left" w:pos="2442"/>
        </w:tabs>
        <w:spacing w:before="0" w:beforeAutospacing="0" w:after="0" w:afterAutospacing="0" w:line="240" w:lineRule="auto"/>
        <w:jc w:val="center"/>
        <w:rPr>
          <w:rFonts w:ascii="Times New Roman" w:hAnsi="Times New Roman" w:cs="Times New Roman"/>
          <w:b/>
          <w:sz w:val="28"/>
          <w:szCs w:val="28"/>
          <w:lang w:val="kk-KZ"/>
        </w:rPr>
      </w:pPr>
      <w:r w:rsidRPr="00AF4215">
        <w:rPr>
          <w:rFonts w:ascii="Times New Roman" w:hAnsi="Times New Roman" w:cs="Times New Roman"/>
          <w:b/>
          <w:sz w:val="28"/>
          <w:szCs w:val="28"/>
          <w:lang w:val="kk-KZ"/>
        </w:rPr>
        <w:t xml:space="preserve">ТОО </w:t>
      </w:r>
      <w:r w:rsidRPr="00AF4215">
        <w:rPr>
          <w:rFonts w:ascii="Times New Roman" w:hAnsi="Times New Roman" w:cs="Times New Roman"/>
          <w:b/>
          <w:sz w:val="28"/>
          <w:szCs w:val="28"/>
        </w:rPr>
        <w:t>«</w:t>
      </w:r>
      <w:r w:rsidRPr="00AF4215">
        <w:rPr>
          <w:rFonts w:ascii="Times New Roman" w:hAnsi="Times New Roman" w:cs="Times New Roman"/>
          <w:b/>
          <w:sz w:val="28"/>
          <w:szCs w:val="28"/>
          <w:lang w:val="en-US"/>
        </w:rPr>
        <w:t>Med Progress</w:t>
      </w:r>
      <w:r w:rsidRPr="00AF4215">
        <w:rPr>
          <w:rFonts w:ascii="Times New Roman" w:hAnsi="Times New Roman" w:cs="Times New Roman"/>
          <w:b/>
          <w:sz w:val="28"/>
          <w:szCs w:val="28"/>
        </w:rPr>
        <w:t>»</w:t>
      </w:r>
    </w:p>
    <w:p w:rsidR="006043F0" w:rsidRPr="00AF4215" w:rsidRDefault="006043F0" w:rsidP="00957F19">
      <w:pPr>
        <w:jc w:val="center"/>
        <w:rPr>
          <w:sz w:val="18"/>
          <w:szCs w:val="18"/>
        </w:rPr>
      </w:pPr>
    </w:p>
    <w:tbl>
      <w:tblPr>
        <w:tblW w:w="5034" w:type="pct"/>
        <w:jc w:val="center"/>
        <w:tblLayout w:type="fixed"/>
        <w:tblCellMar>
          <w:left w:w="0" w:type="dxa"/>
          <w:right w:w="0" w:type="dxa"/>
        </w:tblCellMar>
        <w:tblLook w:val="0000"/>
      </w:tblPr>
      <w:tblGrid>
        <w:gridCol w:w="471"/>
        <w:gridCol w:w="2488"/>
        <w:gridCol w:w="2136"/>
        <w:gridCol w:w="3109"/>
        <w:gridCol w:w="3035"/>
        <w:gridCol w:w="2171"/>
        <w:gridCol w:w="1378"/>
      </w:tblGrid>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Наименование документа</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Дата и номер</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Краткое содержание</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Кем подписан документ</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 копия, нотариально засвидетельствованная копия</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Страницы</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Гарантийное обеспечение тендерной заявки </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№997 от 15.12.2021</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Платежное поручение АО «Банк </w:t>
            </w:r>
            <w:proofErr w:type="spellStart"/>
            <w:r w:rsidRPr="00AF4215">
              <w:rPr>
                <w:sz w:val="18"/>
                <w:szCs w:val="18"/>
              </w:rPr>
              <w:t>ЦентрКредит</w:t>
            </w:r>
            <w:proofErr w:type="spellEnd"/>
            <w:r w:rsidRPr="00AF4215">
              <w:rPr>
                <w:sz w:val="18"/>
                <w:szCs w:val="18"/>
              </w:rPr>
              <w:t>»</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2</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 xml:space="preserve">Заявка на участие </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20.12.2021,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Заявка на участие в тендере по форме, утвержденной уполномоченным органом в области здравоохранения (Приложение №3)</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Генеральный директор </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1-4</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3</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Талон о приеме уведомления о начале или прекращении осуществления деятельности или определенных действий</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 xml:space="preserve">Вход. регистрационный № уведомления: </w:t>
            </w:r>
            <w:r w:rsidRPr="00AF4215">
              <w:rPr>
                <w:sz w:val="18"/>
                <w:szCs w:val="18"/>
                <w:lang w:val="en-US"/>
              </w:rPr>
              <w:t>KZ</w:t>
            </w:r>
            <w:r w:rsidRPr="00AF4215">
              <w:rPr>
                <w:sz w:val="18"/>
                <w:szCs w:val="18"/>
              </w:rPr>
              <w:t>46</w:t>
            </w:r>
            <w:r w:rsidRPr="00AF4215">
              <w:rPr>
                <w:sz w:val="18"/>
                <w:szCs w:val="18"/>
                <w:lang w:val="en-US"/>
              </w:rPr>
              <w:t>UCA</w:t>
            </w:r>
            <w:r w:rsidRPr="00AF4215">
              <w:rPr>
                <w:sz w:val="18"/>
                <w:szCs w:val="18"/>
              </w:rPr>
              <w:t>00012114</w:t>
            </w:r>
          </w:p>
          <w:p w:rsidR="0094355C" w:rsidRPr="00AF4215" w:rsidRDefault="0094355C" w:rsidP="00AF4215">
            <w:pPr>
              <w:jc w:val="center"/>
              <w:textAlignment w:val="baseline"/>
              <w:rPr>
                <w:sz w:val="18"/>
                <w:szCs w:val="18"/>
              </w:rPr>
            </w:pPr>
            <w:r w:rsidRPr="00AF4215">
              <w:rPr>
                <w:sz w:val="18"/>
                <w:szCs w:val="18"/>
              </w:rPr>
              <w:t>Дата уведомления 13.01.2020</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Уведомление о начале или прекращении деятельности по оптовой реализации медицинских изделий</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КГУ «Управление предпринимательства и инвестиций города </w:t>
            </w:r>
            <w:proofErr w:type="spellStart"/>
            <w:r w:rsidRPr="00AF4215">
              <w:rPr>
                <w:sz w:val="18"/>
                <w:szCs w:val="18"/>
              </w:rPr>
              <w:t>Алматы</w:t>
            </w:r>
            <w:proofErr w:type="spellEnd"/>
            <w:r w:rsidRPr="00AF4215">
              <w:rPr>
                <w:sz w:val="18"/>
                <w:szCs w:val="18"/>
              </w:rPr>
              <w:t>»</w:t>
            </w:r>
          </w:p>
          <w:p w:rsidR="0094355C" w:rsidRPr="00AF4215" w:rsidRDefault="0094355C" w:rsidP="00AF4215">
            <w:pPr>
              <w:jc w:val="both"/>
              <w:textAlignment w:val="baseline"/>
              <w:rPr>
                <w:sz w:val="18"/>
                <w:szCs w:val="18"/>
              </w:rPr>
            </w:pPr>
            <w:proofErr w:type="spellStart"/>
            <w:r w:rsidRPr="00AF4215">
              <w:rPr>
                <w:sz w:val="18"/>
                <w:szCs w:val="18"/>
              </w:rPr>
              <w:t>Акимат</w:t>
            </w:r>
            <w:proofErr w:type="spellEnd"/>
            <w:r w:rsidRPr="00AF4215">
              <w:rPr>
                <w:sz w:val="18"/>
                <w:szCs w:val="18"/>
              </w:rPr>
              <w:t xml:space="preserve"> города </w:t>
            </w:r>
            <w:proofErr w:type="spellStart"/>
            <w:r w:rsidRPr="00AF4215">
              <w:rPr>
                <w:sz w:val="18"/>
                <w:szCs w:val="18"/>
              </w:rPr>
              <w:t>Алматы</w:t>
            </w:r>
            <w:proofErr w:type="spellEnd"/>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Электронная копия</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5-6</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4</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Талон о приеме уведомления о начале или прекращении осуществления деятельности или определенных действий</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 xml:space="preserve">Вход. регистрационный № уведомления: </w:t>
            </w:r>
            <w:r w:rsidRPr="00AF4215">
              <w:rPr>
                <w:sz w:val="18"/>
                <w:szCs w:val="18"/>
                <w:lang w:val="en-US"/>
              </w:rPr>
              <w:t>KZ</w:t>
            </w:r>
            <w:r w:rsidRPr="00AF4215">
              <w:rPr>
                <w:sz w:val="18"/>
                <w:szCs w:val="18"/>
              </w:rPr>
              <w:t>35</w:t>
            </w:r>
            <w:r w:rsidRPr="00AF4215">
              <w:rPr>
                <w:sz w:val="18"/>
                <w:szCs w:val="18"/>
                <w:lang w:val="en-US"/>
              </w:rPr>
              <w:t>UCA</w:t>
            </w:r>
            <w:r w:rsidRPr="00AF4215">
              <w:rPr>
                <w:sz w:val="18"/>
                <w:szCs w:val="18"/>
              </w:rPr>
              <w:t>00012118</w:t>
            </w:r>
          </w:p>
          <w:p w:rsidR="0094355C" w:rsidRPr="00AF4215" w:rsidRDefault="0094355C" w:rsidP="00AF4215">
            <w:pPr>
              <w:jc w:val="center"/>
              <w:textAlignment w:val="baseline"/>
              <w:rPr>
                <w:sz w:val="18"/>
                <w:szCs w:val="18"/>
              </w:rPr>
            </w:pPr>
            <w:r w:rsidRPr="00AF4215">
              <w:rPr>
                <w:sz w:val="18"/>
                <w:szCs w:val="18"/>
              </w:rPr>
              <w:t>Дата уведомления 13.01.2020</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Уведомление о начале или прекращении деятельности по оптовой реализации медицинских изделий</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РГУ «Департамент контроля качества и безопасности товаров и услуг города </w:t>
            </w:r>
            <w:proofErr w:type="spellStart"/>
            <w:r w:rsidRPr="00AF4215">
              <w:rPr>
                <w:sz w:val="18"/>
                <w:szCs w:val="18"/>
              </w:rPr>
              <w:t>Алматы</w:t>
            </w:r>
            <w:proofErr w:type="spellEnd"/>
            <w:r w:rsidRPr="00AF4215">
              <w:rPr>
                <w:sz w:val="18"/>
                <w:szCs w:val="18"/>
              </w:rPr>
              <w:t xml:space="preserve"> Комитета контроля качества и безопасности товаров и услуг Министерства здравоохранения Республики Казахстан</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Электронная копия</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7-8</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5</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Справка о государственной регистрации юридического лица</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20.12.2021, уникальный номер 1010055443304</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Справка о зарегистрированном юридическом лице</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 xml:space="preserve">Управление регистрации прав на недвижимое имущество и юридических лиц филиала </w:t>
            </w:r>
            <w:r w:rsidRPr="00AF4215">
              <w:rPr>
                <w:sz w:val="18"/>
                <w:szCs w:val="18"/>
              </w:rPr>
              <w:lastRenderedPageBreak/>
              <w:t xml:space="preserve">некоммерческого акционерного общества «Государственная корпорация «Правительство для граждан» по городу </w:t>
            </w:r>
            <w:proofErr w:type="spellStart"/>
            <w:r w:rsidRPr="00AF4215">
              <w:rPr>
                <w:sz w:val="18"/>
                <w:szCs w:val="18"/>
              </w:rPr>
              <w:t>Алматы</w:t>
            </w:r>
            <w:proofErr w:type="spellEnd"/>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lastRenderedPageBreak/>
              <w:t>Электронная копия</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9-16</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lastRenderedPageBreak/>
              <w:t>6</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Устав ТОО «</w:t>
            </w:r>
            <w:proofErr w:type="spellStart"/>
            <w:r w:rsidRPr="00AF4215">
              <w:rPr>
                <w:color w:val="000000"/>
                <w:sz w:val="18"/>
                <w:szCs w:val="18"/>
                <w:lang w:val="en-US"/>
              </w:rPr>
              <w:t>LabStarMed</w:t>
            </w:r>
            <w:proofErr w:type="spellEnd"/>
            <w:r w:rsidRPr="00AF4215">
              <w:rPr>
                <w:color w:val="000000"/>
                <w:sz w:val="18"/>
                <w:szCs w:val="18"/>
              </w:rPr>
              <w:t>»</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18.05.2015</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Устав ТОО «</w:t>
            </w:r>
            <w:proofErr w:type="spellStart"/>
            <w:r w:rsidRPr="00AF4215">
              <w:rPr>
                <w:sz w:val="18"/>
                <w:szCs w:val="18"/>
              </w:rPr>
              <w:t>LabStarMed</w:t>
            </w:r>
            <w:proofErr w:type="spellEnd"/>
            <w:r w:rsidRPr="00AF4215">
              <w:rPr>
                <w:sz w:val="18"/>
                <w:szCs w:val="18"/>
              </w:rPr>
              <w:t>»</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нотариус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копия</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17-28</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7</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Приказ №1 о назначении на должность генерального директора</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15.05.2015</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Приказ №1 о назначении на должность генерального директора</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Генеральный директор</w:t>
            </w:r>
          </w:p>
          <w:p w:rsidR="0094355C" w:rsidRPr="00AF4215" w:rsidRDefault="0094355C" w:rsidP="00AF4215">
            <w:pPr>
              <w:jc w:val="center"/>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29-30</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8</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Решение единственного участника ТОО «</w:t>
            </w:r>
            <w:proofErr w:type="spellStart"/>
            <w:r w:rsidRPr="00AF4215">
              <w:rPr>
                <w:color w:val="000000"/>
                <w:sz w:val="18"/>
                <w:szCs w:val="18"/>
              </w:rPr>
              <w:t>LabStarMed</w:t>
            </w:r>
            <w:proofErr w:type="spellEnd"/>
            <w:r w:rsidRPr="00AF4215">
              <w:rPr>
                <w:color w:val="000000"/>
                <w:sz w:val="18"/>
                <w:szCs w:val="18"/>
              </w:rPr>
              <w:t>»</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15.05.2015</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Решение единственного участника ТОО «</w:t>
            </w:r>
            <w:proofErr w:type="spellStart"/>
            <w:r w:rsidRPr="00AF4215">
              <w:rPr>
                <w:sz w:val="18"/>
                <w:szCs w:val="18"/>
              </w:rPr>
              <w:t>LabStarMed</w:t>
            </w:r>
            <w:proofErr w:type="spellEnd"/>
            <w:r w:rsidRPr="00AF4215">
              <w:rPr>
                <w:sz w:val="18"/>
                <w:szCs w:val="18"/>
              </w:rPr>
              <w:t>»</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 xml:space="preserve">Генеральный директор </w:t>
            </w:r>
          </w:p>
          <w:p w:rsidR="0094355C" w:rsidRPr="00AF4215" w:rsidRDefault="0094355C" w:rsidP="00AF4215">
            <w:pPr>
              <w:jc w:val="center"/>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31-32</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9</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 xml:space="preserve">Свидетельство </w:t>
            </w:r>
            <w:proofErr w:type="spellStart"/>
            <w:r w:rsidRPr="00AF4215">
              <w:rPr>
                <w:color w:val="000000"/>
                <w:sz w:val="18"/>
                <w:szCs w:val="18"/>
              </w:rPr>
              <w:t>Свидетельство</w:t>
            </w:r>
            <w:proofErr w:type="spellEnd"/>
            <w:r w:rsidRPr="00AF4215">
              <w:rPr>
                <w:color w:val="000000"/>
                <w:sz w:val="18"/>
                <w:szCs w:val="18"/>
              </w:rPr>
              <w:t xml:space="preserve"> о постановке на регистрационный учет по налогу на добавленную стоимость</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Серия 60001 №1217731 от 03 декабря 2020 года</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color w:val="000000"/>
                <w:sz w:val="18"/>
                <w:szCs w:val="18"/>
              </w:rPr>
              <w:t>Свидетельство о постановке на регистрационный учет по налогу на добавленную стоимость</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Без подписи</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Электронная копия</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33-34</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10</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Сведения об отсутствии (наличии) задолженности, учет по которым ведется в органах государственных доходов</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Уникальный код документа: 211219</w:t>
            </w:r>
            <w:r w:rsidRPr="00AF4215">
              <w:rPr>
                <w:sz w:val="18"/>
                <w:szCs w:val="18"/>
                <w:lang w:val="en-US"/>
              </w:rPr>
              <w:t>TDR</w:t>
            </w:r>
            <w:r w:rsidRPr="00AF4215">
              <w:rPr>
                <w:sz w:val="18"/>
                <w:szCs w:val="18"/>
              </w:rPr>
              <w:t>00043 от 19.12.2021</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Сведения об отсутствии налоговой задолженности </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РГУ «Управление государственных доходов по </w:t>
            </w:r>
            <w:proofErr w:type="spellStart"/>
            <w:r w:rsidRPr="00AF4215">
              <w:rPr>
                <w:sz w:val="18"/>
                <w:szCs w:val="18"/>
              </w:rPr>
              <w:t>Ауэзовскому</w:t>
            </w:r>
            <w:proofErr w:type="spellEnd"/>
            <w:r w:rsidRPr="00AF4215">
              <w:rPr>
                <w:sz w:val="18"/>
                <w:szCs w:val="18"/>
              </w:rPr>
              <w:t xml:space="preserve"> району Департамента государственных доходов по городу </w:t>
            </w:r>
            <w:proofErr w:type="spellStart"/>
            <w:r w:rsidRPr="00AF4215">
              <w:rPr>
                <w:sz w:val="18"/>
                <w:szCs w:val="18"/>
              </w:rPr>
              <w:t>Алматы</w:t>
            </w:r>
            <w:proofErr w:type="spellEnd"/>
            <w:r w:rsidRPr="00AF4215">
              <w:rPr>
                <w:sz w:val="18"/>
                <w:szCs w:val="18"/>
              </w:rPr>
              <w:t xml:space="preserve"> Комитета государственных доходов Министерства финансов Республики Казахстан</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Электронная копия</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lang w:val="en-US"/>
              </w:rPr>
            </w:pPr>
            <w:r w:rsidRPr="00AF4215">
              <w:rPr>
                <w:sz w:val="18"/>
                <w:szCs w:val="18"/>
              </w:rPr>
              <w:t>35-</w:t>
            </w:r>
            <w:r w:rsidRPr="00AF4215">
              <w:rPr>
                <w:sz w:val="18"/>
                <w:szCs w:val="18"/>
                <w:lang w:val="en-US"/>
              </w:rPr>
              <w:t>42</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11</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Гарантийное письмо</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О том, что не подлежит банкротству либо ликвидации</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43-44</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12</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Гарантийное письмо</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Об отсутствии </w:t>
            </w:r>
            <w:proofErr w:type="spellStart"/>
            <w:r w:rsidRPr="00AF4215">
              <w:rPr>
                <w:sz w:val="18"/>
                <w:szCs w:val="18"/>
              </w:rPr>
              <w:t>аффилированности</w:t>
            </w:r>
            <w:proofErr w:type="spellEnd"/>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45-46</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13</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Квалификационные требования, предъявляемые к потенциальному Поставщику</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Квалификационные требования, предъявляемые к потенциальному Поставщику</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47-48</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14</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Гарантийное письмо – требование к Товарам, приобретаемым в рамках оказания гарантированного объема бесплатной медицинской помощи в системе обязательного медицинского страхования</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Гарантийное письмо – требование предъявляемые к медицинской технике</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49-52</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color w:val="000000"/>
                <w:sz w:val="18"/>
                <w:szCs w:val="18"/>
              </w:rPr>
              <w:t>Письмо об оказании сопутствующих услуг</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color w:val="000000"/>
                <w:sz w:val="18"/>
                <w:szCs w:val="18"/>
              </w:rPr>
              <w:t>Письмо об оказании сопутствующих услуг</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53-54</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16</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Таблица цен </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Таблица цен – Лот №5 (приложение №5 к тендерной документации)</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55-56</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17</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Техническая спецификация - Лот №5</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Техническая спецификация - Лот №5</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1-6</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lastRenderedPageBreak/>
              <w:t>18</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 xml:space="preserve">Регистрационное удостоверение </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 xml:space="preserve">РК.- МТ-7№012249 от 13.10.2020 - бессрочно </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Зарегистрировано и разрешено к применению в медицинской практике на территории Республики Казахстан</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 xml:space="preserve">Руководитель  </w:t>
            </w:r>
            <w:proofErr w:type="spellStart"/>
            <w:r w:rsidRPr="00AF4215">
              <w:rPr>
                <w:sz w:val="18"/>
                <w:szCs w:val="18"/>
              </w:rPr>
              <w:t>Асылбеков</w:t>
            </w:r>
            <w:proofErr w:type="spellEnd"/>
            <w:r w:rsidRPr="00AF4215">
              <w:rPr>
                <w:sz w:val="18"/>
                <w:szCs w:val="18"/>
              </w:rPr>
              <w:t xml:space="preserve"> </w:t>
            </w:r>
            <w:proofErr w:type="spellStart"/>
            <w:r w:rsidRPr="00AF4215">
              <w:rPr>
                <w:sz w:val="18"/>
                <w:szCs w:val="18"/>
              </w:rPr>
              <w:t>Нурлыбек</w:t>
            </w:r>
            <w:proofErr w:type="spellEnd"/>
            <w:r w:rsidRPr="00AF4215">
              <w:rPr>
                <w:sz w:val="18"/>
                <w:szCs w:val="18"/>
              </w:rPr>
              <w:t xml:space="preserve"> </w:t>
            </w:r>
            <w:proofErr w:type="spellStart"/>
            <w:r w:rsidRPr="00AF4215">
              <w:rPr>
                <w:sz w:val="18"/>
                <w:szCs w:val="18"/>
              </w:rPr>
              <w:t>Абибуллаевич</w:t>
            </w:r>
            <w:proofErr w:type="spellEnd"/>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lang w:val="en-US"/>
              </w:rPr>
            </w:pPr>
            <w:r w:rsidRPr="00AF4215">
              <w:rPr>
                <w:sz w:val="18"/>
                <w:szCs w:val="18"/>
              </w:rPr>
              <w:t xml:space="preserve">Электронная копия </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7 - 34</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19</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Информационное письмо в отношении системы средств измерений</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 xml:space="preserve">«Кровать медицинская функциональная </w:t>
            </w:r>
            <w:proofErr w:type="spellStart"/>
            <w:r w:rsidRPr="00AF4215">
              <w:rPr>
                <w:color w:val="000000"/>
                <w:sz w:val="18"/>
                <w:szCs w:val="18"/>
              </w:rPr>
              <w:t>Eleganza</w:t>
            </w:r>
            <w:proofErr w:type="spellEnd"/>
            <w:r w:rsidRPr="00AF4215">
              <w:rPr>
                <w:color w:val="000000"/>
                <w:sz w:val="18"/>
                <w:szCs w:val="18"/>
              </w:rPr>
              <w:t xml:space="preserve"> 1 с принадлежностями» не входит в перечень измерений</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35-38</w:t>
            </w:r>
          </w:p>
        </w:tc>
      </w:tr>
      <w:tr w:rsidR="0094355C" w:rsidRPr="00AF4215" w:rsidTr="00AF4215">
        <w:trPr>
          <w:jc w:val="center"/>
        </w:trPr>
        <w:tc>
          <w:tcPr>
            <w:tcW w:w="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20</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rPr>
                <w:color w:val="000000"/>
                <w:sz w:val="18"/>
                <w:szCs w:val="18"/>
              </w:rPr>
            </w:pPr>
            <w:r w:rsidRPr="00AF4215">
              <w:rPr>
                <w:color w:val="000000"/>
                <w:sz w:val="18"/>
                <w:szCs w:val="18"/>
              </w:rPr>
              <w:t>Информационное письмо (об отсутствии необходимости соблюдения условий «</w:t>
            </w:r>
            <w:proofErr w:type="spellStart"/>
            <w:r w:rsidRPr="00AF4215">
              <w:rPr>
                <w:color w:val="000000"/>
                <w:sz w:val="18"/>
                <w:szCs w:val="18"/>
              </w:rPr>
              <w:t>холодовой</w:t>
            </w:r>
            <w:proofErr w:type="spellEnd"/>
            <w:r w:rsidRPr="00AF4215">
              <w:rPr>
                <w:color w:val="000000"/>
                <w:sz w:val="18"/>
                <w:szCs w:val="18"/>
              </w:rPr>
              <w:t xml:space="preserve"> цепи»)</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15.12.2021, б/</w:t>
            </w:r>
            <w:proofErr w:type="spellStart"/>
            <w:r w:rsidRPr="00AF4215">
              <w:rPr>
                <w:sz w:val="18"/>
                <w:szCs w:val="18"/>
              </w:rPr>
              <w:t>н</w:t>
            </w:r>
            <w:proofErr w:type="spellEnd"/>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Информационное письмо (об отсутствии необходимости соблюдения условий «</w:t>
            </w:r>
            <w:proofErr w:type="spellStart"/>
            <w:r w:rsidRPr="00AF4215">
              <w:rPr>
                <w:sz w:val="18"/>
                <w:szCs w:val="18"/>
              </w:rPr>
              <w:t>холодовой</w:t>
            </w:r>
            <w:proofErr w:type="spellEnd"/>
            <w:r w:rsidRPr="00AF4215">
              <w:rPr>
                <w:sz w:val="18"/>
                <w:szCs w:val="18"/>
              </w:rPr>
              <w:t xml:space="preserve"> цепи»)</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both"/>
              <w:textAlignment w:val="baseline"/>
              <w:rPr>
                <w:sz w:val="18"/>
                <w:szCs w:val="18"/>
              </w:rPr>
            </w:pPr>
            <w:r w:rsidRPr="00AF4215">
              <w:rPr>
                <w:sz w:val="18"/>
                <w:szCs w:val="18"/>
              </w:rPr>
              <w:t>Генеральный директор</w:t>
            </w:r>
          </w:p>
          <w:p w:rsidR="0094355C" w:rsidRPr="00AF4215" w:rsidRDefault="0094355C" w:rsidP="00AF4215">
            <w:pPr>
              <w:jc w:val="both"/>
              <w:textAlignment w:val="baseline"/>
              <w:rPr>
                <w:sz w:val="18"/>
                <w:szCs w:val="18"/>
              </w:rPr>
            </w:pPr>
            <w:r w:rsidRPr="00AF4215">
              <w:rPr>
                <w:sz w:val="18"/>
                <w:szCs w:val="18"/>
              </w:rPr>
              <w:t>Худякова С.С.</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55C" w:rsidRPr="00AF4215" w:rsidRDefault="0094355C" w:rsidP="00AF4215">
            <w:pPr>
              <w:jc w:val="center"/>
              <w:textAlignment w:val="baseline"/>
              <w:rPr>
                <w:sz w:val="18"/>
                <w:szCs w:val="18"/>
              </w:rPr>
            </w:pPr>
            <w:r w:rsidRPr="00AF4215">
              <w:rPr>
                <w:sz w:val="18"/>
                <w:szCs w:val="18"/>
              </w:rPr>
              <w:t>Оригинал</w:t>
            </w:r>
          </w:p>
        </w:tc>
        <w:tc>
          <w:tcPr>
            <w:tcW w:w="466" w:type="pct"/>
            <w:tcBorders>
              <w:top w:val="single" w:sz="8" w:space="0" w:color="auto"/>
              <w:left w:val="nil"/>
              <w:bottom w:val="single" w:sz="8" w:space="0" w:color="auto"/>
              <w:right w:val="single" w:sz="8" w:space="0" w:color="auto"/>
            </w:tcBorders>
          </w:tcPr>
          <w:p w:rsidR="0094355C" w:rsidRPr="00AF4215" w:rsidRDefault="0094355C" w:rsidP="00AF4215">
            <w:pPr>
              <w:jc w:val="center"/>
              <w:textAlignment w:val="baseline"/>
              <w:rPr>
                <w:sz w:val="18"/>
                <w:szCs w:val="18"/>
              </w:rPr>
            </w:pPr>
            <w:r w:rsidRPr="00AF4215">
              <w:rPr>
                <w:sz w:val="18"/>
                <w:szCs w:val="18"/>
              </w:rPr>
              <w:t>39-40</w:t>
            </w:r>
          </w:p>
        </w:tc>
      </w:tr>
    </w:tbl>
    <w:p w:rsidR="00957F19" w:rsidRPr="00AF4215" w:rsidRDefault="00957F19" w:rsidP="00957F19">
      <w:pPr>
        <w:jc w:val="center"/>
        <w:rPr>
          <w:sz w:val="18"/>
          <w:szCs w:val="18"/>
        </w:rPr>
      </w:pPr>
    </w:p>
    <w:p w:rsidR="00957F19" w:rsidRPr="00AF4215" w:rsidRDefault="00AE6B7B" w:rsidP="00957F19">
      <w:pPr>
        <w:jc w:val="center"/>
        <w:rPr>
          <w:b/>
          <w:sz w:val="28"/>
          <w:szCs w:val="28"/>
          <w:lang w:val="en-US"/>
        </w:rPr>
      </w:pPr>
      <w:r w:rsidRPr="00AF4215">
        <w:rPr>
          <w:b/>
          <w:sz w:val="28"/>
          <w:szCs w:val="28"/>
          <w:lang w:val="kk-KZ"/>
        </w:rPr>
        <w:t xml:space="preserve">ТОО </w:t>
      </w:r>
      <w:r w:rsidRPr="00AF4215">
        <w:rPr>
          <w:b/>
          <w:sz w:val="28"/>
          <w:szCs w:val="28"/>
        </w:rPr>
        <w:t>«</w:t>
      </w:r>
      <w:r w:rsidRPr="00AF4215">
        <w:rPr>
          <w:b/>
          <w:sz w:val="28"/>
          <w:szCs w:val="28"/>
          <w:lang w:val="en-US"/>
        </w:rPr>
        <w:t>EXTRA GROUP</w:t>
      </w:r>
      <w:r w:rsidRPr="00AF4215">
        <w:rPr>
          <w:b/>
          <w:sz w:val="28"/>
          <w:szCs w:val="28"/>
        </w:rPr>
        <w:t>»</w:t>
      </w:r>
    </w:p>
    <w:p w:rsidR="0094355C" w:rsidRPr="00AF4215" w:rsidRDefault="0094355C" w:rsidP="00957F19">
      <w:pPr>
        <w:jc w:val="center"/>
        <w:rPr>
          <w:sz w:val="18"/>
          <w:szCs w:val="18"/>
          <w:lang w:val="en-US"/>
        </w:rPr>
      </w:pPr>
    </w:p>
    <w:tbl>
      <w:tblPr>
        <w:tblW w:w="15711" w:type="dxa"/>
        <w:tblInd w:w="-572" w:type="dxa"/>
        <w:tblLook w:val="04A0"/>
      </w:tblPr>
      <w:tblGrid>
        <w:gridCol w:w="439"/>
        <w:gridCol w:w="2759"/>
        <w:gridCol w:w="1905"/>
        <w:gridCol w:w="4440"/>
        <w:gridCol w:w="2351"/>
        <w:gridCol w:w="2620"/>
        <w:gridCol w:w="1197"/>
      </w:tblGrid>
      <w:tr w:rsidR="00AE6B7B" w:rsidRPr="00AF4215" w:rsidTr="00AF4215">
        <w:trPr>
          <w:trHeight w:val="1530"/>
        </w:trPr>
        <w:tc>
          <w:tcPr>
            <w:tcW w:w="4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6B7B" w:rsidRPr="00AF4215" w:rsidRDefault="00AE6B7B" w:rsidP="00AF4215">
            <w:pPr>
              <w:jc w:val="center"/>
              <w:rPr>
                <w:b/>
                <w:bCs/>
                <w:color w:val="000000"/>
                <w:sz w:val="20"/>
                <w:szCs w:val="20"/>
              </w:rPr>
            </w:pPr>
            <w:r w:rsidRPr="00AF4215">
              <w:rPr>
                <w:b/>
                <w:bCs/>
                <w:color w:val="000000"/>
                <w:sz w:val="20"/>
                <w:szCs w:val="20"/>
              </w:rPr>
              <w:t>№</w:t>
            </w:r>
          </w:p>
        </w:tc>
        <w:tc>
          <w:tcPr>
            <w:tcW w:w="2963" w:type="dxa"/>
            <w:tcBorders>
              <w:top w:val="single" w:sz="4" w:space="0" w:color="auto"/>
              <w:left w:val="nil"/>
              <w:bottom w:val="single" w:sz="4" w:space="0" w:color="auto"/>
              <w:right w:val="single" w:sz="4" w:space="0" w:color="auto"/>
            </w:tcBorders>
            <w:shd w:val="clear" w:color="000000" w:fill="FFFFFF"/>
            <w:vAlign w:val="center"/>
            <w:hideMark/>
          </w:tcPr>
          <w:p w:rsidR="00AE6B7B" w:rsidRPr="00AF4215" w:rsidRDefault="00AE6B7B" w:rsidP="00AF4215">
            <w:pPr>
              <w:jc w:val="center"/>
              <w:rPr>
                <w:b/>
                <w:bCs/>
                <w:color w:val="000000"/>
                <w:sz w:val="20"/>
                <w:szCs w:val="20"/>
              </w:rPr>
            </w:pPr>
            <w:r w:rsidRPr="00AF4215">
              <w:rPr>
                <w:b/>
                <w:bCs/>
                <w:color w:val="000000"/>
                <w:sz w:val="20"/>
                <w:szCs w:val="20"/>
              </w:rPr>
              <w:t>Наименование документа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E6B7B" w:rsidRPr="00AF4215" w:rsidRDefault="00AE6B7B" w:rsidP="00AF4215">
            <w:pPr>
              <w:jc w:val="center"/>
              <w:rPr>
                <w:b/>
                <w:bCs/>
                <w:color w:val="000000"/>
                <w:sz w:val="20"/>
                <w:szCs w:val="20"/>
              </w:rPr>
            </w:pPr>
            <w:r w:rsidRPr="00AF4215">
              <w:rPr>
                <w:b/>
                <w:bCs/>
                <w:color w:val="000000"/>
                <w:sz w:val="20"/>
                <w:szCs w:val="20"/>
              </w:rPr>
              <w:t>Дата и номер</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AE6B7B" w:rsidRPr="00AF4215" w:rsidRDefault="00AE6B7B" w:rsidP="00AF4215">
            <w:pPr>
              <w:jc w:val="center"/>
              <w:rPr>
                <w:b/>
                <w:bCs/>
                <w:color w:val="000000"/>
                <w:sz w:val="20"/>
                <w:szCs w:val="20"/>
              </w:rPr>
            </w:pPr>
            <w:r w:rsidRPr="00AF4215">
              <w:rPr>
                <w:b/>
                <w:bCs/>
                <w:color w:val="000000"/>
                <w:sz w:val="20"/>
                <w:szCs w:val="20"/>
              </w:rPr>
              <w:t>Краткое содержание</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AE6B7B" w:rsidRPr="00AF4215" w:rsidRDefault="00AE6B7B" w:rsidP="00AF4215">
            <w:pPr>
              <w:jc w:val="center"/>
              <w:rPr>
                <w:b/>
                <w:bCs/>
                <w:color w:val="000000"/>
                <w:sz w:val="20"/>
                <w:szCs w:val="20"/>
              </w:rPr>
            </w:pPr>
            <w:r w:rsidRPr="00AF4215">
              <w:rPr>
                <w:b/>
                <w:bCs/>
                <w:color w:val="000000"/>
                <w:sz w:val="20"/>
                <w:szCs w:val="20"/>
              </w:rPr>
              <w:t>Кем подписан документ (указать должность и Ф.И.О (при его наличии))</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AE6B7B" w:rsidRPr="00AF4215" w:rsidRDefault="00AE6B7B" w:rsidP="00AF4215">
            <w:pPr>
              <w:jc w:val="center"/>
              <w:rPr>
                <w:b/>
                <w:bCs/>
                <w:color w:val="000000"/>
                <w:sz w:val="20"/>
                <w:szCs w:val="20"/>
              </w:rPr>
            </w:pPr>
            <w:r w:rsidRPr="00AF4215">
              <w:rPr>
                <w:b/>
                <w:bCs/>
                <w:color w:val="000000"/>
                <w:sz w:val="20"/>
                <w:szCs w:val="20"/>
              </w:rPr>
              <w:t xml:space="preserve">Оригинал, копия, нотариально </w:t>
            </w:r>
            <w:proofErr w:type="spellStart"/>
            <w:r w:rsidRPr="00AF4215">
              <w:rPr>
                <w:b/>
                <w:bCs/>
                <w:color w:val="000000"/>
                <w:sz w:val="20"/>
                <w:szCs w:val="20"/>
              </w:rPr>
              <w:t>засвидетельство-ванная</w:t>
            </w:r>
            <w:proofErr w:type="spellEnd"/>
            <w:r w:rsidRPr="00AF4215">
              <w:rPr>
                <w:b/>
                <w:bCs/>
                <w:color w:val="000000"/>
                <w:sz w:val="20"/>
                <w:szCs w:val="20"/>
              </w:rPr>
              <w:t xml:space="preserve"> копия (указать нужное)</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AE6B7B" w:rsidRPr="00AF4215" w:rsidRDefault="00AE6B7B" w:rsidP="00AF4215">
            <w:pPr>
              <w:jc w:val="center"/>
              <w:rPr>
                <w:b/>
                <w:bCs/>
                <w:color w:val="000000"/>
                <w:sz w:val="20"/>
                <w:szCs w:val="20"/>
              </w:rPr>
            </w:pPr>
            <w:r w:rsidRPr="00AF4215">
              <w:rPr>
                <w:b/>
                <w:bCs/>
                <w:color w:val="000000"/>
                <w:sz w:val="20"/>
                <w:szCs w:val="20"/>
              </w:rPr>
              <w:t>Номер страницы</w:t>
            </w:r>
          </w:p>
        </w:tc>
      </w:tr>
      <w:tr w:rsidR="00AE6B7B" w:rsidRPr="00AF4215" w:rsidTr="00AF4215">
        <w:trPr>
          <w:gridBefore w:val="1"/>
          <w:wBefore w:w="439" w:type="dxa"/>
          <w:trHeight w:val="1785"/>
        </w:trPr>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Заявка на участие в тендере;</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без номера от</w:t>
            </w:r>
          </w:p>
        </w:tc>
        <w:tc>
          <w:tcPr>
            <w:tcW w:w="4440"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Заявка на участие в тендере </w:t>
            </w:r>
            <w:r w:rsidRPr="00AF4215">
              <w:rPr>
                <w:color w:val="000000"/>
                <w:sz w:val="20"/>
                <w:szCs w:val="20"/>
              </w:rPr>
              <w:br/>
              <w:t xml:space="preserve"> в закупе по форме</w:t>
            </w:r>
            <w:r w:rsidRPr="00AF4215">
              <w:rPr>
                <w:color w:val="000000"/>
                <w:sz w:val="20"/>
                <w:szCs w:val="20"/>
              </w:rPr>
              <w:br/>
              <w:t xml:space="preserve">Товарищество с ограниченной </w:t>
            </w:r>
            <w:r w:rsidRPr="00AF4215">
              <w:rPr>
                <w:color w:val="000000"/>
                <w:sz w:val="20"/>
                <w:szCs w:val="20"/>
              </w:rPr>
              <w:br/>
              <w:t xml:space="preserve">ответственностью </w:t>
            </w:r>
            <w:r w:rsidRPr="00AF4215">
              <w:rPr>
                <w:color w:val="000000"/>
                <w:sz w:val="20"/>
                <w:szCs w:val="20"/>
              </w:rPr>
              <w:br/>
              <w:t xml:space="preserve">ТОО «EXTRA GROUP» </w:t>
            </w:r>
          </w:p>
        </w:tc>
        <w:tc>
          <w:tcPr>
            <w:tcW w:w="235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Директор </w:t>
            </w:r>
            <w:r w:rsidRPr="00AF4215">
              <w:rPr>
                <w:color w:val="000000"/>
                <w:sz w:val="20"/>
                <w:szCs w:val="20"/>
              </w:rPr>
              <w:br/>
              <w:t xml:space="preserve">Товарищество с ограниченной </w:t>
            </w:r>
            <w:r w:rsidRPr="00AF4215">
              <w:rPr>
                <w:color w:val="000000"/>
                <w:sz w:val="20"/>
                <w:szCs w:val="20"/>
              </w:rPr>
              <w:br/>
              <w:t xml:space="preserve">ответственностью </w:t>
            </w:r>
            <w:r w:rsidRPr="00AF4215">
              <w:rPr>
                <w:color w:val="000000"/>
                <w:sz w:val="20"/>
                <w:szCs w:val="20"/>
              </w:rPr>
              <w:br/>
              <w:t xml:space="preserve">ТОО «EXTRA GROUP» </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оригинал</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1-6</w:t>
            </w:r>
          </w:p>
        </w:tc>
      </w:tr>
      <w:tr w:rsidR="00AE6B7B" w:rsidRPr="00AF4215" w:rsidTr="00AF4215">
        <w:trPr>
          <w:trHeight w:val="178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2</w:t>
            </w:r>
          </w:p>
        </w:tc>
        <w:tc>
          <w:tcPr>
            <w:tcW w:w="2963" w:type="dxa"/>
            <w:tcBorders>
              <w:top w:val="single" w:sz="4" w:space="0" w:color="auto"/>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Письмо гарантия о соответствии квалификационным требованиям и отсутствии </w:t>
            </w:r>
            <w:proofErr w:type="spellStart"/>
            <w:r w:rsidRPr="00AF4215">
              <w:rPr>
                <w:color w:val="000000"/>
                <w:sz w:val="20"/>
                <w:szCs w:val="20"/>
              </w:rPr>
              <w:t>аффилированной</w:t>
            </w:r>
            <w:proofErr w:type="spellEnd"/>
            <w:r w:rsidRPr="00AF4215">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237 от 21.12.2021</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Письмо гарантия о соответствии квалификационным требованиям и отсутствии </w:t>
            </w:r>
            <w:proofErr w:type="spellStart"/>
            <w:r w:rsidRPr="00AF4215">
              <w:rPr>
                <w:color w:val="000000"/>
                <w:sz w:val="20"/>
                <w:szCs w:val="20"/>
              </w:rPr>
              <w:t>аффилированной</w:t>
            </w:r>
            <w:proofErr w:type="spellEnd"/>
            <w:r w:rsidRPr="00AF4215">
              <w:rPr>
                <w:color w:val="000000"/>
                <w:sz w:val="20"/>
                <w:szCs w:val="20"/>
              </w:rPr>
              <w:t>;</w:t>
            </w:r>
          </w:p>
        </w:tc>
        <w:tc>
          <w:tcPr>
            <w:tcW w:w="235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Директор </w:t>
            </w:r>
            <w:r w:rsidRPr="00AF4215">
              <w:rPr>
                <w:color w:val="000000"/>
                <w:sz w:val="20"/>
                <w:szCs w:val="20"/>
              </w:rPr>
              <w:br/>
              <w:t xml:space="preserve">Товарищество с ограниченной </w:t>
            </w:r>
            <w:r w:rsidRPr="00AF4215">
              <w:rPr>
                <w:color w:val="000000"/>
                <w:sz w:val="20"/>
                <w:szCs w:val="20"/>
              </w:rPr>
              <w:br/>
              <w:t xml:space="preserve">ответственностью </w:t>
            </w:r>
            <w:r w:rsidRPr="00AF4215">
              <w:rPr>
                <w:color w:val="000000"/>
                <w:sz w:val="20"/>
                <w:szCs w:val="20"/>
              </w:rPr>
              <w:br/>
              <w:t xml:space="preserve">ТОО «EXTRA GROUP» </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оригинал</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7-8</w:t>
            </w:r>
          </w:p>
        </w:tc>
      </w:tr>
      <w:tr w:rsidR="00AE6B7B" w:rsidRPr="00AF4215" w:rsidTr="00AF4215">
        <w:trPr>
          <w:trHeight w:val="10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3</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814D11" w:rsidP="00AF4215">
            <w:pPr>
              <w:jc w:val="center"/>
              <w:rPr>
                <w:color w:val="0563C1"/>
                <w:sz w:val="20"/>
                <w:szCs w:val="20"/>
                <w:u w:val="single"/>
              </w:rPr>
            </w:pPr>
            <w:hyperlink r:id="rId8" w:history="1">
              <w:r w:rsidR="00AE6B7B" w:rsidRPr="00AF4215">
                <w:rPr>
                  <w:color w:val="0563C1"/>
                  <w:sz w:val="20"/>
                  <w:szCs w:val="20"/>
                  <w:u w:val="single"/>
                </w:rPr>
                <w:t xml:space="preserve">справка о государственной регистрации юридического лица уникальный номер 10100554869403 дата получения 21.12.2021 года </w:t>
              </w:r>
              <w:r w:rsidR="00AE6B7B" w:rsidRPr="00AF4215">
                <w:rPr>
                  <w:color w:val="0563C1"/>
                  <w:sz w:val="20"/>
                  <w:szCs w:val="20"/>
                  <w:u w:val="single"/>
                </w:rPr>
                <w:lastRenderedPageBreak/>
                <w:t>(оригинал сформированный на портале электронного правительства www.egov.kz) ;</w:t>
              </w:r>
            </w:hyperlink>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lastRenderedPageBreak/>
              <w:t>10100554869403 дата получения 21.12.2021 года</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справка о государственной регистрации юридического лица уникальный номер 10100554869403 дата получения 21.12.2021 года (оригинал сформированный на портале электронного правительства </w:t>
            </w:r>
            <w:proofErr w:type="spellStart"/>
            <w:r w:rsidRPr="00AF4215">
              <w:rPr>
                <w:color w:val="000000"/>
                <w:sz w:val="20"/>
                <w:szCs w:val="20"/>
              </w:rPr>
              <w:t>www.egov.kz</w:t>
            </w:r>
            <w:proofErr w:type="spellEnd"/>
            <w:r w:rsidRPr="00AF4215">
              <w:rPr>
                <w:color w:val="000000"/>
                <w:sz w:val="20"/>
                <w:szCs w:val="20"/>
              </w:rPr>
              <w:t>) ;</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оригинал сформированный на портале электронного правительства </w:t>
            </w:r>
            <w:proofErr w:type="spellStart"/>
            <w:r w:rsidRPr="00AF4215">
              <w:rPr>
                <w:color w:val="000000"/>
                <w:sz w:val="20"/>
                <w:szCs w:val="20"/>
              </w:rPr>
              <w:t>www.egov.kz</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оригинал</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9-10</w:t>
            </w:r>
          </w:p>
        </w:tc>
      </w:tr>
      <w:tr w:rsidR="00AE6B7B" w:rsidRPr="00AF4215" w:rsidTr="00AF4215">
        <w:trPr>
          <w:trHeight w:val="4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lastRenderedPageBreak/>
              <w:t>4</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Устав ТОО «EXTRA GROUP» (копия);</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25.12.2020</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Устав товарищества  </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Единственным участником  </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Копия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11-22</w:t>
            </w:r>
          </w:p>
        </w:tc>
      </w:tr>
      <w:tr w:rsidR="00AE6B7B" w:rsidRPr="00AF4215" w:rsidTr="00AF4215">
        <w:trPr>
          <w:trHeight w:val="382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5</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талон о приеме уведомления о начале или прекращении осуществления деятельности или определенных действий регистрационный номер уведомления: KZ52UCA00016662  от 30.12.2020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(оригинал сформированный на </w:t>
            </w:r>
            <w:proofErr w:type="spellStart"/>
            <w:r w:rsidRPr="00AF4215">
              <w:rPr>
                <w:color w:val="000000"/>
                <w:sz w:val="20"/>
                <w:szCs w:val="20"/>
              </w:rPr>
              <w:t>www.elicense.kz</w:t>
            </w:r>
            <w:proofErr w:type="spellEnd"/>
            <w:r w:rsidRPr="00AF4215">
              <w:rPr>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KZ52UCA00016662  от 30.12.2020 </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уведомления  о начале или прекращении деятельности по оптовой и (или) розничной реализации медицинских изделий Товарищество с ограниченной ответственностью «EXTRA GROUP» </w:t>
            </w:r>
          </w:p>
        </w:tc>
        <w:tc>
          <w:tcPr>
            <w:tcW w:w="235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Республиканское государственное</w:t>
            </w:r>
            <w:r w:rsidRPr="00AF4215">
              <w:rPr>
                <w:color w:val="000000"/>
                <w:sz w:val="20"/>
                <w:szCs w:val="20"/>
              </w:rPr>
              <w:br/>
              <w:t>учреждение "Департамент Комитета</w:t>
            </w:r>
            <w:r w:rsidRPr="00AF4215">
              <w:rPr>
                <w:color w:val="000000"/>
                <w:sz w:val="20"/>
                <w:szCs w:val="20"/>
              </w:rPr>
              <w:br/>
              <w:t>медицинского и фармацевтического</w:t>
            </w:r>
            <w:r w:rsidRPr="00AF4215">
              <w:rPr>
                <w:color w:val="000000"/>
                <w:sz w:val="20"/>
                <w:szCs w:val="20"/>
              </w:rPr>
              <w:br/>
              <w:t>контроля Министерства</w:t>
            </w:r>
            <w:r w:rsidRPr="00AF4215">
              <w:rPr>
                <w:color w:val="000000"/>
                <w:sz w:val="20"/>
                <w:szCs w:val="20"/>
              </w:rPr>
              <w:br/>
              <w:t>здравоохранения Республики Казахстан</w:t>
            </w:r>
            <w:r w:rsidRPr="00AF4215">
              <w:rPr>
                <w:color w:val="000000"/>
                <w:sz w:val="20"/>
                <w:szCs w:val="20"/>
              </w:rPr>
              <w:br/>
              <w:t xml:space="preserve">по городу </w:t>
            </w:r>
            <w:proofErr w:type="spellStart"/>
            <w:r w:rsidRPr="00AF4215">
              <w:rPr>
                <w:color w:val="000000"/>
                <w:sz w:val="20"/>
                <w:szCs w:val="20"/>
              </w:rPr>
              <w:t>Алматы</w:t>
            </w:r>
            <w:proofErr w:type="spellEnd"/>
            <w:r w:rsidRPr="00AF4215">
              <w:rPr>
                <w:color w:val="000000"/>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оригинал</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23-24</w:t>
            </w:r>
          </w:p>
        </w:tc>
      </w:tr>
      <w:tr w:rsidR="00AE6B7B" w:rsidRPr="00AF4215" w:rsidTr="00AF4215">
        <w:trPr>
          <w:trHeight w:val="153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6</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сведения об отсутствии (наличии) задолженности, учет по которым ведется в органах государственных доходов, по состоянию на 21.12.2021 год, уникальный номер 211221TDR04204 полученные посредством </w:t>
            </w:r>
            <w:proofErr w:type="spellStart"/>
            <w:r w:rsidRPr="00AF4215">
              <w:rPr>
                <w:color w:val="000000"/>
                <w:sz w:val="20"/>
                <w:szCs w:val="20"/>
              </w:rPr>
              <w:t>веб-приложения</w:t>
            </w:r>
            <w:proofErr w:type="spellEnd"/>
            <w:r w:rsidRPr="00AF4215">
              <w:rPr>
                <w:color w:val="000000"/>
                <w:sz w:val="20"/>
                <w:szCs w:val="20"/>
              </w:rPr>
              <w:t xml:space="preserve"> «кабинет налогоплательщика» (оригинал сформированный на https://cabinet.salyk.kz);</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 на 21.12.2021 год, уникальный номер 211221TDR04204 </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сведения об отсутствии (наличии) задолженности, учет по которым ведется в органах государственных доходов, по состоянию на 21.12.2021 год, уникальный номер 211221TDR04204 полученные посредством </w:t>
            </w:r>
            <w:proofErr w:type="spellStart"/>
            <w:r w:rsidRPr="00AF4215">
              <w:rPr>
                <w:color w:val="000000"/>
                <w:sz w:val="20"/>
                <w:szCs w:val="20"/>
              </w:rPr>
              <w:t>веб-приложения</w:t>
            </w:r>
            <w:proofErr w:type="spellEnd"/>
            <w:r w:rsidRPr="00AF4215">
              <w:rPr>
                <w:color w:val="000000"/>
                <w:sz w:val="20"/>
                <w:szCs w:val="20"/>
              </w:rPr>
              <w:t xml:space="preserve"> «кабинет налогоплательщика» (оригинал сформированный на https://cabinet.salyk.kz);</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оригинал сформированный на https://cabinet.salyk.kz);</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оригинал сформированный на https://cabinet.salyk.kz);</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25-30</w:t>
            </w:r>
          </w:p>
        </w:tc>
      </w:tr>
      <w:tr w:rsidR="00AE6B7B" w:rsidRPr="00AF4215" w:rsidTr="00AF4215">
        <w:trPr>
          <w:trHeight w:val="17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lastRenderedPageBreak/>
              <w:t>7</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ценовое предложение по форме по лотам №1,3,6 согласно приложения 5 к Тендерной документации (оригинал);</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21.12.2021</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ценовое предложение по форме по лотам №1,3,6 согласно приложения 5 к Тендерной документации (оригинал);</w:t>
            </w:r>
          </w:p>
        </w:tc>
        <w:tc>
          <w:tcPr>
            <w:tcW w:w="235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Директор </w:t>
            </w:r>
            <w:r w:rsidRPr="00AF4215">
              <w:rPr>
                <w:color w:val="000000"/>
                <w:sz w:val="20"/>
                <w:szCs w:val="20"/>
              </w:rPr>
              <w:br/>
              <w:t xml:space="preserve">Товарищество с ограниченной </w:t>
            </w:r>
            <w:r w:rsidRPr="00AF4215">
              <w:rPr>
                <w:color w:val="000000"/>
                <w:sz w:val="20"/>
                <w:szCs w:val="20"/>
              </w:rPr>
              <w:br/>
              <w:t xml:space="preserve">ответственностью </w:t>
            </w:r>
            <w:r w:rsidRPr="00AF4215">
              <w:rPr>
                <w:color w:val="000000"/>
                <w:sz w:val="20"/>
                <w:szCs w:val="20"/>
              </w:rPr>
              <w:br/>
              <w:t xml:space="preserve">ТОО «EXTRA GROUP» </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оригинал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31-36</w:t>
            </w:r>
          </w:p>
        </w:tc>
      </w:tr>
      <w:tr w:rsidR="00AE6B7B" w:rsidRPr="00AF4215" w:rsidTr="00AF4215">
        <w:trPr>
          <w:trHeight w:val="178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8</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техническая спецификация на лот №1,3,6 (также на электронном носителе в формате </w:t>
            </w:r>
            <w:proofErr w:type="spellStart"/>
            <w:r w:rsidRPr="00AF4215">
              <w:rPr>
                <w:color w:val="000000"/>
                <w:sz w:val="20"/>
                <w:szCs w:val="20"/>
              </w:rPr>
              <w:t>docx</w:t>
            </w:r>
            <w:proofErr w:type="spellEnd"/>
            <w:r w:rsidRPr="00AF4215">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21.12.2021</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техническая спецификация на лот №1,3,6</w:t>
            </w:r>
          </w:p>
        </w:tc>
        <w:tc>
          <w:tcPr>
            <w:tcW w:w="235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Директор </w:t>
            </w:r>
            <w:r w:rsidRPr="00AF4215">
              <w:rPr>
                <w:color w:val="000000"/>
                <w:sz w:val="20"/>
                <w:szCs w:val="20"/>
              </w:rPr>
              <w:br/>
              <w:t xml:space="preserve">Товарищество с ограниченной </w:t>
            </w:r>
            <w:r w:rsidRPr="00AF4215">
              <w:rPr>
                <w:color w:val="000000"/>
                <w:sz w:val="20"/>
                <w:szCs w:val="20"/>
              </w:rPr>
              <w:br/>
              <w:t xml:space="preserve">ответственностью </w:t>
            </w:r>
            <w:r w:rsidRPr="00AF4215">
              <w:rPr>
                <w:color w:val="000000"/>
                <w:sz w:val="20"/>
                <w:szCs w:val="20"/>
              </w:rPr>
              <w:br/>
              <w:t xml:space="preserve">ТОО «EXTRA GROUP» </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оригинал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1-18</w:t>
            </w:r>
          </w:p>
        </w:tc>
      </w:tr>
      <w:tr w:rsidR="00AE6B7B" w:rsidRPr="00AF4215" w:rsidTr="00AF4215">
        <w:trPr>
          <w:trHeight w:val="10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9</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регистрационное удостоверение РК-МТ-5№021500 электрокардиограф BTL-08 с принадлежностями от 26.11.2020 г.;</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РК-МТ-5№021500 электрокардиограф BTL-08 с принадлежностями от 26.11.2020 г.;</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регистрационное удостоверение</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proofErr w:type="spellStart"/>
            <w:r w:rsidRPr="00AF4215">
              <w:rPr>
                <w:color w:val="000000"/>
                <w:sz w:val="20"/>
                <w:szCs w:val="20"/>
              </w:rPr>
              <w:t>Уполномоченый</w:t>
            </w:r>
            <w:proofErr w:type="spellEnd"/>
            <w:r w:rsidRPr="00AF4215">
              <w:rPr>
                <w:color w:val="000000"/>
                <w:sz w:val="20"/>
                <w:szCs w:val="20"/>
              </w:rPr>
              <w:t xml:space="preserve"> орган</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оригинал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19-66</w:t>
            </w:r>
          </w:p>
        </w:tc>
      </w:tr>
      <w:tr w:rsidR="00AE6B7B" w:rsidRPr="00AF4215" w:rsidTr="00AF4215">
        <w:trPr>
          <w:trHeight w:val="7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10</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сертификат об утверждении типа средств измерений № (номер присваиваемый на портале) 332 номер: KZ30VTN00003967 дата выдачи: 15.10.2019 ;</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 KZ30VTN00003967 дата выдачи: 15.10.2019</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сертификат об утверждении типа средств измерений</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proofErr w:type="spellStart"/>
            <w:r w:rsidRPr="00AF4215">
              <w:rPr>
                <w:color w:val="000000"/>
                <w:sz w:val="20"/>
                <w:szCs w:val="20"/>
              </w:rPr>
              <w:t>Уполномоченый</w:t>
            </w:r>
            <w:proofErr w:type="spellEnd"/>
            <w:r w:rsidRPr="00AF4215">
              <w:rPr>
                <w:color w:val="000000"/>
                <w:sz w:val="20"/>
                <w:szCs w:val="20"/>
              </w:rPr>
              <w:t xml:space="preserve"> орган</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оригинал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67-92</w:t>
            </w:r>
          </w:p>
        </w:tc>
      </w:tr>
      <w:tr w:rsidR="00AE6B7B" w:rsidRPr="00AF4215" w:rsidTr="00AF4215">
        <w:trPr>
          <w:trHeight w:val="7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11</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заключение №0485 по результатам анализа предельных цен на медицинскую технику от 16 мая 2021 года BTL-08</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№0485 16 мая 2021 года</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заключение №0485 по результатам анализа предельных цен на медицинскую технику от 16 мая 2021 года BTL-08</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Генеральный директор </w:t>
            </w:r>
            <w:proofErr w:type="spellStart"/>
            <w:r w:rsidRPr="00AF4215">
              <w:rPr>
                <w:color w:val="000000"/>
                <w:sz w:val="20"/>
                <w:szCs w:val="20"/>
              </w:rPr>
              <w:t>Кажгалиев</w:t>
            </w:r>
            <w:proofErr w:type="spellEnd"/>
            <w:r w:rsidRPr="00AF4215">
              <w:rPr>
                <w:color w:val="000000"/>
                <w:sz w:val="20"/>
                <w:szCs w:val="20"/>
              </w:rPr>
              <w:t xml:space="preserve"> М.А.</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Копия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93-140</w:t>
            </w:r>
          </w:p>
        </w:tc>
      </w:tr>
      <w:tr w:rsidR="00AE6B7B" w:rsidRPr="00AF4215" w:rsidTr="00AF4215">
        <w:trPr>
          <w:trHeight w:val="51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12</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регистрационное удостоверение  РК-МТ-5№016485 от 30.03.2017 года «</w:t>
            </w:r>
            <w:proofErr w:type="spellStart"/>
            <w:r w:rsidRPr="00AF4215">
              <w:rPr>
                <w:color w:val="000000"/>
                <w:sz w:val="20"/>
                <w:szCs w:val="20"/>
              </w:rPr>
              <w:t>Инфузионный</w:t>
            </w:r>
            <w:proofErr w:type="spellEnd"/>
            <w:r w:rsidRPr="00AF4215">
              <w:rPr>
                <w:color w:val="000000"/>
                <w:sz w:val="20"/>
                <w:szCs w:val="20"/>
              </w:rPr>
              <w:t xml:space="preserve"> насос </w:t>
            </w:r>
            <w:proofErr w:type="spellStart"/>
            <w:r w:rsidRPr="00AF4215">
              <w:rPr>
                <w:color w:val="000000"/>
                <w:sz w:val="20"/>
                <w:szCs w:val="20"/>
              </w:rPr>
              <w:t>BeneFusion</w:t>
            </w:r>
            <w:proofErr w:type="spellEnd"/>
            <w:r w:rsidRPr="00AF4215">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РК-МТ-5№016485 от 30.03.2017 </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регистрационное удостоверение </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proofErr w:type="spellStart"/>
            <w:r w:rsidRPr="00AF4215">
              <w:rPr>
                <w:color w:val="000000"/>
                <w:sz w:val="20"/>
                <w:szCs w:val="20"/>
              </w:rPr>
              <w:t>Уполномоченый</w:t>
            </w:r>
            <w:proofErr w:type="spellEnd"/>
            <w:r w:rsidRPr="00AF4215">
              <w:rPr>
                <w:color w:val="000000"/>
                <w:sz w:val="20"/>
                <w:szCs w:val="20"/>
              </w:rPr>
              <w:t xml:space="preserve"> орган</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оригинал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141-164</w:t>
            </w:r>
          </w:p>
        </w:tc>
      </w:tr>
      <w:tr w:rsidR="00AE6B7B" w:rsidRPr="00AF4215" w:rsidTr="00AF4215">
        <w:trPr>
          <w:trHeight w:val="10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lastRenderedPageBreak/>
              <w:t>13</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сертификат № 80 об утверждении типа средств измерений Номер: KZ44VTN00003521 Дата выдачи: 03.06.2019 </w:t>
            </w:r>
            <w:proofErr w:type="spellStart"/>
            <w:r w:rsidRPr="00AF4215">
              <w:rPr>
                <w:color w:val="000000"/>
                <w:sz w:val="20"/>
                <w:szCs w:val="20"/>
              </w:rPr>
              <w:t>Инфузионные</w:t>
            </w:r>
            <w:proofErr w:type="spellEnd"/>
            <w:r w:rsidRPr="00AF4215">
              <w:rPr>
                <w:color w:val="000000"/>
                <w:sz w:val="20"/>
                <w:szCs w:val="20"/>
              </w:rPr>
              <w:t xml:space="preserve"> шприцевые насосы </w:t>
            </w:r>
            <w:proofErr w:type="spellStart"/>
            <w:r w:rsidRPr="00AF4215">
              <w:rPr>
                <w:color w:val="000000"/>
                <w:sz w:val="20"/>
                <w:szCs w:val="20"/>
              </w:rPr>
              <w:t>BeneFusion</w:t>
            </w:r>
            <w:proofErr w:type="spellEnd"/>
            <w:r w:rsidRPr="00AF4215">
              <w:rPr>
                <w:color w:val="000000"/>
                <w:sz w:val="20"/>
                <w:szCs w:val="20"/>
              </w:rPr>
              <w:t xml:space="preserve">, </w:t>
            </w:r>
            <w:proofErr w:type="spellStart"/>
            <w:r w:rsidRPr="00AF4215">
              <w:rPr>
                <w:color w:val="000000"/>
                <w:sz w:val="20"/>
                <w:szCs w:val="20"/>
              </w:rPr>
              <w:t>Shenzhen</w:t>
            </w:r>
            <w:proofErr w:type="spellEnd"/>
            <w:r w:rsidRPr="00AF4215">
              <w:rPr>
                <w:color w:val="000000"/>
                <w:sz w:val="20"/>
                <w:szCs w:val="20"/>
              </w:rPr>
              <w:t xml:space="preserve"> </w:t>
            </w:r>
            <w:proofErr w:type="spellStart"/>
            <w:r w:rsidRPr="00AF4215">
              <w:rPr>
                <w:color w:val="000000"/>
                <w:sz w:val="20"/>
                <w:szCs w:val="20"/>
              </w:rPr>
              <w:t>Mindray</w:t>
            </w:r>
            <w:proofErr w:type="spellEnd"/>
            <w:r w:rsidRPr="00AF4215">
              <w:rPr>
                <w:color w:val="000000"/>
                <w:sz w:val="20"/>
                <w:szCs w:val="20"/>
              </w:rPr>
              <w:t xml:space="preserve"> </w:t>
            </w:r>
            <w:proofErr w:type="spellStart"/>
            <w:r w:rsidRPr="00AF4215">
              <w:rPr>
                <w:color w:val="000000"/>
                <w:sz w:val="20"/>
                <w:szCs w:val="20"/>
              </w:rPr>
              <w:t>Scientific</w:t>
            </w:r>
            <w:proofErr w:type="spellEnd"/>
            <w:r w:rsidRPr="00AF4215">
              <w:rPr>
                <w:color w:val="000000"/>
                <w:sz w:val="20"/>
                <w:szCs w:val="20"/>
              </w:rPr>
              <w:t xml:space="preserve"> </w:t>
            </w:r>
            <w:proofErr w:type="spellStart"/>
            <w:r w:rsidRPr="00AF4215">
              <w:rPr>
                <w:color w:val="000000"/>
                <w:sz w:val="20"/>
                <w:szCs w:val="20"/>
              </w:rPr>
              <w:t>Co</w:t>
            </w:r>
            <w:proofErr w:type="spellEnd"/>
            <w:r w:rsidRPr="00AF4215">
              <w:rPr>
                <w:color w:val="000000"/>
                <w:sz w:val="20"/>
                <w:szCs w:val="20"/>
              </w:rPr>
              <w:t xml:space="preserve">., </w:t>
            </w:r>
            <w:proofErr w:type="spellStart"/>
            <w:r w:rsidRPr="00AF4215">
              <w:rPr>
                <w:color w:val="000000"/>
                <w:sz w:val="20"/>
                <w:szCs w:val="20"/>
              </w:rPr>
              <w:t>Ltd</w:t>
            </w:r>
            <w:proofErr w:type="spellEnd"/>
            <w:r w:rsidRPr="00AF4215">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KZ44VTN00003521 Дата выдачи: 03.06.2019</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сертификат № 80 об утверждении типа средств измерений </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proofErr w:type="spellStart"/>
            <w:r w:rsidRPr="00AF4215">
              <w:rPr>
                <w:color w:val="000000"/>
                <w:sz w:val="20"/>
                <w:szCs w:val="20"/>
              </w:rPr>
              <w:t>Уполномоченый</w:t>
            </w:r>
            <w:proofErr w:type="spellEnd"/>
            <w:r w:rsidRPr="00AF4215">
              <w:rPr>
                <w:color w:val="000000"/>
                <w:sz w:val="20"/>
                <w:szCs w:val="20"/>
              </w:rPr>
              <w:t xml:space="preserve"> орган</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оригинал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165-168</w:t>
            </w:r>
          </w:p>
        </w:tc>
      </w:tr>
      <w:tr w:rsidR="00AE6B7B" w:rsidRPr="00AF4215" w:rsidTr="00AF4215">
        <w:trPr>
          <w:trHeight w:val="7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14</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 РК-МТ-7№014777 Прибор  </w:t>
            </w:r>
            <w:proofErr w:type="spellStart"/>
            <w:r w:rsidRPr="00AF4215">
              <w:rPr>
                <w:color w:val="000000"/>
                <w:sz w:val="20"/>
                <w:szCs w:val="20"/>
              </w:rPr>
              <w:t>Hotline</w:t>
            </w:r>
            <w:proofErr w:type="spellEnd"/>
            <w:r w:rsidRPr="00AF4215">
              <w:rPr>
                <w:color w:val="000000"/>
                <w:sz w:val="20"/>
                <w:szCs w:val="20"/>
              </w:rPr>
              <w:t xml:space="preserve"> HL – 90  для согревания крови и </w:t>
            </w:r>
            <w:proofErr w:type="spellStart"/>
            <w:r w:rsidRPr="00AF4215">
              <w:rPr>
                <w:color w:val="000000"/>
                <w:sz w:val="20"/>
                <w:szCs w:val="20"/>
              </w:rPr>
              <w:t>инфузионных</w:t>
            </w:r>
            <w:proofErr w:type="spellEnd"/>
            <w:r w:rsidRPr="00AF4215">
              <w:rPr>
                <w:color w:val="000000"/>
                <w:sz w:val="20"/>
                <w:szCs w:val="20"/>
              </w:rPr>
              <w:t xml:space="preserve"> растворов от 11.08.2015 года</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РК-МТ-7№014777  11.08.2015 года</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регистрационное удостоверение </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proofErr w:type="spellStart"/>
            <w:r w:rsidRPr="00AF4215">
              <w:rPr>
                <w:color w:val="000000"/>
                <w:sz w:val="20"/>
                <w:szCs w:val="20"/>
              </w:rPr>
              <w:t>Уполномоченый</w:t>
            </w:r>
            <w:proofErr w:type="spellEnd"/>
            <w:r w:rsidRPr="00AF4215">
              <w:rPr>
                <w:color w:val="000000"/>
                <w:sz w:val="20"/>
                <w:szCs w:val="20"/>
              </w:rPr>
              <w:t xml:space="preserve"> орган</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Копия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169-172</w:t>
            </w:r>
          </w:p>
        </w:tc>
      </w:tr>
      <w:tr w:rsidR="00AE6B7B" w:rsidRPr="00AF4215" w:rsidTr="00AF4215">
        <w:trPr>
          <w:trHeight w:val="153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15</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письмо №21-01-10-1-2/7690 от 26.09.2018 года РГП на ПХВ «Казахский институт метрологии (</w:t>
            </w:r>
            <w:proofErr w:type="spellStart"/>
            <w:r w:rsidRPr="00AF4215">
              <w:rPr>
                <w:color w:val="000000"/>
                <w:sz w:val="20"/>
                <w:szCs w:val="20"/>
              </w:rPr>
              <w:t>КазИнМетр</w:t>
            </w:r>
            <w:proofErr w:type="spellEnd"/>
            <w:r w:rsidRPr="00AF4215">
              <w:rPr>
                <w:color w:val="000000"/>
                <w:sz w:val="20"/>
                <w:szCs w:val="20"/>
              </w:rPr>
              <w:t>)» адресованное  ТОО «</w:t>
            </w:r>
            <w:proofErr w:type="spellStart"/>
            <w:r w:rsidRPr="00AF4215">
              <w:rPr>
                <w:color w:val="000000"/>
                <w:sz w:val="20"/>
                <w:szCs w:val="20"/>
              </w:rPr>
              <w:t>МакST-фарм</w:t>
            </w:r>
            <w:proofErr w:type="spellEnd"/>
            <w:r w:rsidRPr="00AF4215">
              <w:rPr>
                <w:color w:val="000000"/>
                <w:sz w:val="20"/>
                <w:szCs w:val="20"/>
              </w:rPr>
              <w:t xml:space="preserve">»  о не отнесении к средствам измерения медицинского изделия   Прибора  </w:t>
            </w:r>
            <w:proofErr w:type="spellStart"/>
            <w:r w:rsidRPr="00AF4215">
              <w:rPr>
                <w:color w:val="000000"/>
                <w:sz w:val="20"/>
                <w:szCs w:val="20"/>
              </w:rPr>
              <w:t>Hotline</w:t>
            </w:r>
            <w:proofErr w:type="spellEnd"/>
            <w:r w:rsidRPr="00AF4215">
              <w:rPr>
                <w:color w:val="000000"/>
                <w:sz w:val="20"/>
                <w:szCs w:val="20"/>
              </w:rPr>
              <w:t xml:space="preserve"> HL – 90  для согревания крови и </w:t>
            </w:r>
            <w:proofErr w:type="spellStart"/>
            <w:r w:rsidRPr="00AF4215">
              <w:rPr>
                <w:color w:val="000000"/>
                <w:sz w:val="20"/>
                <w:szCs w:val="20"/>
              </w:rPr>
              <w:t>инфузионных</w:t>
            </w:r>
            <w:proofErr w:type="spellEnd"/>
            <w:r w:rsidRPr="00AF4215">
              <w:rPr>
                <w:color w:val="000000"/>
                <w:sz w:val="20"/>
                <w:szCs w:val="20"/>
              </w:rPr>
              <w:t xml:space="preserve"> растворов</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 №21-01-10-1-2/7690 от 26.09.2018</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письмо </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Казахский институт метрологии </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Копия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173-174</w:t>
            </w:r>
          </w:p>
        </w:tc>
      </w:tr>
      <w:tr w:rsidR="00AE6B7B" w:rsidRPr="00AF4215" w:rsidTr="00AF4215">
        <w:trPr>
          <w:trHeight w:val="10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16</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заключение №0195 по результатам анализа предельных цен на медицинскую технику от 13 апреля 2021 года  Прибора  </w:t>
            </w:r>
            <w:proofErr w:type="spellStart"/>
            <w:r w:rsidRPr="00AF4215">
              <w:rPr>
                <w:color w:val="000000"/>
                <w:sz w:val="20"/>
                <w:szCs w:val="20"/>
              </w:rPr>
              <w:t>Hotline</w:t>
            </w:r>
            <w:proofErr w:type="spellEnd"/>
            <w:r w:rsidRPr="00AF4215">
              <w:rPr>
                <w:color w:val="000000"/>
                <w:sz w:val="20"/>
                <w:szCs w:val="20"/>
              </w:rPr>
              <w:t xml:space="preserve"> HL – 90  для согревания крови и </w:t>
            </w:r>
            <w:proofErr w:type="spellStart"/>
            <w:r w:rsidRPr="00AF4215">
              <w:rPr>
                <w:color w:val="000000"/>
                <w:sz w:val="20"/>
                <w:szCs w:val="20"/>
              </w:rPr>
              <w:t>инфузионных</w:t>
            </w:r>
            <w:proofErr w:type="spellEnd"/>
            <w:r w:rsidRPr="00AF4215">
              <w:rPr>
                <w:color w:val="000000"/>
                <w:sz w:val="20"/>
                <w:szCs w:val="20"/>
              </w:rPr>
              <w:t xml:space="preserve"> растворов</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 №0195 от 13 апреля 2021 года</w:t>
            </w:r>
          </w:p>
        </w:tc>
        <w:tc>
          <w:tcPr>
            <w:tcW w:w="444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заключение №0195 по результатам анализа предельных цен</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Генеральный директор </w:t>
            </w:r>
            <w:proofErr w:type="spellStart"/>
            <w:r w:rsidRPr="00AF4215">
              <w:rPr>
                <w:color w:val="000000"/>
                <w:sz w:val="20"/>
                <w:szCs w:val="20"/>
              </w:rPr>
              <w:t>Кажгалиев</w:t>
            </w:r>
            <w:proofErr w:type="spellEnd"/>
            <w:r w:rsidRPr="00AF4215">
              <w:rPr>
                <w:color w:val="000000"/>
                <w:sz w:val="20"/>
                <w:szCs w:val="20"/>
              </w:rPr>
              <w:t xml:space="preserve"> М.А.</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Копия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175-192</w:t>
            </w:r>
          </w:p>
        </w:tc>
      </w:tr>
      <w:tr w:rsidR="00AE6B7B" w:rsidRPr="00AF4215" w:rsidTr="00AF4215">
        <w:trPr>
          <w:trHeight w:val="280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lastRenderedPageBreak/>
              <w:t>17</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сертификат технического обучения  (</w:t>
            </w:r>
            <w:proofErr w:type="spellStart"/>
            <w:r w:rsidRPr="00AF4215">
              <w:rPr>
                <w:color w:val="000000"/>
                <w:sz w:val="20"/>
                <w:szCs w:val="20"/>
              </w:rPr>
              <w:t>Certificate</w:t>
            </w:r>
            <w:proofErr w:type="spellEnd"/>
            <w:r w:rsidRPr="00AF4215">
              <w:rPr>
                <w:color w:val="000000"/>
                <w:sz w:val="20"/>
                <w:szCs w:val="20"/>
              </w:rPr>
              <w:t xml:space="preserve"> </w:t>
            </w:r>
            <w:proofErr w:type="spellStart"/>
            <w:r w:rsidRPr="00AF4215">
              <w:rPr>
                <w:color w:val="000000"/>
                <w:sz w:val="20"/>
                <w:szCs w:val="20"/>
              </w:rPr>
              <w:t>of</w:t>
            </w:r>
            <w:proofErr w:type="spellEnd"/>
            <w:r w:rsidRPr="00AF4215">
              <w:rPr>
                <w:color w:val="000000"/>
                <w:sz w:val="20"/>
                <w:szCs w:val="20"/>
              </w:rPr>
              <w:t xml:space="preserve"> </w:t>
            </w:r>
            <w:proofErr w:type="spellStart"/>
            <w:r w:rsidRPr="00AF4215">
              <w:rPr>
                <w:color w:val="000000"/>
                <w:sz w:val="20"/>
                <w:szCs w:val="20"/>
              </w:rPr>
              <w:t>Technical</w:t>
            </w:r>
            <w:proofErr w:type="spellEnd"/>
            <w:r w:rsidRPr="00AF4215">
              <w:rPr>
                <w:color w:val="000000"/>
                <w:sz w:val="20"/>
                <w:szCs w:val="20"/>
              </w:rPr>
              <w:t xml:space="preserve"> </w:t>
            </w:r>
            <w:proofErr w:type="spellStart"/>
            <w:r w:rsidRPr="00AF4215">
              <w:rPr>
                <w:color w:val="000000"/>
                <w:sz w:val="20"/>
                <w:szCs w:val="20"/>
              </w:rPr>
              <w:t>Training</w:t>
            </w:r>
            <w:proofErr w:type="spellEnd"/>
            <w:r w:rsidRPr="00AF4215">
              <w:rPr>
                <w:color w:val="000000"/>
                <w:sz w:val="20"/>
                <w:szCs w:val="20"/>
              </w:rPr>
              <w:t xml:space="preserve">) выданный </w:t>
            </w:r>
            <w:proofErr w:type="spellStart"/>
            <w:r w:rsidRPr="00AF4215">
              <w:rPr>
                <w:color w:val="000000"/>
                <w:sz w:val="20"/>
                <w:szCs w:val="20"/>
              </w:rPr>
              <w:t>Кильчук</w:t>
            </w:r>
            <w:proofErr w:type="spellEnd"/>
            <w:r w:rsidRPr="00AF4215">
              <w:rPr>
                <w:color w:val="000000"/>
                <w:sz w:val="20"/>
                <w:szCs w:val="20"/>
              </w:rPr>
              <w:t xml:space="preserve"> Ивану производителем  </w:t>
            </w:r>
            <w:proofErr w:type="spellStart"/>
            <w:r w:rsidRPr="00AF4215">
              <w:rPr>
                <w:color w:val="000000"/>
                <w:sz w:val="20"/>
                <w:szCs w:val="20"/>
              </w:rPr>
              <w:t>Smithr</w:t>
            </w:r>
            <w:proofErr w:type="spellEnd"/>
            <w:r w:rsidRPr="00AF4215">
              <w:rPr>
                <w:color w:val="000000"/>
                <w:sz w:val="20"/>
                <w:szCs w:val="20"/>
              </w:rPr>
              <w:t xml:space="preserve"> </w:t>
            </w:r>
            <w:proofErr w:type="spellStart"/>
            <w:r w:rsidRPr="00AF4215">
              <w:rPr>
                <w:color w:val="000000"/>
                <w:sz w:val="20"/>
                <w:szCs w:val="20"/>
              </w:rPr>
              <w:t>Medical</w:t>
            </w:r>
            <w:proofErr w:type="spellEnd"/>
            <w:r w:rsidRPr="00AF4215">
              <w:rPr>
                <w:color w:val="000000"/>
                <w:sz w:val="20"/>
                <w:szCs w:val="20"/>
              </w:rPr>
              <w:t xml:space="preserve"> </w:t>
            </w:r>
            <w:proofErr w:type="spellStart"/>
            <w:r w:rsidRPr="00AF4215">
              <w:rPr>
                <w:color w:val="000000"/>
                <w:sz w:val="20"/>
                <w:szCs w:val="20"/>
              </w:rPr>
              <w:t>lnternational</w:t>
            </w:r>
            <w:proofErr w:type="spellEnd"/>
            <w:r w:rsidRPr="00AF4215">
              <w:rPr>
                <w:color w:val="000000"/>
                <w:sz w:val="20"/>
                <w:szCs w:val="20"/>
              </w:rPr>
              <w:t xml:space="preserve"> </w:t>
            </w:r>
            <w:proofErr w:type="spellStart"/>
            <w:r w:rsidRPr="00AF4215">
              <w:rPr>
                <w:color w:val="000000"/>
                <w:sz w:val="20"/>
                <w:szCs w:val="20"/>
              </w:rPr>
              <w:t>Ltd</w:t>
            </w:r>
            <w:proofErr w:type="spellEnd"/>
            <w:r w:rsidRPr="00AF4215">
              <w:rPr>
                <w:color w:val="000000"/>
                <w:sz w:val="20"/>
                <w:szCs w:val="20"/>
              </w:rPr>
              <w:t xml:space="preserve">  от 18.11.2020</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сертификат технического обучения  (</w:t>
            </w:r>
            <w:proofErr w:type="spellStart"/>
            <w:r w:rsidRPr="00AF4215">
              <w:rPr>
                <w:color w:val="000000"/>
                <w:sz w:val="20"/>
                <w:szCs w:val="20"/>
              </w:rPr>
              <w:t>Certificate</w:t>
            </w:r>
            <w:proofErr w:type="spellEnd"/>
            <w:r w:rsidRPr="00AF4215">
              <w:rPr>
                <w:color w:val="000000"/>
                <w:sz w:val="20"/>
                <w:szCs w:val="20"/>
              </w:rPr>
              <w:t xml:space="preserve"> </w:t>
            </w:r>
            <w:proofErr w:type="spellStart"/>
            <w:r w:rsidRPr="00AF4215">
              <w:rPr>
                <w:color w:val="000000"/>
                <w:sz w:val="20"/>
                <w:szCs w:val="20"/>
              </w:rPr>
              <w:t>of</w:t>
            </w:r>
            <w:proofErr w:type="spellEnd"/>
            <w:r w:rsidRPr="00AF4215">
              <w:rPr>
                <w:color w:val="000000"/>
                <w:sz w:val="20"/>
                <w:szCs w:val="20"/>
              </w:rPr>
              <w:t xml:space="preserve"> </w:t>
            </w:r>
            <w:proofErr w:type="spellStart"/>
            <w:r w:rsidRPr="00AF4215">
              <w:rPr>
                <w:color w:val="000000"/>
                <w:sz w:val="20"/>
                <w:szCs w:val="20"/>
              </w:rPr>
              <w:t>Technical</w:t>
            </w:r>
            <w:proofErr w:type="spellEnd"/>
            <w:r w:rsidRPr="00AF4215">
              <w:rPr>
                <w:color w:val="000000"/>
                <w:sz w:val="20"/>
                <w:szCs w:val="20"/>
              </w:rPr>
              <w:t xml:space="preserve"> </w:t>
            </w:r>
            <w:proofErr w:type="spellStart"/>
            <w:r w:rsidRPr="00AF4215">
              <w:rPr>
                <w:color w:val="000000"/>
                <w:sz w:val="20"/>
                <w:szCs w:val="20"/>
              </w:rPr>
              <w:t>Training</w:t>
            </w:r>
            <w:proofErr w:type="spellEnd"/>
            <w:r w:rsidRPr="00AF4215">
              <w:rPr>
                <w:color w:val="000000"/>
                <w:sz w:val="20"/>
                <w:szCs w:val="20"/>
              </w:rPr>
              <w:t xml:space="preserve">) выданный </w:t>
            </w:r>
            <w:proofErr w:type="spellStart"/>
            <w:r w:rsidRPr="00AF4215">
              <w:rPr>
                <w:color w:val="000000"/>
                <w:sz w:val="20"/>
                <w:szCs w:val="20"/>
              </w:rPr>
              <w:t>Кильчук</w:t>
            </w:r>
            <w:proofErr w:type="spellEnd"/>
            <w:r w:rsidRPr="00AF4215">
              <w:rPr>
                <w:color w:val="000000"/>
                <w:sz w:val="20"/>
                <w:szCs w:val="20"/>
              </w:rPr>
              <w:t xml:space="preserve"> Ивану производителем  </w:t>
            </w:r>
            <w:proofErr w:type="spellStart"/>
            <w:r w:rsidRPr="00AF4215">
              <w:rPr>
                <w:color w:val="000000"/>
                <w:sz w:val="20"/>
                <w:szCs w:val="20"/>
              </w:rPr>
              <w:t>Smithr</w:t>
            </w:r>
            <w:proofErr w:type="spellEnd"/>
            <w:r w:rsidRPr="00AF4215">
              <w:rPr>
                <w:color w:val="000000"/>
                <w:sz w:val="20"/>
                <w:szCs w:val="20"/>
              </w:rPr>
              <w:t xml:space="preserve"> </w:t>
            </w:r>
            <w:proofErr w:type="spellStart"/>
            <w:r w:rsidRPr="00AF4215">
              <w:rPr>
                <w:color w:val="000000"/>
                <w:sz w:val="20"/>
                <w:szCs w:val="20"/>
              </w:rPr>
              <w:t>Medical</w:t>
            </w:r>
            <w:proofErr w:type="spellEnd"/>
            <w:r w:rsidRPr="00AF4215">
              <w:rPr>
                <w:color w:val="000000"/>
                <w:sz w:val="20"/>
                <w:szCs w:val="20"/>
              </w:rPr>
              <w:t xml:space="preserve"> </w:t>
            </w:r>
            <w:proofErr w:type="spellStart"/>
            <w:r w:rsidRPr="00AF4215">
              <w:rPr>
                <w:color w:val="000000"/>
                <w:sz w:val="20"/>
                <w:szCs w:val="20"/>
              </w:rPr>
              <w:t>lnternational</w:t>
            </w:r>
            <w:proofErr w:type="spellEnd"/>
            <w:r w:rsidRPr="00AF4215">
              <w:rPr>
                <w:color w:val="000000"/>
                <w:sz w:val="20"/>
                <w:szCs w:val="20"/>
              </w:rPr>
              <w:t xml:space="preserve"> </w:t>
            </w:r>
            <w:proofErr w:type="spellStart"/>
            <w:r w:rsidRPr="00AF4215">
              <w:rPr>
                <w:color w:val="000000"/>
                <w:sz w:val="20"/>
                <w:szCs w:val="20"/>
              </w:rPr>
              <w:t>Ltd</w:t>
            </w:r>
            <w:proofErr w:type="spellEnd"/>
            <w:r w:rsidRPr="00AF4215">
              <w:rPr>
                <w:color w:val="000000"/>
                <w:sz w:val="20"/>
                <w:szCs w:val="20"/>
              </w:rPr>
              <w:t xml:space="preserve">  от 18.11.2020</w:t>
            </w:r>
          </w:p>
        </w:tc>
        <w:tc>
          <w:tcPr>
            <w:tcW w:w="4440"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сертификат технического обучения  (</w:t>
            </w:r>
            <w:proofErr w:type="spellStart"/>
            <w:r w:rsidRPr="00AF4215">
              <w:rPr>
                <w:color w:val="000000"/>
                <w:sz w:val="20"/>
                <w:szCs w:val="20"/>
              </w:rPr>
              <w:t>Certificate</w:t>
            </w:r>
            <w:proofErr w:type="spellEnd"/>
            <w:r w:rsidRPr="00AF4215">
              <w:rPr>
                <w:color w:val="000000"/>
                <w:sz w:val="20"/>
                <w:szCs w:val="20"/>
              </w:rPr>
              <w:t xml:space="preserve"> </w:t>
            </w:r>
            <w:proofErr w:type="spellStart"/>
            <w:r w:rsidRPr="00AF4215">
              <w:rPr>
                <w:color w:val="000000"/>
                <w:sz w:val="20"/>
                <w:szCs w:val="20"/>
              </w:rPr>
              <w:t>of</w:t>
            </w:r>
            <w:proofErr w:type="spellEnd"/>
            <w:r w:rsidRPr="00AF4215">
              <w:rPr>
                <w:color w:val="000000"/>
                <w:sz w:val="20"/>
                <w:szCs w:val="20"/>
              </w:rPr>
              <w:t xml:space="preserve"> </w:t>
            </w:r>
            <w:proofErr w:type="spellStart"/>
            <w:r w:rsidRPr="00AF4215">
              <w:rPr>
                <w:color w:val="000000"/>
                <w:sz w:val="20"/>
                <w:szCs w:val="20"/>
              </w:rPr>
              <w:t>Technical</w:t>
            </w:r>
            <w:proofErr w:type="spellEnd"/>
            <w:r w:rsidRPr="00AF4215">
              <w:rPr>
                <w:color w:val="000000"/>
                <w:sz w:val="20"/>
                <w:szCs w:val="20"/>
              </w:rPr>
              <w:t xml:space="preserve"> </w:t>
            </w:r>
            <w:proofErr w:type="spellStart"/>
            <w:r w:rsidRPr="00AF4215">
              <w:rPr>
                <w:color w:val="000000"/>
                <w:sz w:val="20"/>
                <w:szCs w:val="20"/>
              </w:rPr>
              <w:t>Training</w:t>
            </w:r>
            <w:proofErr w:type="spellEnd"/>
            <w:r w:rsidRPr="00AF4215">
              <w:rPr>
                <w:color w:val="000000"/>
                <w:sz w:val="20"/>
                <w:szCs w:val="20"/>
              </w:rPr>
              <w:t xml:space="preserve">) выданный </w:t>
            </w:r>
            <w:proofErr w:type="spellStart"/>
            <w:r w:rsidRPr="00AF4215">
              <w:rPr>
                <w:color w:val="000000"/>
                <w:sz w:val="20"/>
                <w:szCs w:val="20"/>
              </w:rPr>
              <w:t>Кильчук</w:t>
            </w:r>
            <w:proofErr w:type="spellEnd"/>
            <w:r w:rsidRPr="00AF4215">
              <w:rPr>
                <w:color w:val="000000"/>
                <w:sz w:val="20"/>
                <w:szCs w:val="20"/>
              </w:rPr>
              <w:t xml:space="preserve"> Ивану производителем  </w:t>
            </w:r>
            <w:proofErr w:type="spellStart"/>
            <w:r w:rsidRPr="00AF4215">
              <w:rPr>
                <w:color w:val="000000"/>
                <w:sz w:val="20"/>
                <w:szCs w:val="20"/>
              </w:rPr>
              <w:t>Smithr</w:t>
            </w:r>
            <w:proofErr w:type="spellEnd"/>
            <w:r w:rsidRPr="00AF4215">
              <w:rPr>
                <w:color w:val="000000"/>
                <w:sz w:val="20"/>
                <w:szCs w:val="20"/>
              </w:rPr>
              <w:t xml:space="preserve"> </w:t>
            </w:r>
            <w:proofErr w:type="spellStart"/>
            <w:r w:rsidRPr="00AF4215">
              <w:rPr>
                <w:color w:val="000000"/>
                <w:sz w:val="20"/>
                <w:szCs w:val="20"/>
              </w:rPr>
              <w:t>Medical</w:t>
            </w:r>
            <w:proofErr w:type="spellEnd"/>
            <w:r w:rsidRPr="00AF4215">
              <w:rPr>
                <w:color w:val="000000"/>
                <w:sz w:val="20"/>
                <w:szCs w:val="20"/>
              </w:rPr>
              <w:t xml:space="preserve"> </w:t>
            </w:r>
            <w:proofErr w:type="spellStart"/>
            <w:r w:rsidRPr="00AF4215">
              <w:rPr>
                <w:color w:val="000000"/>
                <w:sz w:val="20"/>
                <w:szCs w:val="20"/>
              </w:rPr>
              <w:t>lnternational</w:t>
            </w:r>
            <w:proofErr w:type="spellEnd"/>
            <w:r w:rsidRPr="00AF4215">
              <w:rPr>
                <w:color w:val="000000"/>
                <w:sz w:val="20"/>
                <w:szCs w:val="20"/>
              </w:rPr>
              <w:t xml:space="preserve"> </w:t>
            </w:r>
            <w:proofErr w:type="spellStart"/>
            <w:r w:rsidRPr="00AF4215">
              <w:rPr>
                <w:color w:val="000000"/>
                <w:sz w:val="20"/>
                <w:szCs w:val="20"/>
              </w:rPr>
              <w:t>Ltd</w:t>
            </w:r>
            <w:proofErr w:type="spellEnd"/>
            <w:r w:rsidRPr="00AF4215">
              <w:rPr>
                <w:color w:val="000000"/>
                <w:sz w:val="20"/>
                <w:szCs w:val="20"/>
              </w:rPr>
              <w:t xml:space="preserve">  от 18.11.2020</w:t>
            </w:r>
          </w:p>
        </w:tc>
        <w:tc>
          <w:tcPr>
            <w:tcW w:w="235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сертификат технического обучения  (</w:t>
            </w:r>
            <w:proofErr w:type="spellStart"/>
            <w:r w:rsidRPr="00AF4215">
              <w:rPr>
                <w:color w:val="000000"/>
                <w:sz w:val="20"/>
                <w:szCs w:val="20"/>
              </w:rPr>
              <w:t>Certificate</w:t>
            </w:r>
            <w:proofErr w:type="spellEnd"/>
            <w:r w:rsidRPr="00AF4215">
              <w:rPr>
                <w:color w:val="000000"/>
                <w:sz w:val="20"/>
                <w:szCs w:val="20"/>
              </w:rPr>
              <w:t xml:space="preserve"> </w:t>
            </w:r>
            <w:proofErr w:type="spellStart"/>
            <w:r w:rsidRPr="00AF4215">
              <w:rPr>
                <w:color w:val="000000"/>
                <w:sz w:val="20"/>
                <w:szCs w:val="20"/>
              </w:rPr>
              <w:t>of</w:t>
            </w:r>
            <w:proofErr w:type="spellEnd"/>
            <w:r w:rsidRPr="00AF4215">
              <w:rPr>
                <w:color w:val="000000"/>
                <w:sz w:val="20"/>
                <w:szCs w:val="20"/>
              </w:rPr>
              <w:t xml:space="preserve"> </w:t>
            </w:r>
            <w:proofErr w:type="spellStart"/>
            <w:r w:rsidRPr="00AF4215">
              <w:rPr>
                <w:color w:val="000000"/>
                <w:sz w:val="20"/>
                <w:szCs w:val="20"/>
              </w:rPr>
              <w:t>Technical</w:t>
            </w:r>
            <w:proofErr w:type="spellEnd"/>
            <w:r w:rsidRPr="00AF4215">
              <w:rPr>
                <w:color w:val="000000"/>
                <w:sz w:val="20"/>
                <w:szCs w:val="20"/>
              </w:rPr>
              <w:t xml:space="preserve"> </w:t>
            </w:r>
            <w:proofErr w:type="spellStart"/>
            <w:r w:rsidRPr="00AF4215">
              <w:rPr>
                <w:color w:val="000000"/>
                <w:sz w:val="20"/>
                <w:szCs w:val="20"/>
              </w:rPr>
              <w:t>Training</w:t>
            </w:r>
            <w:proofErr w:type="spellEnd"/>
            <w:r w:rsidRPr="00AF4215">
              <w:rPr>
                <w:color w:val="000000"/>
                <w:sz w:val="20"/>
                <w:szCs w:val="20"/>
              </w:rPr>
              <w:t xml:space="preserve">) выданный </w:t>
            </w:r>
            <w:proofErr w:type="spellStart"/>
            <w:r w:rsidRPr="00AF4215">
              <w:rPr>
                <w:color w:val="000000"/>
                <w:sz w:val="20"/>
                <w:szCs w:val="20"/>
              </w:rPr>
              <w:t>Кильчук</w:t>
            </w:r>
            <w:proofErr w:type="spellEnd"/>
            <w:r w:rsidRPr="00AF4215">
              <w:rPr>
                <w:color w:val="000000"/>
                <w:sz w:val="20"/>
                <w:szCs w:val="20"/>
              </w:rPr>
              <w:t xml:space="preserve"> Ивану производителем  </w:t>
            </w:r>
            <w:proofErr w:type="spellStart"/>
            <w:r w:rsidRPr="00AF4215">
              <w:rPr>
                <w:color w:val="000000"/>
                <w:sz w:val="20"/>
                <w:szCs w:val="20"/>
              </w:rPr>
              <w:t>Smithr</w:t>
            </w:r>
            <w:proofErr w:type="spellEnd"/>
            <w:r w:rsidRPr="00AF4215">
              <w:rPr>
                <w:color w:val="000000"/>
                <w:sz w:val="20"/>
                <w:szCs w:val="20"/>
              </w:rPr>
              <w:t xml:space="preserve"> </w:t>
            </w:r>
            <w:proofErr w:type="spellStart"/>
            <w:r w:rsidRPr="00AF4215">
              <w:rPr>
                <w:color w:val="000000"/>
                <w:sz w:val="20"/>
                <w:szCs w:val="20"/>
              </w:rPr>
              <w:t>Medical</w:t>
            </w:r>
            <w:proofErr w:type="spellEnd"/>
            <w:r w:rsidRPr="00AF4215">
              <w:rPr>
                <w:color w:val="000000"/>
                <w:sz w:val="20"/>
                <w:szCs w:val="20"/>
              </w:rPr>
              <w:t xml:space="preserve"> </w:t>
            </w:r>
            <w:proofErr w:type="spellStart"/>
            <w:r w:rsidRPr="00AF4215">
              <w:rPr>
                <w:color w:val="000000"/>
                <w:sz w:val="20"/>
                <w:szCs w:val="20"/>
              </w:rPr>
              <w:t>lnternational</w:t>
            </w:r>
            <w:proofErr w:type="spellEnd"/>
            <w:r w:rsidRPr="00AF4215">
              <w:rPr>
                <w:color w:val="000000"/>
                <w:sz w:val="20"/>
                <w:szCs w:val="20"/>
              </w:rPr>
              <w:t xml:space="preserve"> </w:t>
            </w:r>
            <w:proofErr w:type="spellStart"/>
            <w:r w:rsidRPr="00AF4215">
              <w:rPr>
                <w:color w:val="000000"/>
                <w:sz w:val="20"/>
                <w:szCs w:val="20"/>
              </w:rPr>
              <w:t>Ltd</w:t>
            </w:r>
            <w:proofErr w:type="spellEnd"/>
            <w:r w:rsidRPr="00AF4215">
              <w:rPr>
                <w:color w:val="000000"/>
                <w:sz w:val="20"/>
                <w:szCs w:val="20"/>
              </w:rPr>
              <w:t xml:space="preserve">  от 18.11.2020</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Копия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193-194</w:t>
            </w:r>
          </w:p>
        </w:tc>
      </w:tr>
      <w:tr w:rsidR="00AE6B7B" w:rsidRPr="00AF4215" w:rsidTr="00AF4215">
        <w:trPr>
          <w:trHeight w:val="204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18</w:t>
            </w:r>
          </w:p>
        </w:tc>
        <w:tc>
          <w:tcPr>
            <w:tcW w:w="2963"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заключение №1462 по результатам анализа предельных цен на медицинскую технику от 20 октября 2021 года  </w:t>
            </w:r>
            <w:proofErr w:type="spellStart"/>
            <w:r w:rsidRPr="00AF4215">
              <w:rPr>
                <w:color w:val="000000"/>
                <w:sz w:val="20"/>
                <w:szCs w:val="20"/>
              </w:rPr>
              <w:t>Инфузионный</w:t>
            </w:r>
            <w:proofErr w:type="spellEnd"/>
            <w:r w:rsidRPr="00AF4215">
              <w:rPr>
                <w:color w:val="000000"/>
                <w:sz w:val="20"/>
                <w:szCs w:val="20"/>
              </w:rPr>
              <w:t xml:space="preserve"> насос </w:t>
            </w:r>
            <w:proofErr w:type="spellStart"/>
            <w:r w:rsidRPr="00AF4215">
              <w:rPr>
                <w:color w:val="000000"/>
                <w:sz w:val="20"/>
                <w:szCs w:val="20"/>
              </w:rPr>
              <w:t>BeneFusion</w:t>
            </w:r>
            <w:proofErr w:type="spellEnd"/>
            <w:r w:rsidRPr="00AF4215">
              <w:rPr>
                <w:color w:val="000000"/>
                <w:sz w:val="20"/>
                <w:szCs w:val="20"/>
              </w:rPr>
              <w:t xml:space="preserve"> с принадлежностями</w:t>
            </w:r>
          </w:p>
        </w:tc>
        <w:tc>
          <w:tcPr>
            <w:tcW w:w="1701"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заключение №1462 по результатам анализа предельных цен на медицинскую технику от 20 октября 2021 года  </w:t>
            </w:r>
            <w:proofErr w:type="spellStart"/>
            <w:r w:rsidRPr="00AF4215">
              <w:rPr>
                <w:color w:val="000000"/>
                <w:sz w:val="20"/>
                <w:szCs w:val="20"/>
              </w:rPr>
              <w:t>Инфузионный</w:t>
            </w:r>
            <w:proofErr w:type="spellEnd"/>
            <w:r w:rsidRPr="00AF4215">
              <w:rPr>
                <w:color w:val="000000"/>
                <w:sz w:val="20"/>
                <w:szCs w:val="20"/>
              </w:rPr>
              <w:t xml:space="preserve"> насос </w:t>
            </w:r>
            <w:proofErr w:type="spellStart"/>
            <w:r w:rsidRPr="00AF4215">
              <w:rPr>
                <w:color w:val="000000"/>
                <w:sz w:val="20"/>
                <w:szCs w:val="20"/>
              </w:rPr>
              <w:t>BeneFusion</w:t>
            </w:r>
            <w:proofErr w:type="spellEnd"/>
            <w:r w:rsidRPr="00AF4215">
              <w:rPr>
                <w:color w:val="000000"/>
                <w:sz w:val="20"/>
                <w:szCs w:val="20"/>
              </w:rPr>
              <w:t xml:space="preserve"> с принадлежностями</w:t>
            </w:r>
          </w:p>
        </w:tc>
        <w:tc>
          <w:tcPr>
            <w:tcW w:w="4440" w:type="dxa"/>
            <w:tcBorders>
              <w:top w:val="nil"/>
              <w:left w:val="nil"/>
              <w:bottom w:val="single" w:sz="4" w:space="0" w:color="auto"/>
              <w:right w:val="single" w:sz="4" w:space="0" w:color="auto"/>
            </w:tcBorders>
            <w:shd w:val="clear" w:color="auto" w:fill="auto"/>
            <w:vAlign w:val="center"/>
            <w:hideMark/>
          </w:tcPr>
          <w:p w:rsidR="00AE6B7B" w:rsidRPr="00AF4215" w:rsidRDefault="00AE6B7B" w:rsidP="00AF4215">
            <w:pPr>
              <w:jc w:val="center"/>
              <w:rPr>
                <w:color w:val="000000"/>
                <w:sz w:val="20"/>
                <w:szCs w:val="20"/>
              </w:rPr>
            </w:pPr>
            <w:r w:rsidRPr="00AF4215">
              <w:rPr>
                <w:color w:val="000000"/>
                <w:sz w:val="20"/>
                <w:szCs w:val="20"/>
              </w:rPr>
              <w:t xml:space="preserve">заключение №1462 по результатам анализа предельных цен на медицинскую технику от 20 октября 2021 года  </w:t>
            </w:r>
            <w:proofErr w:type="spellStart"/>
            <w:r w:rsidRPr="00AF4215">
              <w:rPr>
                <w:color w:val="000000"/>
                <w:sz w:val="20"/>
                <w:szCs w:val="20"/>
              </w:rPr>
              <w:t>Инфузионный</w:t>
            </w:r>
            <w:proofErr w:type="spellEnd"/>
            <w:r w:rsidRPr="00AF4215">
              <w:rPr>
                <w:color w:val="000000"/>
                <w:sz w:val="20"/>
                <w:szCs w:val="20"/>
              </w:rPr>
              <w:t xml:space="preserve"> насос </w:t>
            </w:r>
            <w:proofErr w:type="spellStart"/>
            <w:r w:rsidRPr="00AF4215">
              <w:rPr>
                <w:color w:val="000000"/>
                <w:sz w:val="20"/>
                <w:szCs w:val="20"/>
              </w:rPr>
              <w:t>BeneFusion</w:t>
            </w:r>
            <w:proofErr w:type="spellEnd"/>
            <w:r w:rsidRPr="00AF4215">
              <w:rPr>
                <w:color w:val="000000"/>
                <w:sz w:val="20"/>
                <w:szCs w:val="20"/>
              </w:rPr>
              <w:t xml:space="preserve"> с принадлежностями</w:t>
            </w:r>
          </w:p>
        </w:tc>
        <w:tc>
          <w:tcPr>
            <w:tcW w:w="2351"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Генеральный директор </w:t>
            </w:r>
            <w:proofErr w:type="spellStart"/>
            <w:r w:rsidRPr="00AF4215">
              <w:rPr>
                <w:color w:val="000000"/>
                <w:sz w:val="20"/>
                <w:szCs w:val="20"/>
              </w:rPr>
              <w:t>Кажгалиев</w:t>
            </w:r>
            <w:proofErr w:type="spellEnd"/>
            <w:r w:rsidRPr="00AF4215">
              <w:rPr>
                <w:color w:val="000000"/>
                <w:sz w:val="20"/>
                <w:szCs w:val="20"/>
              </w:rPr>
              <w:t xml:space="preserve"> М.А.</w:t>
            </w:r>
          </w:p>
        </w:tc>
        <w:tc>
          <w:tcPr>
            <w:tcW w:w="2620"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 xml:space="preserve">Копия </w:t>
            </w:r>
          </w:p>
        </w:tc>
        <w:tc>
          <w:tcPr>
            <w:tcW w:w="1197" w:type="dxa"/>
            <w:tcBorders>
              <w:top w:val="nil"/>
              <w:left w:val="nil"/>
              <w:bottom w:val="single" w:sz="4" w:space="0" w:color="auto"/>
              <w:right w:val="single" w:sz="4" w:space="0" w:color="auto"/>
            </w:tcBorders>
            <w:shd w:val="clear" w:color="auto" w:fill="auto"/>
            <w:noWrap/>
            <w:vAlign w:val="center"/>
            <w:hideMark/>
          </w:tcPr>
          <w:p w:rsidR="00AE6B7B" w:rsidRPr="00AF4215" w:rsidRDefault="00AE6B7B" w:rsidP="00AF4215">
            <w:pPr>
              <w:jc w:val="center"/>
              <w:rPr>
                <w:color w:val="000000"/>
                <w:sz w:val="20"/>
                <w:szCs w:val="20"/>
              </w:rPr>
            </w:pPr>
            <w:r w:rsidRPr="00AF4215">
              <w:rPr>
                <w:color w:val="000000"/>
                <w:sz w:val="20"/>
                <w:szCs w:val="20"/>
              </w:rPr>
              <w:t>195-214</w:t>
            </w:r>
          </w:p>
        </w:tc>
      </w:tr>
    </w:tbl>
    <w:p w:rsidR="0094355C" w:rsidRPr="00AF4215" w:rsidRDefault="0094355C" w:rsidP="00957F19">
      <w:pPr>
        <w:jc w:val="center"/>
        <w:rPr>
          <w:sz w:val="18"/>
          <w:szCs w:val="18"/>
          <w:lang w:val="en-US"/>
        </w:rPr>
      </w:pPr>
    </w:p>
    <w:p w:rsidR="0094355C" w:rsidRPr="00AF4215" w:rsidRDefault="0094355C" w:rsidP="00957F19">
      <w:pPr>
        <w:jc w:val="center"/>
        <w:rPr>
          <w:sz w:val="18"/>
          <w:szCs w:val="18"/>
          <w:lang w:val="en-US"/>
        </w:rPr>
      </w:pPr>
    </w:p>
    <w:p w:rsidR="0094355C" w:rsidRPr="00AF4215" w:rsidRDefault="0094355C" w:rsidP="00957F19">
      <w:pPr>
        <w:jc w:val="center"/>
        <w:rPr>
          <w:b/>
          <w:sz w:val="28"/>
          <w:szCs w:val="28"/>
          <w:lang w:val="en-US"/>
        </w:rPr>
      </w:pPr>
    </w:p>
    <w:p w:rsidR="0094355C" w:rsidRPr="00AF4215" w:rsidRDefault="005B7E67" w:rsidP="00957F19">
      <w:pPr>
        <w:jc w:val="center"/>
        <w:rPr>
          <w:b/>
          <w:sz w:val="28"/>
          <w:szCs w:val="28"/>
          <w:lang w:val="en-US"/>
        </w:rPr>
      </w:pPr>
      <w:r w:rsidRPr="00AF4215">
        <w:rPr>
          <w:b/>
          <w:sz w:val="28"/>
          <w:szCs w:val="28"/>
          <w:lang w:val="kk-KZ"/>
        </w:rPr>
        <w:t xml:space="preserve">ТОО </w:t>
      </w:r>
      <w:r w:rsidRPr="00AF4215">
        <w:rPr>
          <w:b/>
          <w:sz w:val="28"/>
          <w:szCs w:val="28"/>
        </w:rPr>
        <w:t>«</w:t>
      </w:r>
      <w:proofErr w:type="spellStart"/>
      <w:r w:rsidRPr="00AF4215">
        <w:rPr>
          <w:b/>
          <w:sz w:val="28"/>
          <w:szCs w:val="28"/>
          <w:lang w:val="en-US"/>
        </w:rPr>
        <w:t>Glebus</w:t>
      </w:r>
      <w:proofErr w:type="spellEnd"/>
      <w:r w:rsidRPr="00AF4215">
        <w:rPr>
          <w:b/>
          <w:sz w:val="28"/>
          <w:szCs w:val="28"/>
          <w:lang w:val="en-US"/>
        </w:rPr>
        <w:t>-medical</w:t>
      </w:r>
      <w:r w:rsidRPr="00AF4215">
        <w:rPr>
          <w:b/>
          <w:sz w:val="28"/>
          <w:szCs w:val="28"/>
        </w:rPr>
        <w:t>»</w:t>
      </w:r>
    </w:p>
    <w:p w:rsidR="0094355C" w:rsidRPr="00AF4215" w:rsidRDefault="0094355C" w:rsidP="00957F19">
      <w:pPr>
        <w:jc w:val="center"/>
        <w:rPr>
          <w:sz w:val="18"/>
          <w:szCs w:val="18"/>
          <w:lang w:val="en-US"/>
        </w:rPr>
      </w:pPr>
    </w:p>
    <w:tbl>
      <w:tblPr>
        <w:tblW w:w="5494" w:type="pct"/>
        <w:jc w:val="center"/>
        <w:tblInd w:w="963" w:type="dxa"/>
        <w:tblCellMar>
          <w:left w:w="0" w:type="dxa"/>
          <w:right w:w="0" w:type="dxa"/>
        </w:tblCellMar>
        <w:tblLook w:val="04A0"/>
      </w:tblPr>
      <w:tblGrid>
        <w:gridCol w:w="319"/>
        <w:gridCol w:w="2395"/>
        <w:gridCol w:w="2854"/>
        <w:gridCol w:w="3402"/>
        <w:gridCol w:w="2943"/>
        <w:gridCol w:w="3158"/>
        <w:gridCol w:w="993"/>
      </w:tblGrid>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w:t>
            </w: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Наименование документа</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Дата и номер</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Краткое содержание</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Кем подписан документ</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 Копия, Нотариально засвидетельствованная 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Стр.</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Платежное поручение </w:t>
            </w:r>
          </w:p>
          <w:p w:rsidR="005B7E67" w:rsidRPr="00AF4215" w:rsidRDefault="005B7E67" w:rsidP="00AF4215">
            <w:pPr>
              <w:jc w:val="center"/>
              <w:rPr>
                <w:sz w:val="20"/>
                <w:szCs w:val="20"/>
              </w:rPr>
            </w:pP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Платежное поручение </w:t>
            </w:r>
          </w:p>
          <w:p w:rsidR="005B7E67" w:rsidRPr="00AF4215" w:rsidRDefault="005B7E67" w:rsidP="00AF4215">
            <w:pPr>
              <w:jc w:val="center"/>
              <w:rPr>
                <w:sz w:val="20"/>
                <w:szCs w:val="20"/>
              </w:rPr>
            </w:pPr>
            <w:r w:rsidRPr="00AF4215">
              <w:rPr>
                <w:sz w:val="20"/>
                <w:szCs w:val="20"/>
              </w:rPr>
              <w:t>№ 713 от 08.12.2021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Платежное поручение </w:t>
            </w:r>
          </w:p>
          <w:p w:rsidR="005B7E67" w:rsidRPr="00AF4215" w:rsidRDefault="005B7E67" w:rsidP="00AF4215">
            <w:pPr>
              <w:jc w:val="center"/>
              <w:rPr>
                <w:sz w:val="20"/>
                <w:szCs w:val="20"/>
              </w:rPr>
            </w:pPr>
            <w:r w:rsidRPr="00AF4215">
              <w:rPr>
                <w:sz w:val="20"/>
                <w:szCs w:val="20"/>
              </w:rPr>
              <w:t>№ 713 от 08.12.2021 г</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rPr>
            </w:pPr>
            <w:r w:rsidRPr="00AF4215">
              <w:rPr>
                <w:sz w:val="20"/>
                <w:szCs w:val="20"/>
              </w:rPr>
              <w:t xml:space="preserve"> Солнцев Р.А., </w:t>
            </w:r>
          </w:p>
          <w:p w:rsidR="005B7E67" w:rsidRPr="00AF4215" w:rsidRDefault="005B7E67" w:rsidP="00AF4215">
            <w:pPr>
              <w:jc w:val="center"/>
              <w:rPr>
                <w:sz w:val="20"/>
                <w:szCs w:val="20"/>
              </w:rPr>
            </w:pPr>
            <w:r w:rsidRPr="00AF4215">
              <w:rPr>
                <w:sz w:val="20"/>
                <w:szCs w:val="20"/>
              </w:rPr>
              <w:t xml:space="preserve">Подпись </w:t>
            </w:r>
            <w:proofErr w:type="spellStart"/>
            <w:r w:rsidRPr="00AF4215">
              <w:rPr>
                <w:sz w:val="20"/>
                <w:szCs w:val="20"/>
              </w:rPr>
              <w:t>ответисполнителя</w:t>
            </w:r>
            <w:proofErr w:type="spellEnd"/>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Заявка на участие в тендере</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1105 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Заявка на участие в тендере</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1-6</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Талон о приеме уведомления о начале или прекращении осуществления </w:t>
            </w:r>
            <w:r w:rsidRPr="00AF4215">
              <w:rPr>
                <w:sz w:val="20"/>
                <w:szCs w:val="20"/>
              </w:rPr>
              <w:lastRenderedPageBreak/>
              <w:t>деятельности или определенных действий</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lastRenderedPageBreak/>
              <w:t>№ KZ00</w:t>
            </w:r>
            <w:r w:rsidRPr="00AF4215">
              <w:rPr>
                <w:sz w:val="20"/>
                <w:szCs w:val="20"/>
                <w:lang w:val="en-US"/>
              </w:rPr>
              <w:t>UCA</w:t>
            </w:r>
            <w:r w:rsidRPr="00AF4215">
              <w:rPr>
                <w:sz w:val="20"/>
                <w:szCs w:val="20"/>
              </w:rPr>
              <w:t xml:space="preserve">00012166 </w:t>
            </w:r>
          </w:p>
          <w:p w:rsidR="005B7E67" w:rsidRPr="00AF4215" w:rsidRDefault="005B7E67" w:rsidP="00AF4215">
            <w:pPr>
              <w:jc w:val="center"/>
              <w:rPr>
                <w:sz w:val="20"/>
                <w:szCs w:val="20"/>
              </w:rPr>
            </w:pPr>
            <w:r w:rsidRPr="00AF4215">
              <w:rPr>
                <w:sz w:val="20"/>
                <w:szCs w:val="20"/>
              </w:rPr>
              <w:t>от 15.</w:t>
            </w:r>
            <w:r w:rsidRPr="00AF4215">
              <w:rPr>
                <w:sz w:val="20"/>
                <w:szCs w:val="20"/>
                <w:lang w:val="en-US"/>
              </w:rPr>
              <w:t>01</w:t>
            </w:r>
            <w:r w:rsidRPr="00AF4215">
              <w:rPr>
                <w:sz w:val="20"/>
                <w:szCs w:val="20"/>
              </w:rPr>
              <w:t>.20</w:t>
            </w:r>
            <w:r w:rsidRPr="00AF4215">
              <w:rPr>
                <w:sz w:val="20"/>
                <w:szCs w:val="20"/>
                <w:lang w:val="en-US"/>
              </w:rPr>
              <w:t>20</w:t>
            </w:r>
            <w:r w:rsidRPr="00AF4215">
              <w:rPr>
                <w:sz w:val="20"/>
                <w:szCs w:val="20"/>
              </w:rPr>
              <w:t xml:space="preserve">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Уведомление о начале или прекращении деятельности по оптовой реализации медицинских изделий</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Электронно-цифровая подпись</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Электронная 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7-8</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Талон о приеме уведомления о начале или прекращении осуществления деятельности или определенных действий</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 </w:t>
            </w:r>
            <w:r w:rsidRPr="00AF4215">
              <w:rPr>
                <w:sz w:val="20"/>
                <w:szCs w:val="20"/>
                <w:lang w:val="en-US"/>
              </w:rPr>
              <w:t>KZ</w:t>
            </w:r>
            <w:r w:rsidRPr="00AF4215">
              <w:rPr>
                <w:sz w:val="20"/>
                <w:szCs w:val="20"/>
              </w:rPr>
              <w:t>14</w:t>
            </w:r>
            <w:r w:rsidRPr="00AF4215">
              <w:rPr>
                <w:sz w:val="20"/>
                <w:szCs w:val="20"/>
                <w:lang w:val="en-US"/>
              </w:rPr>
              <w:t>UBC</w:t>
            </w:r>
            <w:r w:rsidRPr="00AF4215">
              <w:rPr>
                <w:sz w:val="20"/>
                <w:szCs w:val="20"/>
              </w:rPr>
              <w:t>00017718</w:t>
            </w:r>
          </w:p>
          <w:p w:rsidR="005B7E67" w:rsidRPr="00AF4215" w:rsidRDefault="005B7E67" w:rsidP="00AF4215">
            <w:pPr>
              <w:jc w:val="center"/>
              <w:rPr>
                <w:sz w:val="20"/>
                <w:szCs w:val="20"/>
              </w:rPr>
            </w:pPr>
            <w:r w:rsidRPr="00AF4215">
              <w:rPr>
                <w:sz w:val="20"/>
                <w:szCs w:val="20"/>
              </w:rPr>
              <w:t>от 15.</w:t>
            </w:r>
            <w:r w:rsidRPr="00AF4215">
              <w:rPr>
                <w:sz w:val="20"/>
                <w:szCs w:val="20"/>
                <w:lang w:val="en-US"/>
              </w:rPr>
              <w:t>01.2020</w:t>
            </w:r>
            <w:r w:rsidRPr="00AF4215">
              <w:rPr>
                <w:sz w:val="20"/>
                <w:szCs w:val="20"/>
              </w:rPr>
              <w:t xml:space="preserve">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Уведомление о начале или прекращении деятельности по розничной реализации медицинских изделий</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Электронно-цифровая подпись</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Электронная 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9-10</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rStyle w:val="s0"/>
              </w:rPr>
            </w:pPr>
            <w:r w:rsidRPr="00AF4215">
              <w:rPr>
                <w:rStyle w:val="s0"/>
              </w:rPr>
              <w:t>Лицензия</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20003042 от 18.02.2020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Лицензия на занятие: Фармацевтическая деятельность</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Руководитель </w:t>
            </w:r>
          </w:p>
          <w:p w:rsidR="005B7E67" w:rsidRPr="00AF4215" w:rsidRDefault="005B7E67" w:rsidP="00AF4215">
            <w:pPr>
              <w:jc w:val="center"/>
              <w:rPr>
                <w:sz w:val="20"/>
                <w:szCs w:val="20"/>
              </w:rPr>
            </w:pPr>
            <w:proofErr w:type="spellStart"/>
            <w:r w:rsidRPr="00AF4215">
              <w:rPr>
                <w:sz w:val="20"/>
                <w:szCs w:val="20"/>
              </w:rPr>
              <w:t>Мухамедяров</w:t>
            </w:r>
            <w:proofErr w:type="spellEnd"/>
            <w:r w:rsidRPr="00AF4215">
              <w:rPr>
                <w:sz w:val="20"/>
                <w:szCs w:val="20"/>
              </w:rPr>
              <w:t xml:space="preserve"> М.Е.</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Электронная 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11-14</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Справка о государственной перерегистрации юридического лица</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10100552182243</w:t>
            </w:r>
            <w:r w:rsidRPr="00AF4215">
              <w:rPr>
                <w:sz w:val="20"/>
                <w:szCs w:val="20"/>
                <w:lang w:val="en-US"/>
              </w:rPr>
              <w:t xml:space="preserve"> </w:t>
            </w:r>
            <w:r w:rsidRPr="00AF4215">
              <w:rPr>
                <w:sz w:val="20"/>
                <w:szCs w:val="20"/>
              </w:rPr>
              <w:t>от 08.12.2021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Справка о государственной перерегистрации юридического лица</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Управление регистрации прав на недвижимое имущество и юридических лиц филиала НАО «Государственная корпорация «Правительство для граждан» по г. </w:t>
            </w:r>
            <w:proofErr w:type="spellStart"/>
            <w:r w:rsidRPr="00AF4215">
              <w:rPr>
                <w:sz w:val="20"/>
                <w:szCs w:val="20"/>
              </w:rPr>
              <w:t>Алматы</w:t>
            </w:r>
            <w:proofErr w:type="spellEnd"/>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Электронная 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15-18</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Свидетельство налогоплательщика Республики Казахстан</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РНН 600900641840</w:t>
            </w:r>
          </w:p>
          <w:p w:rsidR="005B7E67" w:rsidRPr="00AF4215" w:rsidRDefault="005B7E67" w:rsidP="00AF4215">
            <w:pPr>
              <w:jc w:val="center"/>
              <w:rPr>
                <w:sz w:val="20"/>
                <w:szCs w:val="20"/>
              </w:rPr>
            </w:pPr>
            <w:r w:rsidRPr="00AF4215">
              <w:rPr>
                <w:sz w:val="20"/>
                <w:szCs w:val="20"/>
              </w:rPr>
              <w:t>от 18.03.2011 г</w:t>
            </w:r>
          </w:p>
          <w:p w:rsidR="005B7E67" w:rsidRPr="00AF4215" w:rsidRDefault="005B7E67" w:rsidP="00AF4215">
            <w:pPr>
              <w:jc w:val="center"/>
              <w:rPr>
                <w:sz w:val="20"/>
                <w:szCs w:val="20"/>
              </w:rPr>
            </w:pPr>
            <w:r w:rsidRPr="00AF4215">
              <w:rPr>
                <w:sz w:val="20"/>
                <w:szCs w:val="20"/>
              </w:rPr>
              <w:t>Серия 60 № 0118400</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Регистрация в качестве налогоплательщика и присвоение регистрационного номера</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Руководитель</w:t>
            </w:r>
          </w:p>
          <w:p w:rsidR="005B7E67" w:rsidRPr="00AF4215" w:rsidRDefault="005B7E67" w:rsidP="00AF4215">
            <w:pPr>
              <w:jc w:val="center"/>
              <w:rPr>
                <w:sz w:val="20"/>
                <w:szCs w:val="20"/>
              </w:rPr>
            </w:pPr>
            <w:r w:rsidRPr="00AF4215">
              <w:rPr>
                <w:sz w:val="20"/>
                <w:szCs w:val="20"/>
              </w:rPr>
              <w:t>Налогового органа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19-20</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Свидетельство о постановке на регистрационный учет по налогу на добавленную стоимость</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Серия 60001 № 0032984</w:t>
            </w:r>
          </w:p>
          <w:p w:rsidR="005B7E67" w:rsidRPr="00AF4215" w:rsidRDefault="005B7E67" w:rsidP="00AF4215">
            <w:pPr>
              <w:jc w:val="center"/>
              <w:rPr>
                <w:sz w:val="20"/>
                <w:szCs w:val="20"/>
              </w:rPr>
            </w:pPr>
            <w:r w:rsidRPr="00AF4215">
              <w:rPr>
                <w:sz w:val="20"/>
                <w:szCs w:val="20"/>
              </w:rPr>
              <w:t>от 10.08.2012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Подтверждение регистрации в качестве плательщика налога на добавленную стоимость </w:t>
            </w:r>
          </w:p>
          <w:p w:rsidR="005B7E67" w:rsidRPr="00AF4215" w:rsidRDefault="005B7E67" w:rsidP="00AF4215">
            <w:pPr>
              <w:jc w:val="center"/>
              <w:rPr>
                <w:sz w:val="20"/>
                <w:szCs w:val="20"/>
              </w:rPr>
            </w:pPr>
            <w:r w:rsidRPr="00AF4215">
              <w:rPr>
                <w:sz w:val="20"/>
                <w:szCs w:val="20"/>
              </w:rPr>
              <w:t>с 01.05.2011 г.</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Руководитель</w:t>
            </w:r>
          </w:p>
          <w:p w:rsidR="005B7E67" w:rsidRPr="00AF4215" w:rsidRDefault="005B7E67" w:rsidP="00AF4215">
            <w:pPr>
              <w:jc w:val="center"/>
              <w:rPr>
                <w:sz w:val="20"/>
                <w:szCs w:val="20"/>
              </w:rPr>
            </w:pPr>
            <w:r w:rsidRPr="00AF4215">
              <w:rPr>
                <w:sz w:val="20"/>
                <w:szCs w:val="20"/>
              </w:rPr>
              <w:t>Налогового органа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21-22</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18"/>
                <w:szCs w:val="18"/>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Устав </w:t>
            </w:r>
          </w:p>
          <w:p w:rsidR="005B7E67" w:rsidRPr="00AF4215" w:rsidRDefault="005B7E67" w:rsidP="00AF4215">
            <w:pPr>
              <w:jc w:val="center"/>
              <w:rPr>
                <w:sz w:val="20"/>
                <w:szCs w:val="20"/>
              </w:rPr>
            </w:pPr>
            <w:r w:rsidRPr="00AF4215">
              <w:rPr>
                <w:sz w:val="20"/>
                <w:szCs w:val="20"/>
              </w:rPr>
              <w:t>ТОО «</w:t>
            </w:r>
            <w:proofErr w:type="spellStart"/>
            <w:r w:rsidRPr="00AF4215">
              <w:rPr>
                <w:sz w:val="20"/>
                <w:szCs w:val="20"/>
                <w:lang w:val="en-US"/>
              </w:rPr>
              <w:t>Glebus</w:t>
            </w:r>
            <w:proofErr w:type="spellEnd"/>
            <w:r w:rsidRPr="00AF4215">
              <w:rPr>
                <w:sz w:val="20"/>
                <w:szCs w:val="20"/>
                <w:lang w:val="en-US"/>
              </w:rPr>
              <w:t>-Medical</w:t>
            </w:r>
            <w:r w:rsidRPr="00AF4215">
              <w:rPr>
                <w:sz w:val="20"/>
                <w:szCs w:val="20"/>
              </w:rPr>
              <w:t>»</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б/</w:t>
            </w:r>
            <w:proofErr w:type="spellStart"/>
            <w:r w:rsidRPr="00AF4215">
              <w:rPr>
                <w:sz w:val="20"/>
                <w:szCs w:val="20"/>
              </w:rPr>
              <w:t>н</w:t>
            </w:r>
            <w:proofErr w:type="spellEnd"/>
            <w:r w:rsidRPr="00AF4215">
              <w:rPr>
                <w:sz w:val="20"/>
                <w:szCs w:val="20"/>
              </w:rPr>
              <w:t xml:space="preserve"> от 20.12.</w:t>
            </w:r>
            <w:r w:rsidRPr="00AF4215">
              <w:rPr>
                <w:sz w:val="20"/>
                <w:szCs w:val="20"/>
                <w:lang w:val="en-US"/>
              </w:rPr>
              <w:t>2019</w:t>
            </w:r>
            <w:r w:rsidRPr="00AF4215">
              <w:rPr>
                <w:sz w:val="20"/>
                <w:szCs w:val="20"/>
              </w:rPr>
              <w:t xml:space="preserve">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Устав </w:t>
            </w:r>
          </w:p>
          <w:p w:rsidR="005B7E67" w:rsidRPr="00AF4215" w:rsidRDefault="005B7E67" w:rsidP="00AF4215">
            <w:pPr>
              <w:jc w:val="center"/>
              <w:rPr>
                <w:sz w:val="20"/>
                <w:szCs w:val="20"/>
              </w:rPr>
            </w:pPr>
            <w:r w:rsidRPr="00AF4215">
              <w:rPr>
                <w:sz w:val="20"/>
                <w:szCs w:val="20"/>
              </w:rPr>
              <w:t>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Участник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23-34</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Сведения</w:t>
            </w:r>
          </w:p>
          <w:p w:rsidR="005B7E67" w:rsidRPr="00AF4215" w:rsidRDefault="005B7E67" w:rsidP="00AF4215">
            <w:pPr>
              <w:jc w:val="center"/>
              <w:rPr>
                <w:sz w:val="20"/>
                <w:szCs w:val="20"/>
              </w:rPr>
            </w:pPr>
            <w:r w:rsidRPr="00AF4215">
              <w:rPr>
                <w:sz w:val="20"/>
                <w:szCs w:val="20"/>
              </w:rPr>
              <w:t xml:space="preserve">об отсутствии (наличии) задолженности, учет по которым ведется в органах государственных доходов, по состоянию на </w:t>
            </w:r>
          </w:p>
          <w:p w:rsidR="005B7E67" w:rsidRPr="00AF4215" w:rsidRDefault="005B7E67" w:rsidP="00AF4215">
            <w:pPr>
              <w:jc w:val="center"/>
              <w:rPr>
                <w:sz w:val="20"/>
                <w:szCs w:val="20"/>
              </w:rPr>
            </w:pPr>
            <w:r w:rsidRPr="00AF4215">
              <w:rPr>
                <w:sz w:val="20"/>
                <w:szCs w:val="20"/>
              </w:rPr>
              <w:t>08.12.2021 г</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10100552183338</w:t>
            </w:r>
          </w:p>
          <w:p w:rsidR="005B7E67" w:rsidRPr="00AF4215" w:rsidRDefault="005B7E67" w:rsidP="00AF4215">
            <w:pPr>
              <w:jc w:val="center"/>
              <w:rPr>
                <w:sz w:val="20"/>
                <w:szCs w:val="20"/>
              </w:rPr>
            </w:pPr>
            <w:r w:rsidRPr="00AF4215">
              <w:rPr>
                <w:sz w:val="20"/>
                <w:szCs w:val="20"/>
              </w:rPr>
              <w:t xml:space="preserve"> от 08.12.2021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Наличие/отсутствия налоговой задолженности и задолженности по обязательным пенсионным взносам и социальным отчислениям</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РГУ «Управление государственных доходов по </w:t>
            </w:r>
            <w:proofErr w:type="spellStart"/>
            <w:r w:rsidRPr="00AF4215">
              <w:rPr>
                <w:sz w:val="20"/>
                <w:szCs w:val="20"/>
              </w:rPr>
              <w:t>Жетысускому</w:t>
            </w:r>
            <w:proofErr w:type="spellEnd"/>
            <w:r w:rsidRPr="00AF4215">
              <w:rPr>
                <w:sz w:val="20"/>
                <w:szCs w:val="20"/>
              </w:rPr>
              <w:t xml:space="preserve"> району Департамента государственных доходов по городу </w:t>
            </w:r>
            <w:proofErr w:type="spellStart"/>
            <w:r w:rsidRPr="00AF4215">
              <w:rPr>
                <w:sz w:val="20"/>
                <w:szCs w:val="20"/>
              </w:rPr>
              <w:t>Алматы</w:t>
            </w:r>
            <w:proofErr w:type="spellEnd"/>
            <w:r w:rsidRPr="00AF4215">
              <w:rPr>
                <w:sz w:val="20"/>
                <w:szCs w:val="20"/>
              </w:rPr>
              <w:t xml:space="preserve"> Комитета государственных доходов Министерства финансов Республики Казахстан»</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Электронная 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35-48</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Ценовое предложение тендерной заявки</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Таблица цен по лоту №5</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49-52</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График поставки</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График поставки товаров</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lang w:val="en-US"/>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53-54</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Письмо-гарантия исполнения </w:t>
            </w:r>
          </w:p>
          <w:p w:rsidR="005B7E67" w:rsidRPr="00AF4215" w:rsidRDefault="005B7E67" w:rsidP="00AF4215">
            <w:pPr>
              <w:jc w:val="center"/>
              <w:rPr>
                <w:sz w:val="20"/>
                <w:szCs w:val="20"/>
              </w:rPr>
            </w:pPr>
            <w:r w:rsidRPr="00AF4215">
              <w:rPr>
                <w:sz w:val="20"/>
                <w:szCs w:val="20"/>
              </w:rPr>
              <w:t>сопутствующих услуг</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1106 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Исполнение сопутствующих услуг</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Генеральный директор </w:t>
            </w:r>
          </w:p>
          <w:p w:rsidR="005B7E67" w:rsidRPr="00AF4215" w:rsidRDefault="005B7E67" w:rsidP="00AF4215">
            <w:pPr>
              <w:jc w:val="center"/>
              <w:rPr>
                <w:sz w:val="20"/>
                <w:szCs w:val="20"/>
              </w:rPr>
            </w:pPr>
            <w:r w:rsidRPr="00AF4215">
              <w:rPr>
                <w:sz w:val="20"/>
                <w:szCs w:val="20"/>
              </w:rPr>
              <w:t>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 xml:space="preserve">» </w:t>
            </w:r>
          </w:p>
          <w:p w:rsidR="005B7E67" w:rsidRPr="00AF4215" w:rsidRDefault="005B7E67" w:rsidP="00AF4215">
            <w:pPr>
              <w:jc w:val="center"/>
              <w:rPr>
                <w:sz w:val="20"/>
                <w:szCs w:val="20"/>
              </w:rPr>
            </w:pPr>
            <w:r w:rsidRPr="00AF4215">
              <w:rPr>
                <w:sz w:val="20"/>
                <w:szCs w:val="20"/>
              </w:rPr>
              <w:t>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55-56</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Гарантийное письмо</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1107 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Гарантийное письмо о соблюдении требований к закупаемым товарам </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57-62</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Информационное письмо</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1108 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Письмо, подтверждающее отсутствие </w:t>
            </w:r>
            <w:proofErr w:type="spellStart"/>
            <w:r w:rsidRPr="00AF4215">
              <w:rPr>
                <w:sz w:val="20"/>
                <w:szCs w:val="20"/>
              </w:rPr>
              <w:t>аффилированности</w:t>
            </w:r>
            <w:proofErr w:type="spellEnd"/>
            <w:r w:rsidRPr="00AF4215">
              <w:rPr>
                <w:sz w:val="20"/>
                <w:szCs w:val="20"/>
              </w:rPr>
              <w:t xml:space="preserve"> с заказчиком</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lang w:val="en-US"/>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63-64</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Письмо – гарантия</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1109 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Письмо – гарантия о том, что не подлежит банкротству либо ликвидации  </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65-66</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Информационное письмо  </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1110 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Информационное письмо о соответствии квалификационным требованиям</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67-68</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Приказ №1</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  от 20.12.2019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 вступлении в должность Генерального директора</w:t>
            </w:r>
          </w:p>
          <w:p w:rsidR="005B7E67" w:rsidRPr="00AF4215" w:rsidRDefault="005B7E67" w:rsidP="00AF4215">
            <w:pPr>
              <w:jc w:val="center"/>
              <w:rPr>
                <w:sz w:val="20"/>
                <w:szCs w:val="20"/>
              </w:rPr>
            </w:pPr>
            <w:r w:rsidRPr="00AF4215">
              <w:rPr>
                <w:sz w:val="20"/>
                <w:szCs w:val="20"/>
              </w:rPr>
              <w:t>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Генеральный директор </w:t>
            </w:r>
          </w:p>
          <w:p w:rsidR="005B7E67" w:rsidRPr="00AF4215" w:rsidRDefault="005B7E67" w:rsidP="00AF4215">
            <w:pPr>
              <w:jc w:val="center"/>
              <w:rPr>
                <w:sz w:val="20"/>
                <w:szCs w:val="20"/>
              </w:rPr>
            </w:pPr>
            <w:r w:rsidRPr="00AF4215">
              <w:rPr>
                <w:sz w:val="20"/>
                <w:szCs w:val="20"/>
              </w:rPr>
              <w:t>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 xml:space="preserve">» </w:t>
            </w:r>
          </w:p>
          <w:p w:rsidR="005B7E67" w:rsidRPr="00AF4215" w:rsidRDefault="005B7E67" w:rsidP="00AF4215">
            <w:pPr>
              <w:jc w:val="center"/>
              <w:rPr>
                <w:sz w:val="20"/>
                <w:szCs w:val="20"/>
              </w:rPr>
            </w:pPr>
            <w:r w:rsidRPr="00AF4215">
              <w:rPr>
                <w:sz w:val="20"/>
                <w:szCs w:val="20"/>
              </w:rPr>
              <w:t>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69-70</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Решение единственного Участника </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Решение единственного Участника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Единственный участник</w:t>
            </w:r>
          </w:p>
          <w:p w:rsidR="005B7E67" w:rsidRPr="00AF4215" w:rsidRDefault="005B7E67" w:rsidP="00AF4215">
            <w:pPr>
              <w:jc w:val="center"/>
              <w:rPr>
                <w:sz w:val="20"/>
                <w:szCs w:val="20"/>
              </w:rPr>
            </w:pPr>
            <w:r w:rsidRPr="00AF4215">
              <w:rPr>
                <w:sz w:val="20"/>
                <w:szCs w:val="20"/>
              </w:rPr>
              <w:t>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 xml:space="preserve">» </w:t>
            </w:r>
          </w:p>
          <w:p w:rsidR="005B7E67" w:rsidRPr="00AF4215" w:rsidRDefault="005B7E67" w:rsidP="00AF4215">
            <w:pPr>
              <w:jc w:val="center"/>
              <w:rPr>
                <w:sz w:val="20"/>
                <w:szCs w:val="20"/>
              </w:rPr>
            </w:pPr>
            <w:r w:rsidRPr="00AF4215">
              <w:rPr>
                <w:sz w:val="20"/>
                <w:szCs w:val="20"/>
              </w:rPr>
              <w:t>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71-72</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Перечень предлагаемых товаров</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u w:val="single"/>
              </w:rPr>
            </w:pPr>
            <w:r w:rsidRPr="00AF4215">
              <w:rPr>
                <w:sz w:val="20"/>
                <w:szCs w:val="20"/>
              </w:rPr>
              <w:t>-</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Перечень предлагаемых товаров</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lang w:val="en-US"/>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1-2</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Техническая спецификация</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Техническая спецификация </w:t>
            </w:r>
          </w:p>
          <w:p w:rsidR="005B7E67" w:rsidRPr="00AF4215" w:rsidRDefault="005B7E67" w:rsidP="00AF4215">
            <w:pPr>
              <w:jc w:val="center"/>
              <w:rPr>
                <w:sz w:val="20"/>
                <w:szCs w:val="20"/>
                <w:lang w:val="en-US"/>
              </w:rPr>
            </w:pPr>
            <w:r w:rsidRPr="00AF4215">
              <w:rPr>
                <w:sz w:val="20"/>
                <w:szCs w:val="20"/>
              </w:rPr>
              <w:t>по лоту №5</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lang w:val="en-US"/>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3-10</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Регистрационное удостоверение</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lang w:val="en-US"/>
              </w:rPr>
            </w:pPr>
            <w:r w:rsidRPr="00AF4215">
              <w:rPr>
                <w:sz w:val="20"/>
                <w:szCs w:val="20"/>
              </w:rPr>
              <w:t>РК-МТ-7№012249</w:t>
            </w:r>
          </w:p>
          <w:p w:rsidR="005B7E67" w:rsidRPr="00AF4215" w:rsidRDefault="005B7E67" w:rsidP="00AF4215">
            <w:pPr>
              <w:jc w:val="center"/>
              <w:rPr>
                <w:sz w:val="20"/>
                <w:szCs w:val="20"/>
              </w:rPr>
            </w:pPr>
            <w:r w:rsidRPr="00AF4215">
              <w:rPr>
                <w:sz w:val="20"/>
                <w:szCs w:val="20"/>
              </w:rPr>
              <w:t xml:space="preserve"> от 13.10.2020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Зарегистрировано и разрешено к применению в медицинской практике на территории РК</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Руководитель государственного органа </w:t>
            </w:r>
            <w:proofErr w:type="spellStart"/>
            <w:r w:rsidRPr="00AF4215">
              <w:rPr>
                <w:sz w:val="20"/>
                <w:szCs w:val="20"/>
              </w:rPr>
              <w:t>Асылбеков</w:t>
            </w:r>
            <w:proofErr w:type="spellEnd"/>
            <w:r w:rsidRPr="00AF4215">
              <w:rPr>
                <w:sz w:val="20"/>
                <w:szCs w:val="20"/>
              </w:rPr>
              <w:t xml:space="preserve"> Н.А.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Электронная 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11-38</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Документы, подтверждающие подлежит/не подлежит внесению в реестр государственной системы обеспечения единства измерений РК</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21-06/1981</w:t>
            </w:r>
          </w:p>
          <w:p w:rsidR="005B7E67" w:rsidRPr="00AF4215" w:rsidRDefault="005B7E67" w:rsidP="00AF4215">
            <w:pPr>
              <w:jc w:val="center"/>
              <w:rPr>
                <w:sz w:val="20"/>
                <w:szCs w:val="20"/>
              </w:rPr>
            </w:pPr>
            <w:r w:rsidRPr="00AF4215">
              <w:rPr>
                <w:sz w:val="20"/>
                <w:szCs w:val="20"/>
              </w:rPr>
              <w:t xml:space="preserve"> от 17.03.2017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Документы, подтверждающие о том, что не подлежит внесению в реестр государственной системы обеспечения единства измерений РК</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Заместитель генерального директора А. </w:t>
            </w:r>
            <w:proofErr w:type="spellStart"/>
            <w:r w:rsidRPr="00AF4215">
              <w:rPr>
                <w:sz w:val="20"/>
                <w:szCs w:val="20"/>
              </w:rPr>
              <w:t>Абдилгазиз</w:t>
            </w:r>
            <w:proofErr w:type="spellEnd"/>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Копия</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39-40</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Информационное письмо</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1111 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Информационное письмо о «</w:t>
            </w:r>
            <w:proofErr w:type="spellStart"/>
            <w:r w:rsidRPr="00AF4215">
              <w:rPr>
                <w:sz w:val="20"/>
                <w:szCs w:val="20"/>
              </w:rPr>
              <w:t>холодовой</w:t>
            </w:r>
            <w:proofErr w:type="spellEnd"/>
            <w:r w:rsidRPr="00AF4215">
              <w:rPr>
                <w:sz w:val="20"/>
                <w:szCs w:val="20"/>
              </w:rPr>
              <w:t xml:space="preserve"> цепи»</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rPr>
            </w:pPr>
            <w:r w:rsidRPr="00AF4215">
              <w:rPr>
                <w:sz w:val="20"/>
                <w:szCs w:val="20"/>
              </w:rPr>
              <w:lastRenderedPageBreak/>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lastRenderedPageBreak/>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41-42</w:t>
            </w:r>
          </w:p>
        </w:tc>
      </w:tr>
      <w:tr w:rsidR="005B7E67" w:rsidRPr="00AF4215" w:rsidTr="00AF4215">
        <w:trPr>
          <w:trHeight w:val="20"/>
          <w:jc w:val="center"/>
        </w:trPr>
        <w:tc>
          <w:tcPr>
            <w:tcW w:w="9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6D7B5F">
            <w:pPr>
              <w:numPr>
                <w:ilvl w:val="0"/>
                <w:numId w:val="4"/>
              </w:numPr>
              <w:jc w:val="center"/>
              <w:rPr>
                <w:sz w:val="20"/>
                <w:szCs w:val="20"/>
              </w:rPr>
            </w:pPr>
          </w:p>
        </w:tc>
        <w:tc>
          <w:tcPr>
            <w:tcW w:w="745"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Письмо – гарантия</w:t>
            </w:r>
          </w:p>
        </w:tc>
        <w:tc>
          <w:tcPr>
            <w:tcW w:w="888"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1112 от 14.12.2021 г.</w:t>
            </w:r>
          </w:p>
        </w:tc>
        <w:tc>
          <w:tcPr>
            <w:tcW w:w="1059"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 xml:space="preserve">Письмо – гарантия о соответствии с требованиями технической спецификации  </w:t>
            </w:r>
          </w:p>
        </w:tc>
        <w:tc>
          <w:tcPr>
            <w:tcW w:w="91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Генеральный директор</w:t>
            </w:r>
          </w:p>
          <w:p w:rsidR="005B7E67" w:rsidRPr="00AF4215" w:rsidRDefault="005B7E67" w:rsidP="00AF4215">
            <w:pPr>
              <w:jc w:val="center"/>
              <w:rPr>
                <w:sz w:val="20"/>
                <w:szCs w:val="20"/>
              </w:rPr>
            </w:pPr>
            <w:r w:rsidRPr="00AF4215">
              <w:rPr>
                <w:sz w:val="20"/>
                <w:szCs w:val="20"/>
              </w:rPr>
              <w:t xml:space="preserve"> ТОО «</w:t>
            </w:r>
            <w:proofErr w:type="spellStart"/>
            <w:r w:rsidRPr="00AF4215">
              <w:rPr>
                <w:sz w:val="20"/>
                <w:szCs w:val="20"/>
                <w:lang w:val="en-US"/>
              </w:rPr>
              <w:t>Glebus</w:t>
            </w:r>
            <w:proofErr w:type="spellEnd"/>
            <w:r w:rsidRPr="00AF4215">
              <w:rPr>
                <w:sz w:val="20"/>
                <w:szCs w:val="20"/>
              </w:rPr>
              <w:t>-</w:t>
            </w:r>
            <w:r w:rsidRPr="00AF4215">
              <w:rPr>
                <w:sz w:val="20"/>
                <w:szCs w:val="20"/>
                <w:lang w:val="en-US"/>
              </w:rPr>
              <w:t>Medical</w:t>
            </w:r>
            <w:r w:rsidRPr="00AF4215">
              <w:rPr>
                <w:sz w:val="20"/>
                <w:szCs w:val="20"/>
              </w:rPr>
              <w:t>»</w:t>
            </w:r>
          </w:p>
          <w:p w:rsidR="005B7E67" w:rsidRPr="00AF4215" w:rsidRDefault="005B7E67" w:rsidP="00AF4215">
            <w:pPr>
              <w:jc w:val="center"/>
              <w:rPr>
                <w:sz w:val="20"/>
                <w:szCs w:val="20"/>
              </w:rPr>
            </w:pPr>
            <w:r w:rsidRPr="00AF4215">
              <w:rPr>
                <w:sz w:val="20"/>
                <w:szCs w:val="20"/>
              </w:rPr>
              <w:t xml:space="preserve"> Солнцев Р.А.</w:t>
            </w:r>
          </w:p>
        </w:tc>
        <w:tc>
          <w:tcPr>
            <w:tcW w:w="98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5B7E67" w:rsidRPr="00AF4215" w:rsidRDefault="005B7E67" w:rsidP="00AF4215">
            <w:pPr>
              <w:jc w:val="center"/>
              <w:rPr>
                <w:sz w:val="20"/>
                <w:szCs w:val="20"/>
              </w:rPr>
            </w:pPr>
            <w:r w:rsidRPr="00AF4215">
              <w:rPr>
                <w:sz w:val="20"/>
                <w:szCs w:val="20"/>
              </w:rPr>
              <w:t>Оригинал</w:t>
            </w:r>
          </w:p>
        </w:tc>
        <w:tc>
          <w:tcPr>
            <w:tcW w:w="309" w:type="pct"/>
            <w:tcBorders>
              <w:top w:val="single" w:sz="8" w:space="0" w:color="auto"/>
              <w:left w:val="nil"/>
              <w:bottom w:val="single" w:sz="8" w:space="0" w:color="auto"/>
              <w:right w:val="single" w:sz="8" w:space="0" w:color="auto"/>
            </w:tcBorders>
          </w:tcPr>
          <w:p w:rsidR="005B7E67" w:rsidRPr="00AF4215" w:rsidRDefault="005B7E67" w:rsidP="00AF4215">
            <w:pPr>
              <w:jc w:val="center"/>
              <w:rPr>
                <w:sz w:val="20"/>
                <w:szCs w:val="20"/>
              </w:rPr>
            </w:pPr>
            <w:r w:rsidRPr="00AF4215">
              <w:rPr>
                <w:sz w:val="20"/>
                <w:szCs w:val="20"/>
              </w:rPr>
              <w:t>43-44</w:t>
            </w:r>
          </w:p>
        </w:tc>
      </w:tr>
    </w:tbl>
    <w:p w:rsidR="005B7E67" w:rsidRPr="00AF4215" w:rsidRDefault="005B7E67" w:rsidP="00957F19">
      <w:pPr>
        <w:jc w:val="center"/>
        <w:rPr>
          <w:sz w:val="18"/>
          <w:szCs w:val="18"/>
          <w:lang w:val="en-US"/>
        </w:rPr>
      </w:pPr>
    </w:p>
    <w:p w:rsidR="0094355C" w:rsidRPr="00AF4215" w:rsidRDefault="0094355C" w:rsidP="00957F19">
      <w:pPr>
        <w:jc w:val="center"/>
        <w:rPr>
          <w:sz w:val="18"/>
          <w:szCs w:val="18"/>
          <w:lang w:val="en-US"/>
        </w:rPr>
      </w:pPr>
    </w:p>
    <w:p w:rsidR="00957F19" w:rsidRPr="00AF4215" w:rsidRDefault="00957F19" w:rsidP="00957F19">
      <w:pPr>
        <w:jc w:val="center"/>
        <w:rPr>
          <w:sz w:val="18"/>
          <w:szCs w:val="1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4"/>
        <w:gridCol w:w="7286"/>
      </w:tblGrid>
      <w:tr w:rsidR="005B7E67" w:rsidRPr="00AF4215" w:rsidTr="00AF4215">
        <w:trPr>
          <w:trHeight w:val="408"/>
        </w:trPr>
        <w:tc>
          <w:tcPr>
            <w:tcW w:w="7034" w:type="dxa"/>
            <w:vAlign w:val="center"/>
          </w:tcPr>
          <w:p w:rsidR="005B7E67" w:rsidRPr="00AF4215" w:rsidRDefault="005B7E67" w:rsidP="00AF4215">
            <w:pPr>
              <w:pStyle w:val="a4"/>
              <w:widowControl/>
              <w:numPr>
                <w:ilvl w:val="0"/>
                <w:numId w:val="1"/>
              </w:numPr>
              <w:tabs>
                <w:tab w:val="left" w:pos="284"/>
              </w:tabs>
              <w:autoSpaceDE/>
              <w:autoSpaceDN/>
              <w:adjustRightInd/>
              <w:ind w:left="0" w:firstLine="0"/>
              <w:rPr>
                <w:rFonts w:ascii="Times New Roman" w:hAnsi="Times New Roman" w:cs="Times New Roman"/>
                <w:sz w:val="18"/>
                <w:szCs w:val="18"/>
              </w:rPr>
            </w:pPr>
            <w:r w:rsidRPr="00AF4215">
              <w:rPr>
                <w:rFonts w:ascii="Times New Roman" w:hAnsi="Times New Roman" w:cs="Times New Roman"/>
                <w:sz w:val="18"/>
                <w:szCs w:val="18"/>
                <w:lang w:val="kk-KZ"/>
              </w:rPr>
              <w:t>Тендерная</w:t>
            </w:r>
            <w:r w:rsidRPr="00AF4215">
              <w:rPr>
                <w:rFonts w:ascii="Times New Roman" w:hAnsi="Times New Roman" w:cs="Times New Roman"/>
                <w:sz w:val="18"/>
                <w:szCs w:val="18"/>
              </w:rPr>
              <w:t xml:space="preserve"> комиссия в составе:</w:t>
            </w:r>
          </w:p>
          <w:p w:rsidR="005B7E67" w:rsidRPr="00AF4215" w:rsidRDefault="005B7E67" w:rsidP="00AF4215">
            <w:pPr>
              <w:tabs>
                <w:tab w:val="left" w:pos="284"/>
              </w:tabs>
              <w:ind w:left="851"/>
              <w:rPr>
                <w:sz w:val="18"/>
                <w:szCs w:val="18"/>
              </w:rPr>
            </w:pPr>
          </w:p>
        </w:tc>
        <w:tc>
          <w:tcPr>
            <w:tcW w:w="7286" w:type="dxa"/>
          </w:tcPr>
          <w:p w:rsidR="005B7E67" w:rsidRPr="00AF4215" w:rsidRDefault="005B7E67" w:rsidP="00AF4215">
            <w:pPr>
              <w:pStyle w:val="1"/>
              <w:keepNext/>
              <w:spacing w:before="0" w:beforeAutospacing="0" w:after="0" w:afterAutospacing="0"/>
              <w:jc w:val="center"/>
              <w:outlineLvl w:val="0"/>
              <w:rPr>
                <w:b w:val="0"/>
                <w:bCs w:val="0"/>
                <w:kern w:val="0"/>
                <w:sz w:val="18"/>
                <w:szCs w:val="18"/>
              </w:rPr>
            </w:pPr>
          </w:p>
        </w:tc>
      </w:tr>
      <w:tr w:rsidR="005B7E67" w:rsidRPr="00AF4215" w:rsidTr="00AF4215">
        <w:trPr>
          <w:trHeight w:val="413"/>
        </w:trPr>
        <w:tc>
          <w:tcPr>
            <w:tcW w:w="7034" w:type="dxa"/>
          </w:tcPr>
          <w:p w:rsidR="005B7E67" w:rsidRPr="00AF4215" w:rsidRDefault="005B7E67" w:rsidP="00AF4215">
            <w:pPr>
              <w:pStyle w:val="1"/>
              <w:spacing w:before="0"/>
              <w:outlineLvl w:val="0"/>
              <w:rPr>
                <w:bCs w:val="0"/>
                <w:color w:val="000000" w:themeColor="text1"/>
                <w:sz w:val="18"/>
                <w:szCs w:val="18"/>
                <w:lang w:val="kk-KZ"/>
              </w:rPr>
            </w:pPr>
            <w:r w:rsidRPr="00AF4215">
              <w:rPr>
                <w:color w:val="000000" w:themeColor="text1"/>
                <w:sz w:val="18"/>
                <w:szCs w:val="18"/>
                <w:lang w:val="kk-KZ"/>
              </w:rPr>
              <w:t>Мыктыбаева С.Ж.</w:t>
            </w:r>
          </w:p>
        </w:tc>
        <w:tc>
          <w:tcPr>
            <w:tcW w:w="7286" w:type="dxa"/>
          </w:tcPr>
          <w:p w:rsidR="005B7E67" w:rsidRPr="00AF4215" w:rsidRDefault="005B7E67" w:rsidP="00AF4215">
            <w:pPr>
              <w:pStyle w:val="1"/>
              <w:spacing w:before="0"/>
              <w:outlineLvl w:val="0"/>
              <w:rPr>
                <w:bCs w:val="0"/>
                <w:color w:val="000000" w:themeColor="text1"/>
                <w:sz w:val="18"/>
                <w:szCs w:val="18"/>
              </w:rPr>
            </w:pPr>
            <w:r w:rsidRPr="00AF4215">
              <w:rPr>
                <w:color w:val="000000" w:themeColor="text1"/>
                <w:sz w:val="18"/>
                <w:szCs w:val="18"/>
              </w:rPr>
              <w:t>Директор - председатель тендерной комиссии;</w:t>
            </w:r>
          </w:p>
        </w:tc>
      </w:tr>
      <w:tr w:rsidR="005B7E67" w:rsidRPr="00AF4215" w:rsidTr="00AF4215">
        <w:trPr>
          <w:trHeight w:val="418"/>
        </w:trPr>
        <w:tc>
          <w:tcPr>
            <w:tcW w:w="7034" w:type="dxa"/>
          </w:tcPr>
          <w:p w:rsidR="005B7E67" w:rsidRPr="00AF4215" w:rsidRDefault="005B7E67" w:rsidP="00AF4215">
            <w:pPr>
              <w:pStyle w:val="1"/>
              <w:spacing w:before="0"/>
              <w:outlineLvl w:val="0"/>
              <w:rPr>
                <w:bCs w:val="0"/>
                <w:color w:val="000000" w:themeColor="text1"/>
                <w:sz w:val="18"/>
                <w:szCs w:val="18"/>
                <w:lang w:val="kk-KZ"/>
              </w:rPr>
            </w:pPr>
            <w:r w:rsidRPr="00AF4215">
              <w:rPr>
                <w:color w:val="000000" w:themeColor="text1"/>
                <w:sz w:val="18"/>
                <w:szCs w:val="18"/>
                <w:lang w:val="kk-KZ"/>
              </w:rPr>
              <w:t>Құрымбай Б.Б.</w:t>
            </w:r>
          </w:p>
        </w:tc>
        <w:tc>
          <w:tcPr>
            <w:tcW w:w="7286" w:type="dxa"/>
          </w:tcPr>
          <w:p w:rsidR="005B7E67" w:rsidRPr="00AF4215" w:rsidRDefault="005B7E67" w:rsidP="00AF4215">
            <w:pPr>
              <w:pStyle w:val="1"/>
              <w:spacing w:before="0"/>
              <w:outlineLvl w:val="0"/>
              <w:rPr>
                <w:bCs w:val="0"/>
                <w:color w:val="000000" w:themeColor="text1"/>
                <w:sz w:val="18"/>
                <w:szCs w:val="18"/>
              </w:rPr>
            </w:pPr>
            <w:r w:rsidRPr="00AF4215">
              <w:rPr>
                <w:color w:val="000000" w:themeColor="text1"/>
                <w:sz w:val="18"/>
                <w:szCs w:val="18"/>
              </w:rPr>
              <w:t>Заместитель директора по лечебной работе – член комиссии;</w:t>
            </w:r>
          </w:p>
        </w:tc>
      </w:tr>
      <w:tr w:rsidR="005B7E67" w:rsidRPr="00AF4215" w:rsidTr="00AF4215">
        <w:trPr>
          <w:trHeight w:val="410"/>
        </w:trPr>
        <w:tc>
          <w:tcPr>
            <w:tcW w:w="7034" w:type="dxa"/>
            <w:shd w:val="clear" w:color="auto" w:fill="FFFFFF" w:themeFill="background1"/>
          </w:tcPr>
          <w:p w:rsidR="005B7E67" w:rsidRPr="00AF4215" w:rsidRDefault="005B7E67" w:rsidP="00AF4215">
            <w:pPr>
              <w:pStyle w:val="1"/>
              <w:spacing w:before="0"/>
              <w:outlineLvl w:val="0"/>
              <w:rPr>
                <w:bCs w:val="0"/>
                <w:color w:val="000000" w:themeColor="text1"/>
                <w:sz w:val="18"/>
                <w:szCs w:val="18"/>
              </w:rPr>
            </w:pPr>
            <w:r w:rsidRPr="00AF4215">
              <w:rPr>
                <w:color w:val="000000" w:themeColor="text1"/>
                <w:sz w:val="18"/>
                <w:szCs w:val="18"/>
                <w:lang w:val="kk-KZ"/>
              </w:rPr>
              <w:t>Жайнарбекова А.Т.</w:t>
            </w:r>
            <w:r w:rsidRPr="00AF4215">
              <w:rPr>
                <w:color w:val="333333"/>
                <w:sz w:val="18"/>
                <w:szCs w:val="18"/>
              </w:rPr>
              <w:t> </w:t>
            </w:r>
          </w:p>
        </w:tc>
        <w:tc>
          <w:tcPr>
            <w:tcW w:w="7286" w:type="dxa"/>
            <w:shd w:val="clear" w:color="auto" w:fill="FFFFFF" w:themeFill="background1"/>
          </w:tcPr>
          <w:p w:rsidR="005B7E67" w:rsidRPr="00AF4215" w:rsidRDefault="005B7E67" w:rsidP="00AF4215">
            <w:pPr>
              <w:pStyle w:val="1"/>
              <w:spacing w:before="0"/>
              <w:outlineLvl w:val="0"/>
              <w:rPr>
                <w:color w:val="000000" w:themeColor="text1"/>
                <w:sz w:val="18"/>
                <w:szCs w:val="18"/>
              </w:rPr>
            </w:pPr>
            <w:r w:rsidRPr="00AF4215">
              <w:rPr>
                <w:color w:val="000000" w:themeColor="text1"/>
                <w:sz w:val="18"/>
                <w:szCs w:val="18"/>
              </w:rPr>
              <w:t>Заместитель директора по контролю и качества – член комиссии;</w:t>
            </w:r>
          </w:p>
        </w:tc>
      </w:tr>
      <w:tr w:rsidR="005B7E67" w:rsidRPr="00AF4215" w:rsidTr="00AF4215">
        <w:trPr>
          <w:trHeight w:val="410"/>
        </w:trPr>
        <w:tc>
          <w:tcPr>
            <w:tcW w:w="7034" w:type="dxa"/>
            <w:shd w:val="clear" w:color="auto" w:fill="FFFFFF" w:themeFill="background1"/>
          </w:tcPr>
          <w:p w:rsidR="005B7E67" w:rsidRPr="00AF4215" w:rsidRDefault="005B7E67" w:rsidP="00AF4215">
            <w:pPr>
              <w:pStyle w:val="1"/>
              <w:spacing w:before="0"/>
              <w:outlineLvl w:val="0"/>
              <w:rPr>
                <w:color w:val="000000" w:themeColor="text1"/>
                <w:sz w:val="18"/>
                <w:szCs w:val="18"/>
                <w:lang w:val="kk-KZ"/>
              </w:rPr>
            </w:pPr>
            <w:r w:rsidRPr="00AF4215">
              <w:rPr>
                <w:color w:val="000000" w:themeColor="text1"/>
                <w:sz w:val="18"/>
                <w:szCs w:val="18"/>
                <w:lang w:val="kk-KZ"/>
              </w:rPr>
              <w:t>Ермуратова Г.Е.</w:t>
            </w:r>
          </w:p>
        </w:tc>
        <w:tc>
          <w:tcPr>
            <w:tcW w:w="7286" w:type="dxa"/>
            <w:shd w:val="clear" w:color="auto" w:fill="FFFFFF" w:themeFill="background1"/>
          </w:tcPr>
          <w:p w:rsidR="005B7E67" w:rsidRPr="00AF4215" w:rsidRDefault="005B7E67" w:rsidP="00AF4215">
            <w:pPr>
              <w:pStyle w:val="1"/>
              <w:spacing w:before="0"/>
              <w:outlineLvl w:val="0"/>
              <w:rPr>
                <w:color w:val="000000" w:themeColor="text1"/>
                <w:sz w:val="18"/>
                <w:szCs w:val="18"/>
              </w:rPr>
            </w:pPr>
            <w:r w:rsidRPr="00AF4215">
              <w:rPr>
                <w:color w:val="000000" w:themeColor="text1"/>
                <w:sz w:val="18"/>
                <w:szCs w:val="18"/>
              </w:rPr>
              <w:t>Главный бухгалтер – член комиссии;</w:t>
            </w:r>
          </w:p>
        </w:tc>
      </w:tr>
      <w:tr w:rsidR="005B7E67" w:rsidRPr="00AF4215" w:rsidTr="00AF4215">
        <w:trPr>
          <w:trHeight w:val="410"/>
        </w:trPr>
        <w:tc>
          <w:tcPr>
            <w:tcW w:w="7034" w:type="dxa"/>
            <w:shd w:val="clear" w:color="auto" w:fill="FFFFFF" w:themeFill="background1"/>
          </w:tcPr>
          <w:p w:rsidR="005B7E67" w:rsidRPr="00AF4215" w:rsidRDefault="005B7E67" w:rsidP="00AF4215">
            <w:pPr>
              <w:pStyle w:val="1"/>
              <w:spacing w:before="0"/>
              <w:outlineLvl w:val="0"/>
              <w:rPr>
                <w:color w:val="000000" w:themeColor="text1"/>
                <w:sz w:val="18"/>
                <w:szCs w:val="18"/>
                <w:lang w:val="kk-KZ"/>
              </w:rPr>
            </w:pPr>
            <w:r w:rsidRPr="00AF4215">
              <w:rPr>
                <w:color w:val="000000" w:themeColor="text1"/>
                <w:sz w:val="18"/>
                <w:szCs w:val="18"/>
                <w:lang w:val="kk-KZ"/>
              </w:rPr>
              <w:t>Мухажанова А.Е.</w:t>
            </w:r>
          </w:p>
        </w:tc>
        <w:tc>
          <w:tcPr>
            <w:tcW w:w="7286" w:type="dxa"/>
            <w:shd w:val="clear" w:color="auto" w:fill="FFFFFF" w:themeFill="background1"/>
          </w:tcPr>
          <w:p w:rsidR="005B7E67" w:rsidRPr="00AF4215" w:rsidRDefault="005B7E67" w:rsidP="00AF4215">
            <w:pPr>
              <w:pStyle w:val="1"/>
              <w:spacing w:before="0"/>
              <w:outlineLvl w:val="0"/>
              <w:rPr>
                <w:color w:val="000000" w:themeColor="text1"/>
                <w:sz w:val="18"/>
                <w:szCs w:val="18"/>
              </w:rPr>
            </w:pPr>
            <w:r w:rsidRPr="00AF4215">
              <w:rPr>
                <w:color w:val="000000" w:themeColor="text1"/>
                <w:sz w:val="18"/>
                <w:szCs w:val="18"/>
                <w:lang w:val="kk-KZ"/>
              </w:rPr>
              <w:t xml:space="preserve">Специалист государственных закупок </w:t>
            </w:r>
            <w:r w:rsidRPr="00AF4215">
              <w:rPr>
                <w:color w:val="000000" w:themeColor="text1"/>
                <w:sz w:val="18"/>
                <w:szCs w:val="18"/>
              </w:rPr>
              <w:t xml:space="preserve"> – член комиссии;</w:t>
            </w:r>
          </w:p>
        </w:tc>
      </w:tr>
      <w:tr w:rsidR="005B7E67" w:rsidRPr="00AF4215" w:rsidTr="00AF4215">
        <w:trPr>
          <w:trHeight w:val="342"/>
        </w:trPr>
        <w:tc>
          <w:tcPr>
            <w:tcW w:w="7034" w:type="dxa"/>
          </w:tcPr>
          <w:p w:rsidR="005B7E67" w:rsidRPr="00AF4215" w:rsidRDefault="005B7E67" w:rsidP="00AF4215">
            <w:pPr>
              <w:pStyle w:val="1"/>
              <w:spacing w:before="0"/>
              <w:outlineLvl w:val="0"/>
              <w:rPr>
                <w:bCs w:val="0"/>
                <w:color w:val="000000" w:themeColor="text1"/>
                <w:sz w:val="18"/>
                <w:szCs w:val="18"/>
                <w:lang w:val="kk-KZ"/>
              </w:rPr>
            </w:pPr>
            <w:r w:rsidRPr="00AF4215">
              <w:rPr>
                <w:color w:val="000000" w:themeColor="text1"/>
                <w:sz w:val="18"/>
                <w:szCs w:val="18"/>
                <w:lang w:val="kk-KZ"/>
              </w:rPr>
              <w:t>Ергабылов Д.</w:t>
            </w:r>
          </w:p>
        </w:tc>
        <w:tc>
          <w:tcPr>
            <w:tcW w:w="7286" w:type="dxa"/>
          </w:tcPr>
          <w:p w:rsidR="005B7E67" w:rsidRPr="00AF4215" w:rsidRDefault="005B7E67" w:rsidP="00AF4215">
            <w:pPr>
              <w:pStyle w:val="1"/>
              <w:spacing w:before="0"/>
              <w:outlineLvl w:val="0"/>
              <w:rPr>
                <w:bCs w:val="0"/>
                <w:color w:val="000000" w:themeColor="text1"/>
                <w:sz w:val="18"/>
                <w:szCs w:val="18"/>
              </w:rPr>
            </w:pPr>
            <w:r w:rsidRPr="00AF4215">
              <w:rPr>
                <w:color w:val="000000" w:themeColor="text1"/>
                <w:sz w:val="18"/>
                <w:szCs w:val="18"/>
                <w:lang w:val="kk-KZ"/>
              </w:rPr>
              <w:t>Заведующий реанимационного отделения ;</w:t>
            </w:r>
          </w:p>
        </w:tc>
      </w:tr>
      <w:tr w:rsidR="005B7E67" w:rsidRPr="00AF4215" w:rsidTr="00AF4215">
        <w:trPr>
          <w:trHeight w:val="342"/>
        </w:trPr>
        <w:tc>
          <w:tcPr>
            <w:tcW w:w="7034" w:type="dxa"/>
          </w:tcPr>
          <w:p w:rsidR="005B7E67" w:rsidRPr="00AF4215" w:rsidRDefault="005B7E67" w:rsidP="00AF4215">
            <w:pPr>
              <w:pStyle w:val="1"/>
              <w:spacing w:before="0"/>
              <w:outlineLvl w:val="0"/>
              <w:rPr>
                <w:color w:val="000000" w:themeColor="text1"/>
                <w:sz w:val="18"/>
                <w:szCs w:val="18"/>
                <w:lang w:val="kk-KZ"/>
              </w:rPr>
            </w:pPr>
            <w:r w:rsidRPr="00AF4215">
              <w:rPr>
                <w:color w:val="000000" w:themeColor="text1"/>
                <w:sz w:val="18"/>
                <w:szCs w:val="18"/>
                <w:lang w:val="kk-KZ"/>
              </w:rPr>
              <w:t xml:space="preserve">Нуруллаев Ш.У. </w:t>
            </w:r>
          </w:p>
        </w:tc>
        <w:tc>
          <w:tcPr>
            <w:tcW w:w="7286" w:type="dxa"/>
          </w:tcPr>
          <w:p w:rsidR="005B7E67" w:rsidRPr="00AF4215" w:rsidRDefault="005B7E67" w:rsidP="00AF4215">
            <w:pPr>
              <w:pStyle w:val="1"/>
              <w:spacing w:before="0"/>
              <w:outlineLvl w:val="0"/>
              <w:rPr>
                <w:color w:val="000000" w:themeColor="text1"/>
                <w:sz w:val="18"/>
                <w:szCs w:val="18"/>
                <w:lang w:val="kk-KZ"/>
              </w:rPr>
            </w:pPr>
            <w:r w:rsidRPr="00AF4215">
              <w:rPr>
                <w:color w:val="000000" w:themeColor="text1"/>
                <w:sz w:val="18"/>
                <w:szCs w:val="18"/>
                <w:lang w:val="kk-KZ"/>
              </w:rPr>
              <w:t>Заведующий хирургического  отделения</w:t>
            </w:r>
          </w:p>
        </w:tc>
      </w:tr>
      <w:tr w:rsidR="005B7E67" w:rsidRPr="00957F19" w:rsidTr="00AF4215">
        <w:trPr>
          <w:trHeight w:val="342"/>
        </w:trPr>
        <w:tc>
          <w:tcPr>
            <w:tcW w:w="7034" w:type="dxa"/>
          </w:tcPr>
          <w:p w:rsidR="005B7E67" w:rsidRPr="00AF4215" w:rsidRDefault="005B7E67" w:rsidP="00AF4215">
            <w:pPr>
              <w:pStyle w:val="1"/>
              <w:spacing w:before="0"/>
              <w:outlineLvl w:val="0"/>
              <w:rPr>
                <w:bCs w:val="0"/>
                <w:color w:val="000000" w:themeColor="text1"/>
                <w:sz w:val="18"/>
                <w:szCs w:val="18"/>
              </w:rPr>
            </w:pPr>
            <w:proofErr w:type="spellStart"/>
            <w:r w:rsidRPr="00AF4215">
              <w:rPr>
                <w:color w:val="000000" w:themeColor="text1"/>
                <w:sz w:val="18"/>
                <w:szCs w:val="18"/>
              </w:rPr>
              <w:t>Раймжанов</w:t>
            </w:r>
            <w:proofErr w:type="spellEnd"/>
            <w:r w:rsidRPr="00AF4215">
              <w:rPr>
                <w:color w:val="000000" w:themeColor="text1"/>
                <w:sz w:val="18"/>
                <w:szCs w:val="18"/>
              </w:rPr>
              <w:t xml:space="preserve"> А.Е.</w:t>
            </w:r>
          </w:p>
        </w:tc>
        <w:tc>
          <w:tcPr>
            <w:tcW w:w="7286" w:type="dxa"/>
          </w:tcPr>
          <w:p w:rsidR="005B7E67" w:rsidRPr="00957F19" w:rsidRDefault="005B7E67" w:rsidP="00AF4215">
            <w:pPr>
              <w:pStyle w:val="1"/>
              <w:spacing w:before="0"/>
              <w:outlineLvl w:val="0"/>
              <w:rPr>
                <w:bCs w:val="0"/>
                <w:color w:val="000000" w:themeColor="text1"/>
                <w:sz w:val="18"/>
                <w:szCs w:val="18"/>
              </w:rPr>
            </w:pPr>
            <w:r w:rsidRPr="00AF4215">
              <w:rPr>
                <w:color w:val="000000" w:themeColor="text1"/>
                <w:sz w:val="18"/>
                <w:szCs w:val="18"/>
                <w:lang w:val="kk-KZ"/>
              </w:rPr>
              <w:t xml:space="preserve">Специалист государственных закупок </w:t>
            </w:r>
            <w:r w:rsidRPr="00AF4215">
              <w:rPr>
                <w:color w:val="000000" w:themeColor="text1"/>
                <w:sz w:val="18"/>
                <w:szCs w:val="18"/>
              </w:rPr>
              <w:t xml:space="preserve"> – секретарь тендерной комиссии;</w:t>
            </w:r>
          </w:p>
        </w:tc>
      </w:tr>
    </w:tbl>
    <w:p w:rsidR="00957F19" w:rsidRPr="00957F19" w:rsidRDefault="00957F19" w:rsidP="00957F19">
      <w:pPr>
        <w:jc w:val="center"/>
        <w:rPr>
          <w:sz w:val="18"/>
          <w:szCs w:val="18"/>
        </w:rPr>
      </w:pPr>
    </w:p>
    <w:sectPr w:rsidR="00957F19" w:rsidRPr="00957F19" w:rsidSect="008A52FA">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E0" w:rsidRDefault="007D30E0" w:rsidP="00741384">
      <w:r>
        <w:separator/>
      </w:r>
    </w:p>
  </w:endnote>
  <w:endnote w:type="continuationSeparator" w:id="0">
    <w:p w:rsidR="007D30E0" w:rsidRDefault="007D30E0" w:rsidP="0074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5" w:rsidRDefault="00AF421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372326"/>
      <w:docPartObj>
        <w:docPartGallery w:val="Page Numbers (Bottom of Page)"/>
        <w:docPartUnique/>
      </w:docPartObj>
    </w:sdtPr>
    <w:sdtContent>
      <w:p w:rsidR="00AF4215" w:rsidRDefault="00AF4215">
        <w:pPr>
          <w:pStyle w:val="af6"/>
          <w:jc w:val="right"/>
        </w:pPr>
        <w:fldSimple w:instr="PAGE   \* MERGEFORMAT">
          <w:r w:rsidR="00056F03">
            <w:rPr>
              <w:noProof/>
            </w:rPr>
            <w:t>1</w:t>
          </w:r>
        </w:fldSimple>
      </w:p>
    </w:sdtContent>
  </w:sdt>
  <w:p w:rsidR="00AF4215" w:rsidRDefault="00AF4215" w:rsidP="00AC4281">
    <w:pPr>
      <w:pStyle w:val="af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5" w:rsidRDefault="00AF421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E0" w:rsidRDefault="007D30E0" w:rsidP="00741384">
      <w:r>
        <w:separator/>
      </w:r>
    </w:p>
  </w:footnote>
  <w:footnote w:type="continuationSeparator" w:id="0">
    <w:p w:rsidR="007D30E0" w:rsidRDefault="007D30E0" w:rsidP="00741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5" w:rsidRDefault="00AF421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5" w:rsidRDefault="00AF4215">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5" w:rsidRDefault="00AF421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1FCC"/>
    <w:multiLevelType w:val="hybridMultilevel"/>
    <w:tmpl w:val="F600EB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9A3723"/>
    <w:multiLevelType w:val="hybridMultilevel"/>
    <w:tmpl w:val="DAF45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62378C"/>
    <w:multiLevelType w:val="hybridMultilevel"/>
    <w:tmpl w:val="3AAE9678"/>
    <w:lvl w:ilvl="0" w:tplc="48E85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5B7DE0"/>
    <w:rsid w:val="00011614"/>
    <w:rsid w:val="00014BD5"/>
    <w:rsid w:val="000156AA"/>
    <w:rsid w:val="00021BEF"/>
    <w:rsid w:val="000240F0"/>
    <w:rsid w:val="00027714"/>
    <w:rsid w:val="000319A5"/>
    <w:rsid w:val="0004000D"/>
    <w:rsid w:val="00046994"/>
    <w:rsid w:val="00056F03"/>
    <w:rsid w:val="000614E8"/>
    <w:rsid w:val="00061BB2"/>
    <w:rsid w:val="0007012E"/>
    <w:rsid w:val="00074F8A"/>
    <w:rsid w:val="00084702"/>
    <w:rsid w:val="00084DBF"/>
    <w:rsid w:val="00085058"/>
    <w:rsid w:val="00095E50"/>
    <w:rsid w:val="000A4D62"/>
    <w:rsid w:val="000B2FD6"/>
    <w:rsid w:val="000B379A"/>
    <w:rsid w:val="000C0669"/>
    <w:rsid w:val="000E0063"/>
    <w:rsid w:val="000E2E7D"/>
    <w:rsid w:val="000E5A6A"/>
    <w:rsid w:val="000E686C"/>
    <w:rsid w:val="000F3F71"/>
    <w:rsid w:val="000F4734"/>
    <w:rsid w:val="001010EF"/>
    <w:rsid w:val="00101475"/>
    <w:rsid w:val="001049F7"/>
    <w:rsid w:val="0011151C"/>
    <w:rsid w:val="00116CE8"/>
    <w:rsid w:val="0014657B"/>
    <w:rsid w:val="00165AEC"/>
    <w:rsid w:val="00167352"/>
    <w:rsid w:val="00172729"/>
    <w:rsid w:val="0017567F"/>
    <w:rsid w:val="0017719A"/>
    <w:rsid w:val="0018098C"/>
    <w:rsid w:val="00183FDF"/>
    <w:rsid w:val="00184B5D"/>
    <w:rsid w:val="001B0E21"/>
    <w:rsid w:val="001B3C6E"/>
    <w:rsid w:val="001C244E"/>
    <w:rsid w:val="001C2809"/>
    <w:rsid w:val="001C38A9"/>
    <w:rsid w:val="001D2DF4"/>
    <w:rsid w:val="001D2F66"/>
    <w:rsid w:val="001E0C7D"/>
    <w:rsid w:val="001E2A06"/>
    <w:rsid w:val="001E5E48"/>
    <w:rsid w:val="001F53D3"/>
    <w:rsid w:val="00222955"/>
    <w:rsid w:val="00222F84"/>
    <w:rsid w:val="002236F2"/>
    <w:rsid w:val="002355E4"/>
    <w:rsid w:val="0023591C"/>
    <w:rsid w:val="00241B96"/>
    <w:rsid w:val="00242259"/>
    <w:rsid w:val="00242C17"/>
    <w:rsid w:val="00274FED"/>
    <w:rsid w:val="002751A2"/>
    <w:rsid w:val="00275449"/>
    <w:rsid w:val="002778AA"/>
    <w:rsid w:val="00281D7C"/>
    <w:rsid w:val="00287A50"/>
    <w:rsid w:val="002954B7"/>
    <w:rsid w:val="002A1009"/>
    <w:rsid w:val="002A45CF"/>
    <w:rsid w:val="002A4910"/>
    <w:rsid w:val="002A4F2A"/>
    <w:rsid w:val="002B6DEF"/>
    <w:rsid w:val="002C0846"/>
    <w:rsid w:val="002C0D9B"/>
    <w:rsid w:val="002C2726"/>
    <w:rsid w:val="002C3ACB"/>
    <w:rsid w:val="002C511E"/>
    <w:rsid w:val="002D157D"/>
    <w:rsid w:val="002E2C0A"/>
    <w:rsid w:val="002E7513"/>
    <w:rsid w:val="002F0430"/>
    <w:rsid w:val="002F3B72"/>
    <w:rsid w:val="002F3CE9"/>
    <w:rsid w:val="00302237"/>
    <w:rsid w:val="003030DB"/>
    <w:rsid w:val="00311B6C"/>
    <w:rsid w:val="0031235D"/>
    <w:rsid w:val="003127C3"/>
    <w:rsid w:val="00313C5E"/>
    <w:rsid w:val="0032520A"/>
    <w:rsid w:val="003359F6"/>
    <w:rsid w:val="003364C2"/>
    <w:rsid w:val="00344F3D"/>
    <w:rsid w:val="00352A9A"/>
    <w:rsid w:val="0035389D"/>
    <w:rsid w:val="00357CA5"/>
    <w:rsid w:val="0036035C"/>
    <w:rsid w:val="003743C0"/>
    <w:rsid w:val="0038182E"/>
    <w:rsid w:val="003A689D"/>
    <w:rsid w:val="003B35AB"/>
    <w:rsid w:val="003B7EC7"/>
    <w:rsid w:val="003C11D8"/>
    <w:rsid w:val="003C2E52"/>
    <w:rsid w:val="003D2874"/>
    <w:rsid w:val="003D54F6"/>
    <w:rsid w:val="003D6BB9"/>
    <w:rsid w:val="003E53F6"/>
    <w:rsid w:val="003F3960"/>
    <w:rsid w:val="003F7078"/>
    <w:rsid w:val="0040679F"/>
    <w:rsid w:val="0041062F"/>
    <w:rsid w:val="00410B4E"/>
    <w:rsid w:val="00412C56"/>
    <w:rsid w:val="00414F67"/>
    <w:rsid w:val="004163F5"/>
    <w:rsid w:val="00424DA6"/>
    <w:rsid w:val="004269E5"/>
    <w:rsid w:val="00426BED"/>
    <w:rsid w:val="00426F4A"/>
    <w:rsid w:val="0043768B"/>
    <w:rsid w:val="00445E2E"/>
    <w:rsid w:val="00450481"/>
    <w:rsid w:val="004515F9"/>
    <w:rsid w:val="00463D39"/>
    <w:rsid w:val="0048229B"/>
    <w:rsid w:val="004A1A7B"/>
    <w:rsid w:val="004A4085"/>
    <w:rsid w:val="004A5E8E"/>
    <w:rsid w:val="004A76D7"/>
    <w:rsid w:val="004B025F"/>
    <w:rsid w:val="004C03A9"/>
    <w:rsid w:val="004C21C8"/>
    <w:rsid w:val="004C54E6"/>
    <w:rsid w:val="004D076A"/>
    <w:rsid w:val="004D5EED"/>
    <w:rsid w:val="004E526B"/>
    <w:rsid w:val="004F2AD8"/>
    <w:rsid w:val="004F604E"/>
    <w:rsid w:val="005042A9"/>
    <w:rsid w:val="00507368"/>
    <w:rsid w:val="005073AD"/>
    <w:rsid w:val="00511F50"/>
    <w:rsid w:val="005146D0"/>
    <w:rsid w:val="00524851"/>
    <w:rsid w:val="00530EE2"/>
    <w:rsid w:val="00531EC1"/>
    <w:rsid w:val="00541B76"/>
    <w:rsid w:val="00547F08"/>
    <w:rsid w:val="0055497B"/>
    <w:rsid w:val="00557171"/>
    <w:rsid w:val="00563D91"/>
    <w:rsid w:val="00570BC2"/>
    <w:rsid w:val="005714BA"/>
    <w:rsid w:val="005801B1"/>
    <w:rsid w:val="005A2CC3"/>
    <w:rsid w:val="005A3FBF"/>
    <w:rsid w:val="005B6EAC"/>
    <w:rsid w:val="005B7DE0"/>
    <w:rsid w:val="005B7E67"/>
    <w:rsid w:val="005C65C3"/>
    <w:rsid w:val="005D172F"/>
    <w:rsid w:val="005D2B3F"/>
    <w:rsid w:val="005D59D6"/>
    <w:rsid w:val="005E5973"/>
    <w:rsid w:val="005F0CF7"/>
    <w:rsid w:val="005F6142"/>
    <w:rsid w:val="006043F0"/>
    <w:rsid w:val="006227C1"/>
    <w:rsid w:val="00625217"/>
    <w:rsid w:val="00636453"/>
    <w:rsid w:val="006364E4"/>
    <w:rsid w:val="0066116B"/>
    <w:rsid w:val="00670026"/>
    <w:rsid w:val="00680FD0"/>
    <w:rsid w:val="00685380"/>
    <w:rsid w:val="00687674"/>
    <w:rsid w:val="0069044B"/>
    <w:rsid w:val="006A0D08"/>
    <w:rsid w:val="006A1298"/>
    <w:rsid w:val="006A33C3"/>
    <w:rsid w:val="006A4F4C"/>
    <w:rsid w:val="006A62CF"/>
    <w:rsid w:val="006A6DD9"/>
    <w:rsid w:val="006C32D2"/>
    <w:rsid w:val="006D2059"/>
    <w:rsid w:val="006D2AFB"/>
    <w:rsid w:val="006D2D4A"/>
    <w:rsid w:val="006D34D7"/>
    <w:rsid w:val="006D7B5F"/>
    <w:rsid w:val="006E691C"/>
    <w:rsid w:val="006F644B"/>
    <w:rsid w:val="007011F9"/>
    <w:rsid w:val="00705805"/>
    <w:rsid w:val="00705DC1"/>
    <w:rsid w:val="0070656F"/>
    <w:rsid w:val="00717F28"/>
    <w:rsid w:val="00725A85"/>
    <w:rsid w:val="00733C67"/>
    <w:rsid w:val="00734814"/>
    <w:rsid w:val="00741384"/>
    <w:rsid w:val="00741584"/>
    <w:rsid w:val="0074656B"/>
    <w:rsid w:val="007518A2"/>
    <w:rsid w:val="00753B76"/>
    <w:rsid w:val="00755F7B"/>
    <w:rsid w:val="00756445"/>
    <w:rsid w:val="007732C5"/>
    <w:rsid w:val="00776587"/>
    <w:rsid w:val="0078589C"/>
    <w:rsid w:val="0079181C"/>
    <w:rsid w:val="00796AC8"/>
    <w:rsid w:val="007A1864"/>
    <w:rsid w:val="007A3C40"/>
    <w:rsid w:val="007B041A"/>
    <w:rsid w:val="007B3F96"/>
    <w:rsid w:val="007D30E0"/>
    <w:rsid w:val="007D4EF1"/>
    <w:rsid w:val="007E1C6D"/>
    <w:rsid w:val="007E2998"/>
    <w:rsid w:val="007E4E16"/>
    <w:rsid w:val="007E72B5"/>
    <w:rsid w:val="007E772D"/>
    <w:rsid w:val="007F3FB1"/>
    <w:rsid w:val="008043C5"/>
    <w:rsid w:val="008143F5"/>
    <w:rsid w:val="00814D11"/>
    <w:rsid w:val="008216A7"/>
    <w:rsid w:val="00827896"/>
    <w:rsid w:val="00840AC7"/>
    <w:rsid w:val="008431E5"/>
    <w:rsid w:val="00861AEC"/>
    <w:rsid w:val="00873A78"/>
    <w:rsid w:val="00875DE3"/>
    <w:rsid w:val="0088220C"/>
    <w:rsid w:val="00883C32"/>
    <w:rsid w:val="00894732"/>
    <w:rsid w:val="00894B06"/>
    <w:rsid w:val="008961E4"/>
    <w:rsid w:val="008973F2"/>
    <w:rsid w:val="008A0E1F"/>
    <w:rsid w:val="008A2933"/>
    <w:rsid w:val="008A52FA"/>
    <w:rsid w:val="008D6A0A"/>
    <w:rsid w:val="008E198D"/>
    <w:rsid w:val="008E35C3"/>
    <w:rsid w:val="008E3CA3"/>
    <w:rsid w:val="008E3E6B"/>
    <w:rsid w:val="008F4A97"/>
    <w:rsid w:val="00910B44"/>
    <w:rsid w:val="00917458"/>
    <w:rsid w:val="00921E5A"/>
    <w:rsid w:val="00922B96"/>
    <w:rsid w:val="00922D61"/>
    <w:rsid w:val="0092716C"/>
    <w:rsid w:val="009367B4"/>
    <w:rsid w:val="00941EA8"/>
    <w:rsid w:val="00942A88"/>
    <w:rsid w:val="0094355C"/>
    <w:rsid w:val="00944FFE"/>
    <w:rsid w:val="00950C79"/>
    <w:rsid w:val="00957F19"/>
    <w:rsid w:val="009603B8"/>
    <w:rsid w:val="00960C0F"/>
    <w:rsid w:val="00963160"/>
    <w:rsid w:val="009631E8"/>
    <w:rsid w:val="00964777"/>
    <w:rsid w:val="00965AA3"/>
    <w:rsid w:val="00965FB6"/>
    <w:rsid w:val="009766DF"/>
    <w:rsid w:val="00980143"/>
    <w:rsid w:val="00982221"/>
    <w:rsid w:val="0098256A"/>
    <w:rsid w:val="00986CFD"/>
    <w:rsid w:val="0099477E"/>
    <w:rsid w:val="0099520F"/>
    <w:rsid w:val="009B0F15"/>
    <w:rsid w:val="009B16A0"/>
    <w:rsid w:val="009B5850"/>
    <w:rsid w:val="009D616A"/>
    <w:rsid w:val="009E3BDF"/>
    <w:rsid w:val="009E3CDD"/>
    <w:rsid w:val="009E6020"/>
    <w:rsid w:val="009E6FF9"/>
    <w:rsid w:val="00A00C2B"/>
    <w:rsid w:val="00A12766"/>
    <w:rsid w:val="00A226C6"/>
    <w:rsid w:val="00A24D2C"/>
    <w:rsid w:val="00A27AD5"/>
    <w:rsid w:val="00A41B4B"/>
    <w:rsid w:val="00A543F1"/>
    <w:rsid w:val="00A56A1B"/>
    <w:rsid w:val="00A60395"/>
    <w:rsid w:val="00A65C77"/>
    <w:rsid w:val="00A72B8D"/>
    <w:rsid w:val="00A72E2C"/>
    <w:rsid w:val="00A968DE"/>
    <w:rsid w:val="00A96B5B"/>
    <w:rsid w:val="00AA4E25"/>
    <w:rsid w:val="00AA5ECA"/>
    <w:rsid w:val="00AB05A2"/>
    <w:rsid w:val="00AB0A34"/>
    <w:rsid w:val="00AB1ACD"/>
    <w:rsid w:val="00AB4DD2"/>
    <w:rsid w:val="00AC00DE"/>
    <w:rsid w:val="00AC4281"/>
    <w:rsid w:val="00AC59FA"/>
    <w:rsid w:val="00AD3947"/>
    <w:rsid w:val="00AD51FC"/>
    <w:rsid w:val="00AE278B"/>
    <w:rsid w:val="00AE4A58"/>
    <w:rsid w:val="00AE6B7B"/>
    <w:rsid w:val="00AF4215"/>
    <w:rsid w:val="00B04003"/>
    <w:rsid w:val="00B04602"/>
    <w:rsid w:val="00B05A51"/>
    <w:rsid w:val="00B2212B"/>
    <w:rsid w:val="00B24C51"/>
    <w:rsid w:val="00B2513D"/>
    <w:rsid w:val="00B26188"/>
    <w:rsid w:val="00B269BA"/>
    <w:rsid w:val="00B31018"/>
    <w:rsid w:val="00B3170E"/>
    <w:rsid w:val="00B37298"/>
    <w:rsid w:val="00B4622F"/>
    <w:rsid w:val="00B47C19"/>
    <w:rsid w:val="00B50EA6"/>
    <w:rsid w:val="00B542B5"/>
    <w:rsid w:val="00B57DB9"/>
    <w:rsid w:val="00B63323"/>
    <w:rsid w:val="00B71E68"/>
    <w:rsid w:val="00B72477"/>
    <w:rsid w:val="00B8173A"/>
    <w:rsid w:val="00B820E1"/>
    <w:rsid w:val="00B849D4"/>
    <w:rsid w:val="00B866FC"/>
    <w:rsid w:val="00B97D28"/>
    <w:rsid w:val="00BA400A"/>
    <w:rsid w:val="00BA6287"/>
    <w:rsid w:val="00BB0E90"/>
    <w:rsid w:val="00BB3514"/>
    <w:rsid w:val="00BB4E33"/>
    <w:rsid w:val="00BB755D"/>
    <w:rsid w:val="00BC323E"/>
    <w:rsid w:val="00BC4AE6"/>
    <w:rsid w:val="00BC4F72"/>
    <w:rsid w:val="00BD048A"/>
    <w:rsid w:val="00BD0860"/>
    <w:rsid w:val="00BD1790"/>
    <w:rsid w:val="00BE3A94"/>
    <w:rsid w:val="00BE48F1"/>
    <w:rsid w:val="00BE734A"/>
    <w:rsid w:val="00BF7254"/>
    <w:rsid w:val="00C1032C"/>
    <w:rsid w:val="00C16FB3"/>
    <w:rsid w:val="00C24595"/>
    <w:rsid w:val="00C26399"/>
    <w:rsid w:val="00C26DDA"/>
    <w:rsid w:val="00C275E5"/>
    <w:rsid w:val="00C46A8E"/>
    <w:rsid w:val="00C47998"/>
    <w:rsid w:val="00C546E2"/>
    <w:rsid w:val="00C54DFB"/>
    <w:rsid w:val="00C553E9"/>
    <w:rsid w:val="00C55576"/>
    <w:rsid w:val="00C616EA"/>
    <w:rsid w:val="00C62D92"/>
    <w:rsid w:val="00C647F2"/>
    <w:rsid w:val="00C718AE"/>
    <w:rsid w:val="00C77915"/>
    <w:rsid w:val="00C83CF3"/>
    <w:rsid w:val="00C85255"/>
    <w:rsid w:val="00C97497"/>
    <w:rsid w:val="00CA00FE"/>
    <w:rsid w:val="00CA0EF1"/>
    <w:rsid w:val="00CA487C"/>
    <w:rsid w:val="00D01CB6"/>
    <w:rsid w:val="00D144FA"/>
    <w:rsid w:val="00D1581B"/>
    <w:rsid w:val="00D163E8"/>
    <w:rsid w:val="00D2452A"/>
    <w:rsid w:val="00D33087"/>
    <w:rsid w:val="00D40381"/>
    <w:rsid w:val="00D4190E"/>
    <w:rsid w:val="00D42991"/>
    <w:rsid w:val="00D462AC"/>
    <w:rsid w:val="00D51E8A"/>
    <w:rsid w:val="00D54A2B"/>
    <w:rsid w:val="00D54CA4"/>
    <w:rsid w:val="00D55461"/>
    <w:rsid w:val="00D63745"/>
    <w:rsid w:val="00D74D00"/>
    <w:rsid w:val="00D81747"/>
    <w:rsid w:val="00D81FF2"/>
    <w:rsid w:val="00D8339F"/>
    <w:rsid w:val="00D92F6C"/>
    <w:rsid w:val="00D93000"/>
    <w:rsid w:val="00D947AD"/>
    <w:rsid w:val="00DA2258"/>
    <w:rsid w:val="00DB4C50"/>
    <w:rsid w:val="00DB53EC"/>
    <w:rsid w:val="00DD6D78"/>
    <w:rsid w:val="00DE0F2C"/>
    <w:rsid w:val="00DE29E0"/>
    <w:rsid w:val="00DE5668"/>
    <w:rsid w:val="00DE6D83"/>
    <w:rsid w:val="00DF24E0"/>
    <w:rsid w:val="00E172C8"/>
    <w:rsid w:val="00E241A0"/>
    <w:rsid w:val="00E3051D"/>
    <w:rsid w:val="00E342E7"/>
    <w:rsid w:val="00E4056C"/>
    <w:rsid w:val="00E41118"/>
    <w:rsid w:val="00E52C7F"/>
    <w:rsid w:val="00E539B3"/>
    <w:rsid w:val="00E602FD"/>
    <w:rsid w:val="00E72881"/>
    <w:rsid w:val="00E72E7A"/>
    <w:rsid w:val="00E74965"/>
    <w:rsid w:val="00E77BBD"/>
    <w:rsid w:val="00E83E85"/>
    <w:rsid w:val="00E875A5"/>
    <w:rsid w:val="00EA40C5"/>
    <w:rsid w:val="00EB33DA"/>
    <w:rsid w:val="00EB77F2"/>
    <w:rsid w:val="00EC29DE"/>
    <w:rsid w:val="00ED2E71"/>
    <w:rsid w:val="00ED3957"/>
    <w:rsid w:val="00ED579C"/>
    <w:rsid w:val="00EE649A"/>
    <w:rsid w:val="00EF20BF"/>
    <w:rsid w:val="00EF6B30"/>
    <w:rsid w:val="00F000E3"/>
    <w:rsid w:val="00F02510"/>
    <w:rsid w:val="00F111E3"/>
    <w:rsid w:val="00F1494D"/>
    <w:rsid w:val="00F1773B"/>
    <w:rsid w:val="00F2236B"/>
    <w:rsid w:val="00F26DF5"/>
    <w:rsid w:val="00F30731"/>
    <w:rsid w:val="00F323E4"/>
    <w:rsid w:val="00F4692A"/>
    <w:rsid w:val="00F50814"/>
    <w:rsid w:val="00F51F8C"/>
    <w:rsid w:val="00F70532"/>
    <w:rsid w:val="00F74871"/>
    <w:rsid w:val="00F811E1"/>
    <w:rsid w:val="00FA0896"/>
    <w:rsid w:val="00FA2A49"/>
    <w:rsid w:val="00FA6E8A"/>
    <w:rsid w:val="00FA73F3"/>
    <w:rsid w:val="00FC6D72"/>
    <w:rsid w:val="00FD18F8"/>
    <w:rsid w:val="00FE2225"/>
    <w:rsid w:val="00FE3851"/>
    <w:rsid w:val="00FE44FC"/>
    <w:rsid w:val="00FF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5714BA"/>
    <w:pPr>
      <w:spacing w:before="100" w:beforeAutospacing="1" w:after="100" w:afterAutospacing="1"/>
      <w:outlineLvl w:val="0"/>
    </w:pPr>
    <w:rPr>
      <w:b/>
      <w:bCs/>
      <w:kern w:val="36"/>
      <w:sz w:val="48"/>
      <w:szCs w:val="48"/>
    </w:rPr>
  </w:style>
  <w:style w:type="paragraph" w:styleId="3">
    <w:name w:val="heading 3"/>
    <w:basedOn w:val="a0"/>
    <w:next w:val="a0"/>
    <w:link w:val="30"/>
    <w:unhideWhenUsed/>
    <w:qFormat/>
    <w:rsid w:val="00E172C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1"/>
    <w:link w:val="1"/>
    <w:rsid w:val="005714BA"/>
    <w:rPr>
      <w:rFonts w:ascii="Times New Roman" w:eastAsia="Times New Roman" w:hAnsi="Times New Roman" w:cs="Times New Roman"/>
      <w:b/>
      <w:bCs/>
      <w:kern w:val="36"/>
      <w:sz w:val="48"/>
      <w:szCs w:val="48"/>
      <w:lang w:eastAsia="ru-RU"/>
    </w:rPr>
  </w:style>
  <w:style w:type="paragraph" w:styleId="a6">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7"/>
    <w:qFormat/>
    <w:rsid w:val="005714BA"/>
    <w:pPr>
      <w:spacing w:before="100" w:beforeAutospacing="1" w:after="100" w:afterAutospacing="1" w:line="324" w:lineRule="auto"/>
    </w:pPr>
    <w:rPr>
      <w:rFonts w:ascii="Arial" w:hAnsi="Arial" w:cs="Arial"/>
      <w:color w:val="000033"/>
      <w:sz w:val="18"/>
      <w:szCs w:val="18"/>
    </w:rPr>
  </w:style>
  <w:style w:type="character" w:styleId="a8">
    <w:name w:val="Strong"/>
    <w:basedOn w:val="a1"/>
    <w:uiPriority w:val="22"/>
    <w:qFormat/>
    <w:rsid w:val="005714BA"/>
    <w:rPr>
      <w:b/>
      <w:bCs/>
    </w:rPr>
  </w:style>
  <w:style w:type="paragraph" w:styleId="a9">
    <w:name w:val="No Spacing"/>
    <w:link w:val="aa"/>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b">
    <w:name w:val="Table Grid"/>
    <w:basedOn w:val="a2"/>
    <w:uiPriority w:val="59"/>
    <w:rsid w:val="00571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6"/>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1"/>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0"/>
    <w:autoRedefine/>
    <w:rsid w:val="00941EA8"/>
    <w:pPr>
      <w:spacing w:after="160" w:line="240" w:lineRule="exact"/>
    </w:pPr>
    <w:rPr>
      <w:rFonts w:eastAsia="SimSun"/>
      <w:b/>
      <w:bCs/>
      <w:sz w:val="28"/>
      <w:szCs w:val="28"/>
      <w:lang w:val="en-US" w:eastAsia="en-US"/>
    </w:rPr>
  </w:style>
  <w:style w:type="paragraph" w:customStyle="1" w:styleId="ac">
    <w:name w:val="Содержимое таблицы"/>
    <w:basedOn w:val="a0"/>
    <w:rsid w:val="00D462AC"/>
    <w:pPr>
      <w:suppressLineNumbers/>
      <w:suppressAutoHyphens/>
    </w:pPr>
    <w:rPr>
      <w:lang w:eastAsia="ar-SA"/>
    </w:rPr>
  </w:style>
  <w:style w:type="character" w:customStyle="1" w:styleId="30">
    <w:name w:val="Заголовок 3 Знак"/>
    <w:basedOn w:val="a1"/>
    <w:link w:val="3"/>
    <w:rsid w:val="00E172C8"/>
    <w:rPr>
      <w:rFonts w:asciiTheme="majorHAnsi" w:eastAsiaTheme="majorEastAsia" w:hAnsiTheme="majorHAnsi" w:cstheme="majorBidi"/>
      <w:b/>
      <w:bCs/>
      <w:color w:val="4F81BD" w:themeColor="accent1"/>
      <w:sz w:val="24"/>
      <w:szCs w:val="24"/>
      <w:lang w:eastAsia="ru-RU"/>
    </w:rPr>
  </w:style>
  <w:style w:type="character" w:customStyle="1" w:styleId="aa">
    <w:name w:val="Без интервала Знак"/>
    <w:link w:val="a9"/>
    <w:uiPriority w:val="1"/>
    <w:rsid w:val="003A689D"/>
    <w:rPr>
      <w:rFonts w:ascii="Times New Roman" w:eastAsia="Times New Roman" w:hAnsi="Times New Roman" w:cs="Times New Roman"/>
      <w:sz w:val="24"/>
      <w:szCs w:val="24"/>
      <w:lang w:eastAsia="ru-RU"/>
    </w:rPr>
  </w:style>
  <w:style w:type="character" w:styleId="ad">
    <w:name w:val="Hyperlink"/>
    <w:basedOn w:val="a1"/>
    <w:uiPriority w:val="99"/>
    <w:unhideWhenUsed/>
    <w:rsid w:val="00E3051D"/>
    <w:rPr>
      <w:rFonts w:ascii="Times New Roman" w:hAnsi="Times New Roman" w:cs="Times New Roman" w:hint="default"/>
      <w:b/>
      <w:bCs/>
      <w:i w:val="0"/>
      <w:iCs w:val="0"/>
      <w:color w:val="000080"/>
      <w:sz w:val="22"/>
      <w:szCs w:val="22"/>
      <w:u w:val="single"/>
    </w:rPr>
  </w:style>
  <w:style w:type="paragraph" w:styleId="ae">
    <w:name w:val="Balloon Text"/>
    <w:basedOn w:val="a0"/>
    <w:link w:val="af"/>
    <w:uiPriority w:val="99"/>
    <w:semiHidden/>
    <w:unhideWhenUsed/>
    <w:rsid w:val="00E3051D"/>
    <w:rPr>
      <w:rFonts w:ascii="Tahoma" w:eastAsiaTheme="minorHAnsi" w:hAnsi="Tahoma" w:cs="Tahoma"/>
      <w:sz w:val="16"/>
      <w:szCs w:val="16"/>
      <w:lang w:eastAsia="en-US"/>
    </w:rPr>
  </w:style>
  <w:style w:type="character" w:customStyle="1" w:styleId="af">
    <w:name w:val="Текст выноски Знак"/>
    <w:basedOn w:val="a1"/>
    <w:link w:val="ae"/>
    <w:uiPriority w:val="99"/>
    <w:semiHidden/>
    <w:rsid w:val="00E3051D"/>
    <w:rPr>
      <w:rFonts w:ascii="Tahoma" w:hAnsi="Tahoma" w:cs="Tahoma"/>
      <w:sz w:val="16"/>
      <w:szCs w:val="16"/>
    </w:rPr>
  </w:style>
  <w:style w:type="paragraph" w:customStyle="1" w:styleId="Standard">
    <w:name w:val="Standard"/>
    <w:rsid w:val="005A2CC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0">
    <w:name w:val="a"/>
    <w:rsid w:val="00014BD5"/>
    <w:rPr>
      <w:color w:val="333399"/>
      <w:u w:val="single"/>
    </w:rPr>
  </w:style>
  <w:style w:type="paragraph" w:customStyle="1" w:styleId="12">
    <w:name w:val="Знак Знак1 Знак"/>
    <w:basedOn w:val="a0"/>
    <w:autoRedefine/>
    <w:rsid w:val="001E5E48"/>
    <w:pPr>
      <w:spacing w:after="160" w:line="240" w:lineRule="exact"/>
    </w:pPr>
    <w:rPr>
      <w:rFonts w:eastAsia="SimSun"/>
      <w:b/>
      <w:bCs/>
      <w:sz w:val="28"/>
      <w:szCs w:val="28"/>
      <w:lang w:val="en-US" w:eastAsia="en-US"/>
    </w:rPr>
  </w:style>
  <w:style w:type="paragraph" w:customStyle="1" w:styleId="a">
    <w:name w:val="Статья"/>
    <w:basedOn w:val="a0"/>
    <w:link w:val="af1"/>
    <w:rsid w:val="006A1298"/>
    <w:pPr>
      <w:widowControl w:val="0"/>
      <w:numPr>
        <w:numId w:val="2"/>
      </w:numPr>
      <w:tabs>
        <w:tab w:val="left" w:pos="0"/>
        <w:tab w:val="left" w:pos="993"/>
      </w:tabs>
      <w:adjustRightInd w:val="0"/>
      <w:jc w:val="both"/>
    </w:pPr>
    <w:rPr>
      <w:rFonts w:ascii="Arial" w:hAnsi="Arial"/>
    </w:rPr>
  </w:style>
  <w:style w:type="character" w:customStyle="1" w:styleId="af1">
    <w:name w:val="Статья Знак"/>
    <w:link w:val="a"/>
    <w:rsid w:val="006A1298"/>
    <w:rPr>
      <w:rFonts w:ascii="Arial" w:eastAsia="Times New Roman" w:hAnsi="Arial" w:cs="Times New Roman"/>
      <w:sz w:val="24"/>
      <w:szCs w:val="24"/>
      <w:lang w:eastAsia="ru-RU"/>
    </w:rPr>
  </w:style>
  <w:style w:type="paragraph" w:customStyle="1" w:styleId="Default">
    <w:name w:val="Default"/>
    <w:rsid w:val="006A1298"/>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0"/>
    <w:link w:val="af3"/>
    <w:uiPriority w:val="99"/>
    <w:rsid w:val="00C1032C"/>
    <w:pPr>
      <w:spacing w:after="220" w:line="220" w:lineRule="atLeast"/>
      <w:jc w:val="both"/>
    </w:pPr>
    <w:rPr>
      <w:rFonts w:ascii="Arial" w:hAnsi="Arial"/>
      <w:spacing w:val="-5"/>
      <w:sz w:val="20"/>
      <w:szCs w:val="20"/>
      <w:lang w:val="en-US"/>
    </w:rPr>
  </w:style>
  <w:style w:type="character" w:customStyle="1" w:styleId="af3">
    <w:name w:val="Основной текст Знак"/>
    <w:basedOn w:val="a1"/>
    <w:link w:val="af2"/>
    <w:uiPriority w:val="99"/>
    <w:rsid w:val="00C1032C"/>
    <w:rPr>
      <w:rFonts w:ascii="Arial" w:eastAsia="Times New Roman" w:hAnsi="Arial" w:cs="Times New Roman"/>
      <w:spacing w:val="-5"/>
      <w:sz w:val="20"/>
      <w:szCs w:val="20"/>
      <w:lang w:val="en-US" w:eastAsia="ru-RU"/>
    </w:rPr>
  </w:style>
  <w:style w:type="paragraph" w:styleId="af4">
    <w:name w:val="header"/>
    <w:basedOn w:val="a0"/>
    <w:link w:val="af5"/>
    <w:unhideWhenUsed/>
    <w:rsid w:val="006D34D7"/>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1"/>
    <w:link w:val="af4"/>
    <w:uiPriority w:val="99"/>
    <w:rsid w:val="006D34D7"/>
    <w:rPr>
      <w:rFonts w:ascii="Calibri" w:eastAsia="Calibri" w:hAnsi="Calibri" w:cs="Times New Roman"/>
    </w:rPr>
  </w:style>
  <w:style w:type="paragraph" w:styleId="af6">
    <w:name w:val="footer"/>
    <w:basedOn w:val="a0"/>
    <w:link w:val="af7"/>
    <w:uiPriority w:val="99"/>
    <w:unhideWhenUsed/>
    <w:rsid w:val="006D34D7"/>
    <w:pPr>
      <w:tabs>
        <w:tab w:val="center" w:pos="4677"/>
        <w:tab w:val="right" w:pos="9355"/>
      </w:tabs>
    </w:pPr>
    <w:rPr>
      <w:rFonts w:ascii="Calibri" w:eastAsia="Calibri" w:hAnsi="Calibri"/>
      <w:sz w:val="22"/>
      <w:szCs w:val="22"/>
      <w:lang w:eastAsia="en-US"/>
    </w:rPr>
  </w:style>
  <w:style w:type="character" w:customStyle="1" w:styleId="af7">
    <w:name w:val="Нижний колонтитул Знак"/>
    <w:basedOn w:val="a1"/>
    <w:link w:val="af6"/>
    <w:uiPriority w:val="99"/>
    <w:rsid w:val="006D34D7"/>
    <w:rPr>
      <w:rFonts w:ascii="Calibri" w:eastAsia="Calibri" w:hAnsi="Calibri" w:cs="Times New Roman"/>
    </w:rPr>
  </w:style>
  <w:style w:type="paragraph" w:styleId="af8">
    <w:name w:val="Plain Text"/>
    <w:basedOn w:val="a0"/>
    <w:link w:val="af9"/>
    <w:unhideWhenUsed/>
    <w:rsid w:val="006D34D7"/>
    <w:rPr>
      <w:rFonts w:ascii="Courier New" w:hAnsi="Courier New"/>
      <w:sz w:val="20"/>
      <w:szCs w:val="20"/>
      <w:lang w:val="en-US" w:eastAsia="en-US"/>
    </w:rPr>
  </w:style>
  <w:style w:type="character" w:customStyle="1" w:styleId="af9">
    <w:name w:val="Текст Знак"/>
    <w:basedOn w:val="a1"/>
    <w:link w:val="af8"/>
    <w:rsid w:val="006D34D7"/>
    <w:rPr>
      <w:rFonts w:ascii="Courier New" w:eastAsia="Times New Roman" w:hAnsi="Courier New" w:cs="Times New Roman"/>
      <w:sz w:val="20"/>
      <w:szCs w:val="20"/>
      <w:lang w:val="en-US"/>
    </w:rPr>
  </w:style>
  <w:style w:type="character" w:styleId="afa">
    <w:name w:val="Emphasis"/>
    <w:qFormat/>
    <w:rsid w:val="006D34D7"/>
    <w:rPr>
      <w:i/>
      <w:iCs/>
    </w:rPr>
  </w:style>
  <w:style w:type="character" w:customStyle="1" w:styleId="apple-converted-space">
    <w:name w:val="apple-converted-space"/>
    <w:rsid w:val="006D34D7"/>
  </w:style>
  <w:style w:type="paragraph" w:customStyle="1" w:styleId="j2">
    <w:name w:val="j2"/>
    <w:basedOn w:val="a0"/>
    <w:rsid w:val="002C511E"/>
    <w:pPr>
      <w:spacing w:before="100" w:beforeAutospacing="1" w:after="100" w:afterAutospacing="1"/>
    </w:pPr>
  </w:style>
  <w:style w:type="character" w:customStyle="1" w:styleId="fontstyle01">
    <w:name w:val="fontstyle01"/>
    <w:rsid w:val="000156AA"/>
    <w:rPr>
      <w:rFonts w:ascii="TimesNewRomanPSMT" w:hAnsi="TimesNewRomanPSMT" w:hint="default"/>
      <w:b w:val="0"/>
      <w:bCs w:val="0"/>
      <w:i w:val="0"/>
      <w:iCs w:val="0"/>
      <w:color w:val="000000"/>
      <w:sz w:val="20"/>
      <w:szCs w:val="20"/>
    </w:rPr>
  </w:style>
  <w:style w:type="character" w:customStyle="1" w:styleId="Normal">
    <w:name w:val="Normal Знак"/>
    <w:link w:val="13"/>
    <w:locked/>
    <w:rsid w:val="000156AA"/>
    <w:rPr>
      <w:sz w:val="24"/>
    </w:rPr>
  </w:style>
  <w:style w:type="paragraph" w:customStyle="1" w:styleId="13">
    <w:name w:val="Обычный1"/>
    <w:link w:val="Normal"/>
    <w:rsid w:val="000156AA"/>
    <w:pPr>
      <w:spacing w:before="100" w:after="100" w:line="240" w:lineRule="auto"/>
    </w:pPr>
    <w:rPr>
      <w:sz w:val="24"/>
    </w:rPr>
  </w:style>
  <w:style w:type="character" w:customStyle="1" w:styleId="a5">
    <w:name w:val="Абзац списка Знак"/>
    <w:basedOn w:val="a1"/>
    <w:link w:val="a4"/>
    <w:uiPriority w:val="34"/>
    <w:rsid w:val="00E77BBD"/>
    <w:rPr>
      <w:rFonts w:ascii="Arial" w:eastAsia="Times New Roman" w:hAnsi="Arial" w:cs="Arial"/>
      <w:sz w:val="20"/>
      <w:szCs w:val="20"/>
      <w:lang w:eastAsia="ru-RU"/>
    </w:rPr>
  </w:style>
  <w:style w:type="paragraph" w:styleId="afb">
    <w:name w:val="Body Text Indent"/>
    <w:basedOn w:val="a0"/>
    <w:link w:val="afc"/>
    <w:rsid w:val="00E602FD"/>
    <w:pPr>
      <w:spacing w:after="120"/>
      <w:ind w:left="283"/>
    </w:pPr>
  </w:style>
  <w:style w:type="character" w:customStyle="1" w:styleId="afc">
    <w:name w:val="Основной текст с отступом Знак"/>
    <w:basedOn w:val="a1"/>
    <w:link w:val="afb"/>
    <w:rsid w:val="00E602FD"/>
    <w:rPr>
      <w:rFonts w:ascii="Times New Roman" w:eastAsia="Times New Roman" w:hAnsi="Times New Roman" w:cs="Times New Roman"/>
      <w:sz w:val="24"/>
      <w:szCs w:val="24"/>
      <w:lang w:eastAsia="ru-RU"/>
    </w:rPr>
  </w:style>
  <w:style w:type="table" w:customStyle="1" w:styleId="TableGrid">
    <w:name w:val="TableGrid"/>
    <w:rsid w:val="00563D9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7716211">
      <w:bodyDiv w:val="1"/>
      <w:marLeft w:val="0"/>
      <w:marRight w:val="0"/>
      <w:marTop w:val="0"/>
      <w:marBottom w:val="0"/>
      <w:divBdr>
        <w:top w:val="none" w:sz="0" w:space="0" w:color="auto"/>
        <w:left w:val="none" w:sz="0" w:space="0" w:color="auto"/>
        <w:bottom w:val="none" w:sz="0" w:space="0" w:color="auto"/>
        <w:right w:val="none" w:sz="0" w:space="0" w:color="auto"/>
      </w:divBdr>
    </w:div>
    <w:div w:id="291518844">
      <w:bodyDiv w:val="1"/>
      <w:marLeft w:val="0"/>
      <w:marRight w:val="0"/>
      <w:marTop w:val="0"/>
      <w:marBottom w:val="0"/>
      <w:divBdr>
        <w:top w:val="none" w:sz="0" w:space="0" w:color="auto"/>
        <w:left w:val="none" w:sz="0" w:space="0" w:color="auto"/>
        <w:bottom w:val="none" w:sz="0" w:space="0" w:color="auto"/>
        <w:right w:val="none" w:sz="0" w:space="0" w:color="auto"/>
      </w:divBdr>
    </w:div>
    <w:div w:id="795024218">
      <w:bodyDiv w:val="1"/>
      <w:marLeft w:val="0"/>
      <w:marRight w:val="0"/>
      <w:marTop w:val="0"/>
      <w:marBottom w:val="0"/>
      <w:divBdr>
        <w:top w:val="none" w:sz="0" w:space="0" w:color="auto"/>
        <w:left w:val="none" w:sz="0" w:space="0" w:color="auto"/>
        <w:bottom w:val="none" w:sz="0" w:space="0" w:color="auto"/>
        <w:right w:val="none" w:sz="0" w:space="0" w:color="auto"/>
      </w:divBdr>
    </w:div>
    <w:div w:id="979925018">
      <w:bodyDiv w:val="1"/>
      <w:marLeft w:val="0"/>
      <w:marRight w:val="0"/>
      <w:marTop w:val="0"/>
      <w:marBottom w:val="0"/>
      <w:divBdr>
        <w:top w:val="none" w:sz="0" w:space="0" w:color="auto"/>
        <w:left w:val="none" w:sz="0" w:space="0" w:color="auto"/>
        <w:bottom w:val="none" w:sz="0" w:space="0" w:color="auto"/>
        <w:right w:val="none" w:sz="0" w:space="0" w:color="auto"/>
      </w:divBdr>
    </w:div>
    <w:div w:id="1043947236">
      <w:bodyDiv w:val="1"/>
      <w:marLeft w:val="0"/>
      <w:marRight w:val="0"/>
      <w:marTop w:val="0"/>
      <w:marBottom w:val="0"/>
      <w:divBdr>
        <w:top w:val="none" w:sz="0" w:space="0" w:color="auto"/>
        <w:left w:val="none" w:sz="0" w:space="0" w:color="auto"/>
        <w:bottom w:val="none" w:sz="0" w:space="0" w:color="auto"/>
        <w:right w:val="none" w:sz="0" w:space="0" w:color="auto"/>
      </w:divBdr>
    </w:div>
    <w:div w:id="1065642305">
      <w:bodyDiv w:val="1"/>
      <w:marLeft w:val="0"/>
      <w:marRight w:val="0"/>
      <w:marTop w:val="0"/>
      <w:marBottom w:val="0"/>
      <w:divBdr>
        <w:top w:val="none" w:sz="0" w:space="0" w:color="auto"/>
        <w:left w:val="none" w:sz="0" w:space="0" w:color="auto"/>
        <w:bottom w:val="none" w:sz="0" w:space="0" w:color="auto"/>
        <w:right w:val="none" w:sz="0" w:space="0" w:color="auto"/>
      </w:divBdr>
    </w:div>
    <w:div w:id="1301157969">
      <w:bodyDiv w:val="1"/>
      <w:marLeft w:val="0"/>
      <w:marRight w:val="0"/>
      <w:marTop w:val="0"/>
      <w:marBottom w:val="0"/>
      <w:divBdr>
        <w:top w:val="none" w:sz="0" w:space="0" w:color="auto"/>
        <w:left w:val="none" w:sz="0" w:space="0" w:color="auto"/>
        <w:bottom w:val="none" w:sz="0" w:space="0" w:color="auto"/>
        <w:right w:val="none" w:sz="0" w:space="0" w:color="auto"/>
      </w:divBdr>
    </w:div>
    <w:div w:id="1440685084">
      <w:bodyDiv w:val="1"/>
      <w:marLeft w:val="0"/>
      <w:marRight w:val="0"/>
      <w:marTop w:val="0"/>
      <w:marBottom w:val="0"/>
      <w:divBdr>
        <w:top w:val="none" w:sz="0" w:space="0" w:color="auto"/>
        <w:left w:val="none" w:sz="0" w:space="0" w:color="auto"/>
        <w:bottom w:val="none" w:sz="0" w:space="0" w:color="auto"/>
        <w:right w:val="none" w:sz="0" w:space="0" w:color="auto"/>
      </w:divBdr>
    </w:div>
    <w:div w:id="1891455637">
      <w:bodyDiv w:val="1"/>
      <w:marLeft w:val="0"/>
      <w:marRight w:val="0"/>
      <w:marTop w:val="0"/>
      <w:marBottom w:val="0"/>
      <w:divBdr>
        <w:top w:val="none" w:sz="0" w:space="0" w:color="auto"/>
        <w:left w:val="none" w:sz="0" w:space="0" w:color="auto"/>
        <w:bottom w:val="none" w:sz="0" w:space="0" w:color="auto"/>
        <w:right w:val="none" w:sz="0" w:space="0" w:color="auto"/>
      </w:divBdr>
    </w:div>
    <w:div w:id="2004091146">
      <w:bodyDiv w:val="1"/>
      <w:marLeft w:val="0"/>
      <w:marRight w:val="0"/>
      <w:marTop w:val="0"/>
      <w:marBottom w:val="0"/>
      <w:divBdr>
        <w:top w:val="none" w:sz="0" w:space="0" w:color="auto"/>
        <w:left w:val="none" w:sz="0" w:space="0" w:color="auto"/>
        <w:bottom w:val="none" w:sz="0" w:space="0" w:color="auto"/>
        <w:right w:val="none" w:sz="0" w:space="0" w:color="auto"/>
      </w:divBdr>
    </w:div>
    <w:div w:id="20533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6EBC-EEF4-42A9-B5C8-545C0DE1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Пользователь</cp:lastModifiedBy>
  <cp:revision>12</cp:revision>
  <cp:lastPrinted>2021-12-27T09:22:00Z</cp:lastPrinted>
  <dcterms:created xsi:type="dcterms:W3CDTF">2021-12-06T05:30:00Z</dcterms:created>
  <dcterms:modified xsi:type="dcterms:W3CDTF">2021-12-27T09:46:00Z</dcterms:modified>
</cp:coreProperties>
</file>